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75" w:rsidRPr="00017CA1" w:rsidRDefault="006C7275" w:rsidP="00F104E0">
      <w:pPr>
        <w:pStyle w:val="Heading1"/>
        <w:tabs>
          <w:tab w:val="left" w:pos="1276"/>
        </w:tabs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margin-left:6.2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 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6C7275" w:rsidRPr="00017CA1" w:rsidRDefault="006C7275" w:rsidP="00F104E0">
      <w:pPr>
        <w:pStyle w:val="Heading1"/>
        <w:tabs>
          <w:tab w:val="left" w:pos="1276"/>
          <w:tab w:val="left" w:pos="8232"/>
        </w:tabs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6C7275" w:rsidRPr="00017CA1" w:rsidRDefault="006C7275" w:rsidP="00F104E0">
      <w:pPr>
        <w:pStyle w:val="Heading1"/>
        <w:tabs>
          <w:tab w:val="left" w:pos="1276"/>
        </w:tabs>
        <w:jc w:val="left"/>
        <w:rPr>
          <w:rFonts w:ascii="Arial Narrow" w:hAnsi="Arial Narrow" w:cs="Arial Narrow"/>
          <w:color w:val="333333"/>
          <w:spacing w:val="30"/>
        </w:rPr>
      </w:pPr>
      <w:r>
        <w:rPr>
          <w:rFonts w:ascii="Arial Narrow" w:hAnsi="Arial Narrow" w:cs="Arial Narrow"/>
          <w:color w:val="333333"/>
          <w:spacing w:val="30"/>
          <w:lang w:val="ru-RU"/>
        </w:rPr>
        <w:t xml:space="preserve">    </w:t>
      </w: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6C7275" w:rsidRDefault="006C7275" w:rsidP="001033CC">
      <w:pPr>
        <w:pStyle w:val="Header"/>
        <w:ind w:firstLine="1276"/>
      </w:pPr>
    </w:p>
    <w:p w:rsidR="006C7275" w:rsidRDefault="006C7275" w:rsidP="00F104E0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</w:t>
      </w:r>
    </w:p>
    <w:p w:rsidR="006C7275" w:rsidRDefault="006C7275" w:rsidP="00F104E0">
      <w:pPr>
        <w:jc w:val="center"/>
        <w:rPr>
          <w:sz w:val="20"/>
          <w:szCs w:val="20"/>
        </w:rPr>
      </w:pPr>
    </w:p>
    <w:p w:rsidR="006C7275" w:rsidRDefault="006C7275" w:rsidP="00D2007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ЗАПОВЕД</w:t>
      </w:r>
    </w:p>
    <w:p w:rsidR="006C7275" w:rsidRDefault="006C7275" w:rsidP="00D2007D">
      <w:pPr>
        <w:rPr>
          <w:b/>
          <w:bCs/>
          <w:color w:val="FF0000"/>
        </w:rPr>
      </w:pPr>
    </w:p>
    <w:p w:rsidR="006C7275" w:rsidRPr="00F50C44" w:rsidRDefault="006C7275" w:rsidP="00D2007D">
      <w:pPr>
        <w:jc w:val="center"/>
        <w:rPr>
          <w:b/>
          <w:bCs/>
          <w:lang w:val="ru-RU"/>
        </w:rPr>
      </w:pPr>
      <w:r>
        <w:rPr>
          <w:b/>
          <w:bCs/>
        </w:rPr>
        <w:t>№ РД -20-04-290</w:t>
      </w:r>
    </w:p>
    <w:p w:rsidR="006C7275" w:rsidRDefault="006C7275" w:rsidP="00D2007D">
      <w:pPr>
        <w:jc w:val="center"/>
        <w:rPr>
          <w:b/>
          <w:bCs/>
        </w:rPr>
      </w:pPr>
      <w:r w:rsidRPr="00F50C44">
        <w:rPr>
          <w:b/>
          <w:bCs/>
          <w:lang w:val="ru-RU"/>
        </w:rPr>
        <w:t xml:space="preserve">     </w:t>
      </w:r>
      <w:r>
        <w:rPr>
          <w:b/>
          <w:bCs/>
        </w:rPr>
        <w:t>гр. Варна, 01.10.2020г.</w:t>
      </w:r>
    </w:p>
    <w:p w:rsidR="006C7275" w:rsidRDefault="006C7275" w:rsidP="00D2007D">
      <w:pPr>
        <w:rPr>
          <w:color w:val="FF0000"/>
        </w:rPr>
      </w:pPr>
    </w:p>
    <w:p w:rsidR="006C7275" w:rsidRDefault="006C7275" w:rsidP="00D2007D">
      <w:pPr>
        <w:rPr>
          <w:color w:val="FF0000"/>
        </w:rPr>
      </w:pPr>
    </w:p>
    <w:p w:rsidR="006C7275" w:rsidRDefault="006C7275" w:rsidP="00D2007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 основание чл.37в, ал.4 от Закона за собствеността и ползването на земеделските земи (ЗСПЗЗ), във връзка с Доклад </w:t>
      </w:r>
      <w:r w:rsidRPr="00B946F1">
        <w:t>изх.№ РД-07-</w:t>
      </w:r>
      <w:r>
        <w:t>147</w:t>
      </w:r>
      <w:r w:rsidRPr="00B946F1">
        <w:t>-</w:t>
      </w:r>
      <w:r>
        <w:t>7</w:t>
      </w:r>
      <w:r w:rsidRPr="00B946F1">
        <w:t>/1</w:t>
      </w:r>
      <w:r>
        <w:t>4</w:t>
      </w:r>
      <w:r w:rsidRPr="00B946F1">
        <w:t>.09.20</w:t>
      </w:r>
      <w:r>
        <w:t>20</w:t>
      </w:r>
      <w:r w:rsidRPr="00B946F1">
        <w:t>г., наш вх.№ РД-07-</w:t>
      </w:r>
      <w:r>
        <w:t>147</w:t>
      </w:r>
      <w:r w:rsidRPr="00B946F1">
        <w:t>-</w:t>
      </w:r>
      <w:r>
        <w:t>25</w:t>
      </w:r>
      <w:r w:rsidRPr="00B946F1">
        <w:t>/1</w:t>
      </w:r>
      <w:r>
        <w:t>5</w:t>
      </w:r>
      <w:r w:rsidRPr="00B946F1">
        <w:t>.09.20</w:t>
      </w:r>
      <w:r>
        <w:t>20</w:t>
      </w:r>
      <w:r w:rsidRPr="00B946F1">
        <w:t>г</w:t>
      </w:r>
      <w:r w:rsidRPr="00B910A3">
        <w:rPr>
          <w:color w:val="FF6600"/>
        </w:rPr>
        <w:t xml:space="preserve">. </w:t>
      </w:r>
      <w:r>
        <w:rPr>
          <w:color w:val="000000"/>
        </w:rPr>
        <w:t xml:space="preserve">на Комисията, назначена със Заповед </w:t>
      </w:r>
      <w:r>
        <w:rPr>
          <w:color w:val="000000"/>
          <w:spacing w:val="-8"/>
        </w:rPr>
        <w:t xml:space="preserve">№РД-20-07-147/29.07.2020г. </w:t>
      </w:r>
      <w:r>
        <w:rPr>
          <w:color w:val="000000"/>
        </w:rPr>
        <w:t xml:space="preserve">на Директора на Областна дирекция „Земеделие” Варна, както и представено сключено доброволно споразумение с </w:t>
      </w:r>
      <w:r>
        <w:rPr>
          <w:b/>
          <w:bCs/>
          <w:color w:val="000000"/>
        </w:rPr>
        <w:t>вх.№ 7/01.09.2020г.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за землището на с.Изворник</w:t>
      </w:r>
      <w:r>
        <w:rPr>
          <w:color w:val="000000"/>
        </w:rPr>
        <w:t>, ЕКАТТЕ 32442, общ. Вълчи дол, обл. Варна,</w:t>
      </w:r>
    </w:p>
    <w:p w:rsidR="006C7275" w:rsidRDefault="006C7275" w:rsidP="00D2007D">
      <w:pPr>
        <w:ind w:firstLine="720"/>
        <w:jc w:val="both"/>
      </w:pPr>
    </w:p>
    <w:p w:rsidR="006C7275" w:rsidRDefault="006C7275" w:rsidP="00D2007D">
      <w:pPr>
        <w:jc w:val="center"/>
        <w:rPr>
          <w:b/>
          <w:bCs/>
        </w:rPr>
      </w:pPr>
      <w:r>
        <w:rPr>
          <w:b/>
          <w:bCs/>
        </w:rPr>
        <w:t>ОПРЕДЕЛЯМ :</w:t>
      </w:r>
    </w:p>
    <w:p w:rsidR="006C7275" w:rsidRDefault="006C7275" w:rsidP="00D2007D">
      <w:pPr>
        <w:ind w:left="720" w:hanging="720"/>
        <w:jc w:val="center"/>
        <w:rPr>
          <w:b/>
          <w:bCs/>
        </w:rPr>
      </w:pPr>
    </w:p>
    <w:p w:rsidR="006C7275" w:rsidRDefault="006C7275" w:rsidP="00D2007D">
      <w:pPr>
        <w:ind w:firstLine="708"/>
        <w:jc w:val="both"/>
      </w:pPr>
      <w:r>
        <w:rPr>
          <w:lang w:val="en-US"/>
        </w:rPr>
        <w:softHyphen/>
      </w:r>
      <w:r>
        <w:t xml:space="preserve">Разпределение на масивите за ползване в землището на </w:t>
      </w:r>
      <w:r>
        <w:rPr>
          <w:b/>
          <w:bCs/>
        </w:rPr>
        <w:t>с.Изворник</w:t>
      </w:r>
      <w:r>
        <w:t xml:space="preserve">, ЕКАТТЕ 32442, общ. Вълчи дол, област Варна, съгласно сключеното споразумение за ползване за стопанската </w:t>
      </w:r>
      <w:r>
        <w:rPr>
          <w:b/>
          <w:bCs/>
        </w:rPr>
        <w:t xml:space="preserve">2020/2021 </w:t>
      </w:r>
      <w:r>
        <w:t>година, както следва:</w:t>
      </w:r>
    </w:p>
    <w:p w:rsidR="006C7275" w:rsidRDefault="006C7275" w:rsidP="00D2007D">
      <w:pPr>
        <w:rPr>
          <w:lang w:eastAsia="bg-BG"/>
        </w:rPr>
      </w:pP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1. </w:t>
      </w:r>
      <w:r>
        <w:rPr>
          <w:b/>
        </w:rPr>
        <w:t>„</w:t>
      </w:r>
      <w:r w:rsidRPr="001362C9">
        <w:rPr>
          <w:b/>
        </w:rPr>
        <w:t>АГРОСПРИНГ</w:t>
      </w:r>
      <w:r>
        <w:rPr>
          <w:b/>
        </w:rPr>
        <w:t>”</w:t>
      </w:r>
      <w:r w:rsidRPr="001362C9">
        <w:rPr>
          <w:b/>
        </w:rPr>
        <w:t xml:space="preserve"> ЕООД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1447.086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14.978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проекта:23, 14-1, 14-2, 21, 26-2, 24-1, 24-2, 24-3, 11-1, 27-1, 11-2, 30-2, 26-5, 24-5, 18-2, 20-3, 1, 2, 4, 6, 7, 12-2, 18, 19, 8, 20, </w:t>
      </w:r>
      <w:r w:rsidRPr="009A09DF">
        <w:rPr>
          <w:b/>
        </w:rPr>
        <w:t>общо площ: 1462.176 дка</w:t>
      </w:r>
    </w:p>
    <w:p w:rsidR="006C7275" w:rsidRDefault="006C7275" w:rsidP="001E746F">
      <w:pPr>
        <w:autoSpaceDE w:val="0"/>
        <w:autoSpaceDN w:val="0"/>
        <w:adjustRightInd w:val="0"/>
      </w:pPr>
      <w:r>
        <w:t xml:space="preserve">    Полски пътища : 4.102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2. </w:t>
      </w:r>
      <w:r>
        <w:rPr>
          <w:b/>
        </w:rPr>
        <w:t>„</w:t>
      </w:r>
      <w:r w:rsidRPr="001362C9">
        <w:rPr>
          <w:b/>
        </w:rPr>
        <w:t>АДМИРАЛ ГРУП-3</w:t>
      </w:r>
      <w:r>
        <w:rPr>
          <w:b/>
        </w:rPr>
        <w:t>”</w:t>
      </w:r>
      <w:r w:rsidRPr="001362C9">
        <w:rPr>
          <w:b/>
        </w:rPr>
        <w:t xml:space="preserve"> ЕООД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1794.367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18.480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проекта:32-1, 26-1, 29-1, 27-2, 30-1, 31-1, 31-3, 28-2, 3, 14, 24, </w:t>
      </w:r>
      <w:r w:rsidRPr="009A09DF">
        <w:rPr>
          <w:b/>
        </w:rPr>
        <w:t>общо площ: 1812.936 дка</w:t>
      </w:r>
    </w:p>
    <w:p w:rsidR="006C7275" w:rsidRDefault="006C7275" w:rsidP="001E746F">
      <w:pPr>
        <w:autoSpaceDE w:val="0"/>
        <w:autoSpaceDN w:val="0"/>
        <w:adjustRightInd w:val="0"/>
      </w:pPr>
      <w:r>
        <w:t xml:space="preserve">    Полски пътища : 8.392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3. АХМЕД САЛИЕВ САЛИЕВ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34.180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проекта:5, </w:t>
      </w:r>
      <w:r w:rsidRPr="009A09DF">
        <w:rPr>
          <w:b/>
        </w:rPr>
        <w:t>общо площ: 34.182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4. ВЕСЕЛИНКА АТАНАСОВА РАДЕВА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145.954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проекта:22, 31-2, </w:t>
      </w:r>
      <w:r w:rsidRPr="009A09DF">
        <w:rPr>
          <w:b/>
        </w:rPr>
        <w:t>общо площ: 145.962 дка</w:t>
      </w:r>
    </w:p>
    <w:p w:rsidR="006C7275" w:rsidRDefault="006C7275" w:rsidP="001E746F">
      <w:pPr>
        <w:autoSpaceDE w:val="0"/>
        <w:autoSpaceDN w:val="0"/>
        <w:adjustRightInd w:val="0"/>
      </w:pPr>
      <w:r>
        <w:t xml:space="preserve">    Полски пътища : 0.215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5. ГЕОРГИ ДАНАИЛОВ СЕРГЕЕВ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30.304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проекта:28-3, </w:t>
      </w:r>
      <w:r w:rsidRPr="009A09DF">
        <w:rPr>
          <w:b/>
        </w:rPr>
        <w:t>общо площ: 30.305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6. ЗК </w:t>
      </w:r>
      <w:r>
        <w:rPr>
          <w:b/>
        </w:rPr>
        <w:t>„</w:t>
      </w:r>
      <w:r w:rsidRPr="001362C9">
        <w:rPr>
          <w:b/>
        </w:rPr>
        <w:t>ПРОГРЕС</w:t>
      </w:r>
      <w:r>
        <w:rPr>
          <w:b/>
        </w:rPr>
        <w:t>”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2009.646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16.752 дка</w:t>
      </w:r>
    </w:p>
    <w:p w:rsidR="006C7275" w:rsidRDefault="006C7275" w:rsidP="001E746F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проекта:28-1, 20-1, 15, 13, 12-1, 16-1, 18-1, 17, 27-3, 24-4, 9, 12, </w:t>
      </w:r>
      <w:r w:rsidRPr="009A09DF">
        <w:rPr>
          <w:b/>
        </w:rPr>
        <w:t>общо площ: 2026.517 дка</w:t>
      </w:r>
    </w:p>
    <w:p w:rsidR="006C7275" w:rsidRDefault="006C7275" w:rsidP="001E746F">
      <w:pPr>
        <w:autoSpaceDE w:val="0"/>
        <w:autoSpaceDN w:val="0"/>
        <w:adjustRightInd w:val="0"/>
      </w:pPr>
      <w:r>
        <w:t xml:space="preserve">    Полски пътища : 7.898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7. МАРИН СТОЯНОВ СТОЯНОВ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11.005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проекта:19-1, 18-3, </w:t>
      </w:r>
      <w:r w:rsidRPr="009A09DF">
        <w:rPr>
          <w:b/>
        </w:rPr>
        <w:t>общо площ: 11.014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8. МЛАДЕН КРАСИМИРОВ МАНУШЕВ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20.015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проекта:16, </w:t>
      </w:r>
      <w:r w:rsidRPr="009A09DF">
        <w:rPr>
          <w:b/>
        </w:rPr>
        <w:t>общо площ: 20.016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9. САДИЯ АЛИЕВА МУСТАФОВА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12.855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6C7275" w:rsidRDefault="006C7275" w:rsidP="001E746F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проекта:10, общо площ: 12.856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10. </w:t>
      </w:r>
      <w:r>
        <w:rPr>
          <w:b/>
        </w:rPr>
        <w:t>„</w:t>
      </w:r>
      <w:r w:rsidRPr="001362C9">
        <w:rPr>
          <w:b/>
        </w:rPr>
        <w:t>ТИАСО</w:t>
      </w:r>
      <w:r>
        <w:rPr>
          <w:b/>
        </w:rPr>
        <w:t>”</w:t>
      </w:r>
      <w:r w:rsidRPr="001362C9">
        <w:rPr>
          <w:b/>
        </w:rPr>
        <w:t xml:space="preserve"> ООД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343.783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4.200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проекта:25-2, </w:t>
      </w:r>
      <w:r w:rsidRPr="009A09DF">
        <w:rPr>
          <w:b/>
        </w:rPr>
        <w:t>общо площ: 348.006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11. ТОНИ ГОСПОДИНОВ ТОНЕВ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266.308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проекта:32-2, 26-3, 27-4, 11, </w:t>
      </w:r>
      <w:r w:rsidRPr="009A09DF">
        <w:rPr>
          <w:b/>
        </w:rPr>
        <w:t>общо площ: 266.322 дка</w:t>
      </w:r>
    </w:p>
    <w:p w:rsidR="006C7275" w:rsidRDefault="006C7275" w:rsidP="001E746F">
      <w:pPr>
        <w:autoSpaceDE w:val="0"/>
        <w:autoSpaceDN w:val="0"/>
        <w:adjustRightInd w:val="0"/>
      </w:pPr>
      <w:r>
        <w:t xml:space="preserve">     Полски пътища : 2.162 дка</w:t>
      </w:r>
    </w:p>
    <w:p w:rsidR="006C7275" w:rsidRPr="001362C9" w:rsidRDefault="006C7275" w:rsidP="001E74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362C9">
        <w:rPr>
          <w:b/>
        </w:rPr>
        <w:t xml:space="preserve">  12. </w:t>
      </w:r>
      <w:r>
        <w:rPr>
          <w:b/>
        </w:rPr>
        <w:t>„</w:t>
      </w:r>
      <w:r w:rsidRPr="001362C9">
        <w:rPr>
          <w:b/>
        </w:rPr>
        <w:t>ЧИФЛИКА</w:t>
      </w:r>
      <w:r>
        <w:rPr>
          <w:b/>
        </w:rPr>
        <w:t>”</w:t>
      </w:r>
      <w:r w:rsidRPr="001362C9">
        <w:rPr>
          <w:b/>
        </w:rPr>
        <w:t xml:space="preserve"> ООД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125.429 дка</w:t>
      </w:r>
    </w:p>
    <w:p w:rsidR="006C7275" w:rsidRDefault="006C7275" w:rsidP="001E74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0.400 дка</w:t>
      </w:r>
    </w:p>
    <w:p w:rsidR="006C7275" w:rsidRPr="009A09DF" w:rsidRDefault="006C7275" w:rsidP="001E74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проекта:16-3, </w:t>
      </w:r>
      <w:r w:rsidRPr="009A09DF">
        <w:rPr>
          <w:b/>
        </w:rPr>
        <w:t>общо площ: 125.837 дка</w:t>
      </w:r>
    </w:p>
    <w:p w:rsidR="006C7275" w:rsidRDefault="006C7275" w:rsidP="001E746F">
      <w:pPr>
        <w:autoSpaceDE w:val="0"/>
        <w:autoSpaceDN w:val="0"/>
        <w:adjustRightInd w:val="0"/>
      </w:pPr>
      <w:r>
        <w:t xml:space="preserve">    Полски пътища : 1.886 дка</w:t>
      </w:r>
    </w:p>
    <w:p w:rsidR="006C7275" w:rsidRDefault="006C7275" w:rsidP="001362C9">
      <w:pPr>
        <w:keepNext/>
        <w:autoSpaceDE w:val="0"/>
        <w:autoSpaceDN w:val="0"/>
        <w:adjustRightInd w:val="0"/>
        <w:spacing w:line="249" w:lineRule="exact"/>
      </w:pPr>
      <w:r w:rsidRPr="001362C9">
        <w:rPr>
          <w:b/>
        </w:rPr>
        <w:t xml:space="preserve">  </w:t>
      </w:r>
    </w:p>
    <w:p w:rsidR="006C7275" w:rsidRDefault="006C7275" w:rsidP="009A0AA1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rPr>
          <w:b/>
          <w:bCs/>
        </w:rPr>
        <w:t xml:space="preserve">Масиви  за ползване на  земеделски земи  по чл.37в, ал.2 от ЗСПЗЗ  за стопанската     </w:t>
      </w:r>
    </w:p>
    <w:p w:rsidR="006C7275" w:rsidRDefault="006C7275" w:rsidP="009A0AA1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rPr>
          <w:b/>
          <w:bCs/>
        </w:rPr>
        <w:t xml:space="preserve">                       2020/2021 година  за землището на с.Изворник, ЕКАТТЕ 32442, </w:t>
      </w:r>
    </w:p>
    <w:p w:rsidR="006C7275" w:rsidRDefault="006C7275" w:rsidP="009A0AA1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rPr>
          <w:b/>
          <w:bCs/>
        </w:rPr>
        <w:t xml:space="preserve">                                           община Вълчи дол, област Варна</w:t>
      </w:r>
    </w:p>
    <w:p w:rsidR="006C7275" w:rsidRDefault="006C7275" w:rsidP="009A0AA1">
      <w:pPr>
        <w:autoSpaceDE w:val="0"/>
        <w:autoSpaceDN w:val="0"/>
        <w:adjustRightInd w:val="0"/>
        <w:spacing w:line="249" w:lineRule="exact"/>
      </w:pPr>
    </w:p>
    <w:p w:rsidR="006C7275" w:rsidRDefault="006C7275" w:rsidP="001E746F">
      <w:pPr>
        <w:autoSpaceDE w:val="0"/>
        <w:autoSpaceDN w:val="0"/>
        <w:adjustRightInd w:val="0"/>
        <w:spacing w:line="249" w:lineRule="exact"/>
      </w:pPr>
    </w:p>
    <w:tbl>
      <w:tblPr>
        <w:tblW w:w="0" w:type="auto"/>
        <w:tblInd w:w="-30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960"/>
        <w:gridCol w:w="900"/>
        <w:gridCol w:w="1080"/>
        <w:gridCol w:w="1080"/>
        <w:gridCol w:w="1080"/>
        <w:gridCol w:w="1260"/>
      </w:tblGrid>
      <w:tr w:rsidR="006C7275" w:rsidRPr="00481372" w:rsidTr="009A09DF">
        <w:trPr>
          <w:cantSplit/>
          <w:trHeight w:val="227"/>
        </w:trPr>
        <w:tc>
          <w:tcPr>
            <w:tcW w:w="3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75" w:rsidRPr="00481372" w:rsidRDefault="006C7275">
            <w:r>
              <w:rPr>
                <w:rFonts w:ascii="Calibri" w:hAnsi="Calibri"/>
                <w:color w:val="000000"/>
                <w:sz w:val="22"/>
                <w:szCs w:val="22"/>
                <w:lang w:eastAsia="bg-BG"/>
              </w:rPr>
              <w:t>Имот по чл.37в, ал.3, т.2 от ЗСПЗЗ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14.128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5.533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14.123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2.906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14.128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3.071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29.964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20.197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19.933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14.967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14.781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13.538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12.698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12.304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11.912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11.898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11.202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10.440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9.882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8.436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4.346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4.344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4.251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8.217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4.188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10.237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9.353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17.198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10.430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6.831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5.848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3.425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3.239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2.937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0.692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17.611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6.596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5.817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4.373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3.530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28.889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24.367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14.664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6.962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13.159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9.924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5.130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30.003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12.007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6.149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6.138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5.678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5.480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5.479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16.559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15.007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13.368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13.335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12.548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11.594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9.995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7.918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7.493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7.374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6.666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6.195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5.480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4.336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4.335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23.300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17.154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20.71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13.887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10.120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10.118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9.690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6.588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6.586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6.585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5.389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5.324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5.285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4.057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3.944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3.612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1.374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20.005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17.243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10.749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9.893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6.304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9.199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8.448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7.553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7.552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5.988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5.497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5.497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1.665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1.531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19.993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17.642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9.961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9.802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0.012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18.634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15.780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15.581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4.334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0.120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1.153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9.772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23.969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15.954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14.997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4.766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25.88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25.87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4.656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3.349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1.665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7.751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6.680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5.106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4.638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4.210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АГРОСПРИНГ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1.641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1447.086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14.978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119.494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21.498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12.854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8.410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6.368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6.181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0.020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29.997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20.591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19.203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18.480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13.495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13.398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12.175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11.660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9.208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8.757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8.365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8.336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6.911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6.534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5.258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5.150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4.987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4.969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4.126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3.627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3.490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3.306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3.178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3.092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41.001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32.799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28.013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22.339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22.239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20.009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20.006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18.672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17.698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16.659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16.298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16.026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14.995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13.997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8.215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8.018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8.004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7.997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7.515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4.697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3.879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0.169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11.265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21.668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21.667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21.217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17.241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17.191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16.990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15.695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12.371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12.370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10.556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10.550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8.248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7.062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6.978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1.277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1.264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23.611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19.996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17.103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8.507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6.252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5.722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4.253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13.143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9.296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8.270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7.896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5.661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5.602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3.850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3.319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2.329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17.992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16.202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14.995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13.684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13.404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12.420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9.477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9.364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7.304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6.702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6.702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20.799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6.186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3.249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3.189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116.682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1794.367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18.480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АХМЕД САЛИЕВ САЛИЕВ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26.001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АХМЕД САЛИЕВ САЛИЕВ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8.179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34.180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ВЕСЕЛИНКА АТАНАСОВА РАДЕВА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41.189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ВЕСЕЛИНКА АТАНАСОВА РАДЕВА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21.904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ВЕСЕЛИНКА АТАНАСОВА РАДЕВА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ВЕСЕЛИНКА АТАНАСОВА РАДЕВА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14.834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ВЕСЕЛИНКА АТАНАСОВА РАДЕВА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5.656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ВЕСЕЛИНКА АТАНАСОВА РАДЕВА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4.966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ВЕСЕЛИНКА АТАНАСОВА РАДЕВА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3.779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ВЕСЕЛИНКА АТАНАСОВА РАДЕВА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33.989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ВЕСЕЛИНКА АТАНАСОВА РАДЕВА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4.634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145.954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ГЕОРГИ ДАНАИЛОВ СЕРГЕЕВ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13.915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ГЕОРГИ ДАНАИЛОВ СЕРГЕЕВ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12.335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ГЕОРГИ ДАНАИЛОВ СЕРГЕЕВ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30.304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20.484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19.891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16.078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13.650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12.663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12.498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11.351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28.49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8.022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20.815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19.990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18.726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17.783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15.844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14.795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14.716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13.140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13.115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11.353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9.856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9.822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9.493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9.473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9.455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7.584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7.583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7.178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7.160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7.076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4.830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24.773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21.800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20.647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20.578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19.994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17.496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16.693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15.301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14.548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13.593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13.004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9.884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8.762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8.110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7.801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7.755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7.472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7.297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7.292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6.479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22.116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14.995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2.359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2.170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1.511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14.118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2.732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1.768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1.542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22.003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18.946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16.230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12.418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12.050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11.701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9.995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9.398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9.396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8.994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8.599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8.006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7.801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33.099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0.029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20.997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19.997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17.482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14.240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14.113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14.003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14.002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10.192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10.105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9.821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8.666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8.666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8.665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4.444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4.318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3.182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2.451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7.468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5.896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5.248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3.615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3.344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2.969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1.796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24.002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22.005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19.809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17.297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17.296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13.731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12.678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12.004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10.990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10.813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10.602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9.094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6.864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5.746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5.740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3.532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2.805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1.538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1.412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0.986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0.538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0.406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0.178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0.107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0.099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0.096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0.080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0.070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12.346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10.953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10.437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8.298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7.306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7.159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5.703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26.992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23.100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15.600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12.899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12.265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12.031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11.993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8.697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8.226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8.177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8.147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25.92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0.029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6.996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6.198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5.893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5.892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5.298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25.91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21.814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11.702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2.678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2.074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2009.646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16.752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МАРИН СТОЯНОВ СТОЯНОВ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МАРИН СТОЯНОВ СТОЯНОВ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7.490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11.005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10.764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25.82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6.751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20.015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САДИЯ АЛИЕВА МУСТАФОВА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12.855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12.855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29.300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24.680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22.414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25.84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14.308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13.791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13.782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13.681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25.85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13.623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25.86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13.612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13.250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10.973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10.510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10.174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9.968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6.760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5.388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5.119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5.118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5.112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5.111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25.83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4.934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4.934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4.934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3.794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3.790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3.718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25.74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25.62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1.989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343.783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4.200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9.005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7.693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5.592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4.980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4.302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3.979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3.819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0.586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21.799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14.815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11.470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10.498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7.825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3.693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26.45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17.867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10.666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7.777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5.290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3.623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27.48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5.321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4.804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266.308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15.399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13.300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9.298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8.899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8.750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7.150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6.943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5.802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5.298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4.895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4.894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4.129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2.474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ЧИФЛИКА 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16-3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sz w:val="18"/>
                <w:szCs w:val="18"/>
              </w:rPr>
              <w:t>0.247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75" w:rsidRPr="00481372" w:rsidTr="009A09DF">
        <w:trPr>
          <w:cantSplit/>
          <w:trHeight w:val="227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125.429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275" w:rsidRPr="00481372" w:rsidRDefault="006C7275" w:rsidP="005F5FB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372">
              <w:rPr>
                <w:rFonts w:ascii="Arial" w:hAnsi="Arial" w:cs="Arial"/>
                <w:b/>
                <w:bCs/>
                <w:sz w:val="18"/>
                <w:szCs w:val="18"/>
              </w:rPr>
              <w:t>0.400</w:t>
            </w:r>
          </w:p>
        </w:tc>
      </w:tr>
    </w:tbl>
    <w:p w:rsidR="006C7275" w:rsidRDefault="006C7275" w:rsidP="00D2007D">
      <w:pPr>
        <w:rPr>
          <w:lang w:eastAsia="bg-BG"/>
        </w:rPr>
      </w:pPr>
    </w:p>
    <w:p w:rsidR="006C7275" w:rsidRDefault="006C7275" w:rsidP="001445C2">
      <w:pPr>
        <w:rPr>
          <w:b/>
          <w:bCs/>
          <w:sz w:val="22"/>
          <w:szCs w:val="22"/>
        </w:rPr>
      </w:pPr>
    </w:p>
    <w:p w:rsidR="006C7275" w:rsidRDefault="006C7275" w:rsidP="001445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Задължение за плащане за земите по чл. 37в, ал. 3, т. 2 от ЗСПЗЗ за</w:t>
      </w:r>
    </w:p>
    <w:p w:rsidR="006C7275" w:rsidRDefault="006C7275" w:rsidP="001445C2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стопанската 2020/2021 година за землището на с.Изворник,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ЕКАТТЕ 32442,</w:t>
      </w:r>
    </w:p>
    <w:p w:rsidR="006C7275" w:rsidRDefault="006C7275" w:rsidP="001445C2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община Вълчи дол, област Варна</w:t>
      </w:r>
    </w:p>
    <w:p w:rsidR="006C7275" w:rsidRDefault="006C7275" w:rsidP="00D2007D">
      <w:pPr>
        <w:rPr>
          <w:lang w:eastAsia="bg-BG"/>
        </w:rPr>
      </w:pPr>
    </w:p>
    <w:p w:rsidR="006C7275" w:rsidRDefault="006C7275" w:rsidP="00D2007D">
      <w:pPr>
        <w:autoSpaceDE w:val="0"/>
        <w:autoSpaceDN w:val="0"/>
        <w:adjustRightInd w:val="0"/>
        <w:rPr>
          <w:color w:val="FF0000"/>
          <w:sz w:val="20"/>
          <w:szCs w:val="20"/>
        </w:rPr>
      </w:pPr>
      <w:r w:rsidRPr="009A0AA1">
        <w:rPr>
          <w:color w:val="FF0000"/>
          <w:sz w:val="20"/>
          <w:szCs w:val="20"/>
        </w:rPr>
        <w:t xml:space="preserve">                                                       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0"/>
        <w:gridCol w:w="1280"/>
        <w:gridCol w:w="1280"/>
      </w:tblGrid>
      <w:tr w:rsidR="006C7275" w:rsidRPr="009A09DF" w:rsidTr="001445C2">
        <w:trPr>
          <w:jc w:val="center"/>
        </w:trPr>
        <w:tc>
          <w:tcPr>
            <w:tcW w:w="5200" w:type="dxa"/>
          </w:tcPr>
          <w:p w:rsidR="006C7275" w:rsidRPr="009A09DF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Ползвател на площи по чл. 37в, ал.2</w:t>
            </w:r>
          </w:p>
          <w:p w:rsidR="006C7275" w:rsidRPr="009A09DF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Площ дка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Лева за внасяне</w:t>
            </w:r>
          </w:p>
        </w:tc>
      </w:tr>
      <w:tr w:rsidR="006C7275" w:rsidRPr="00425A28" w:rsidTr="001445C2">
        <w:trPr>
          <w:jc w:val="center"/>
        </w:trPr>
        <w:tc>
          <w:tcPr>
            <w:tcW w:w="5200" w:type="dxa"/>
          </w:tcPr>
          <w:p w:rsidR="006C7275" w:rsidRPr="009A09DF" w:rsidRDefault="006C7275" w:rsidP="007278CB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АГРОСПРИНГ ЕООД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14.978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599.12</w:t>
            </w:r>
          </w:p>
        </w:tc>
      </w:tr>
      <w:tr w:rsidR="006C7275" w:rsidRPr="00425A28" w:rsidTr="001445C2">
        <w:trPr>
          <w:jc w:val="center"/>
        </w:trPr>
        <w:tc>
          <w:tcPr>
            <w:tcW w:w="5200" w:type="dxa"/>
          </w:tcPr>
          <w:p w:rsidR="006C7275" w:rsidRPr="009A09DF" w:rsidRDefault="006C7275" w:rsidP="007278CB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АДМИРАЛ ГРУП-3 ЕООД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18.480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739.20</w:t>
            </w:r>
          </w:p>
        </w:tc>
      </w:tr>
      <w:tr w:rsidR="006C7275" w:rsidRPr="00425A28" w:rsidTr="001445C2">
        <w:trPr>
          <w:jc w:val="center"/>
        </w:trPr>
        <w:tc>
          <w:tcPr>
            <w:tcW w:w="5200" w:type="dxa"/>
          </w:tcPr>
          <w:p w:rsidR="006C7275" w:rsidRPr="009A09DF" w:rsidRDefault="006C7275" w:rsidP="007278CB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16.753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670.12</w:t>
            </w:r>
          </w:p>
        </w:tc>
      </w:tr>
      <w:tr w:rsidR="006C7275" w:rsidRPr="00425A28" w:rsidTr="001445C2">
        <w:trPr>
          <w:jc w:val="center"/>
        </w:trPr>
        <w:tc>
          <w:tcPr>
            <w:tcW w:w="5200" w:type="dxa"/>
          </w:tcPr>
          <w:p w:rsidR="006C7275" w:rsidRPr="009A09DF" w:rsidRDefault="006C7275" w:rsidP="007278CB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ТИАСО ООД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4.200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168.00</w:t>
            </w:r>
          </w:p>
        </w:tc>
      </w:tr>
      <w:tr w:rsidR="006C7275" w:rsidRPr="00425A28" w:rsidTr="001445C2">
        <w:trPr>
          <w:jc w:val="center"/>
        </w:trPr>
        <w:tc>
          <w:tcPr>
            <w:tcW w:w="5200" w:type="dxa"/>
          </w:tcPr>
          <w:p w:rsidR="006C7275" w:rsidRPr="009A09DF" w:rsidRDefault="006C7275" w:rsidP="007278CB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ЧИФЛИКА ООД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0.400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16.00</w:t>
            </w:r>
          </w:p>
        </w:tc>
      </w:tr>
      <w:tr w:rsidR="006C7275" w:rsidRPr="00425A28" w:rsidTr="001445C2">
        <w:trPr>
          <w:jc w:val="center"/>
        </w:trPr>
        <w:tc>
          <w:tcPr>
            <w:tcW w:w="5200" w:type="dxa"/>
          </w:tcPr>
          <w:p w:rsidR="006C7275" w:rsidRPr="009A09DF" w:rsidRDefault="006C7275" w:rsidP="007278CB">
            <w:pPr>
              <w:spacing w:after="120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Общо за землището :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54.811</w:t>
            </w:r>
          </w:p>
        </w:tc>
        <w:tc>
          <w:tcPr>
            <w:tcW w:w="1280" w:type="dxa"/>
          </w:tcPr>
          <w:p w:rsidR="006C7275" w:rsidRPr="009A09DF" w:rsidRDefault="006C7275" w:rsidP="007278CB">
            <w:pPr>
              <w:spacing w:after="120"/>
              <w:jc w:val="right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2192.44</w:t>
            </w:r>
          </w:p>
        </w:tc>
      </w:tr>
    </w:tbl>
    <w:p w:rsidR="006C7275" w:rsidRDefault="006C7275" w:rsidP="00140323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:rsidR="006C7275" w:rsidRPr="00425A28" w:rsidRDefault="006C7275" w:rsidP="00140323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tbl>
      <w:tblPr>
        <w:tblW w:w="9432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14"/>
        <w:gridCol w:w="1894"/>
        <w:gridCol w:w="1306"/>
        <w:gridCol w:w="798"/>
        <w:gridCol w:w="776"/>
        <w:gridCol w:w="1354"/>
        <w:gridCol w:w="1090"/>
      </w:tblGrid>
      <w:tr w:rsidR="006C7275" w:rsidRPr="009A09DF" w:rsidTr="009A09DF">
        <w:trPr>
          <w:trHeight w:val="944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Ползвател (три имена/име юр. лице)</w:t>
            </w:r>
          </w:p>
        </w:tc>
        <w:tc>
          <w:tcPr>
            <w:tcW w:w="1894" w:type="dxa"/>
          </w:tcPr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Собственик (три имена/име юр. лице)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Ползван</w:t>
            </w:r>
            <w:r>
              <w:rPr>
                <w:b/>
                <w:sz w:val="22"/>
                <w:szCs w:val="22"/>
              </w:rPr>
              <w:t>а площ</w:t>
            </w:r>
            <w:r w:rsidRPr="009A09DF">
              <w:rPr>
                <w:b/>
                <w:sz w:val="22"/>
                <w:szCs w:val="22"/>
              </w:rPr>
              <w:t xml:space="preserve"> дка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Имот дка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Кад_ №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 xml:space="preserve">Начин на тр. ползване 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 xml:space="preserve">Дължима </w:t>
            </w:r>
          </w:p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рента</w:t>
            </w:r>
          </w:p>
        </w:tc>
      </w:tr>
      <w:tr w:rsidR="006C7275" w:rsidRPr="009A09DF" w:rsidTr="009A09DF">
        <w:trPr>
          <w:trHeight w:val="323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АГРОСПРИНГ ЕООД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Д.Д.Ю.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10.000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10.000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11.5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400.00</w:t>
            </w:r>
          </w:p>
        </w:tc>
      </w:tr>
      <w:tr w:rsidR="006C7275" w:rsidRPr="009A09DF" w:rsidTr="009A09DF">
        <w:trPr>
          <w:trHeight w:val="323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А.И.Т.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0.945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0.945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12.7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37.80</w:t>
            </w:r>
          </w:p>
        </w:tc>
      </w:tr>
      <w:tr w:rsidR="006C7275" w:rsidRPr="009A09DF" w:rsidTr="009A09DF">
        <w:trPr>
          <w:trHeight w:val="323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С.П.В.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4.607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5.499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12.11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184.28</w:t>
            </w:r>
          </w:p>
        </w:tc>
      </w:tr>
      <w:tr w:rsidR="006C7275" w:rsidRPr="009A09DF" w:rsidTr="009A09DF">
        <w:trPr>
          <w:trHeight w:val="293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З. Д.В., О.Ю. Ш., З.Д.В.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0.893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9.003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15.4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35.72</w:t>
            </w:r>
          </w:p>
        </w:tc>
      </w:tr>
      <w:tr w:rsidR="006C7275" w:rsidRPr="009A09DF" w:rsidTr="009A09DF">
        <w:trPr>
          <w:trHeight w:val="384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ЧИФЛИКА ООД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А.Г.А., М.М.М.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0.400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6.397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16.20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16.00</w:t>
            </w:r>
          </w:p>
        </w:tc>
      </w:tr>
      <w:tr w:rsidR="006C7275" w:rsidRPr="009A09DF" w:rsidTr="009A09DF">
        <w:trPr>
          <w:trHeight w:val="323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Д.П.К.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5.002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5.002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16.49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200.08</w:t>
            </w:r>
          </w:p>
        </w:tc>
      </w:tr>
      <w:tr w:rsidR="006C7275" w:rsidRPr="009A09DF" w:rsidTr="009A09DF">
        <w:trPr>
          <w:trHeight w:val="323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Х.Х.О.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5.248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5.468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19.2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209.92</w:t>
            </w:r>
          </w:p>
        </w:tc>
      </w:tr>
      <w:tr w:rsidR="006C7275" w:rsidRPr="009A09DF" w:rsidTr="009A09DF">
        <w:trPr>
          <w:trHeight w:val="335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АГРОСПРИНГ ЕООД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И.С. И. С.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0.208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3.610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19.12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8.32</w:t>
            </w:r>
          </w:p>
        </w:tc>
      </w:tr>
      <w:tr w:rsidR="006C7275" w:rsidRPr="009A09DF" w:rsidTr="009A09DF">
        <w:trPr>
          <w:trHeight w:val="389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АГРОСПРИНГ ЕООД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З.Д.В., О.Ю.Ш. З.Д.В.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0.826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8.702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19.34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33.04</w:t>
            </w:r>
          </w:p>
        </w:tc>
      </w:tr>
      <w:tr w:rsidR="006C7275" w:rsidRPr="009A09DF" w:rsidTr="009A09DF">
        <w:trPr>
          <w:trHeight w:val="424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89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СОРТОВИ СЕМЕНА ВАРДИМ ЕАД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0.029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29.494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19.45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1.16</w:t>
            </w:r>
          </w:p>
        </w:tc>
      </w:tr>
      <w:tr w:rsidR="006C7275" w:rsidRPr="009A09DF" w:rsidTr="009A09DF">
        <w:trPr>
          <w:trHeight w:val="323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АГРОСПРИНГ ЕООД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Г.Ж. Г.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3.944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3.944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20.24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157.76</w:t>
            </w:r>
          </w:p>
        </w:tc>
      </w:tr>
      <w:tr w:rsidR="006C7275" w:rsidRPr="009A09DF" w:rsidTr="009A09DF">
        <w:trPr>
          <w:trHeight w:val="251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ТИАСО ООД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В.С.Н.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0.200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5.588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25.53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8.00</w:t>
            </w:r>
          </w:p>
        </w:tc>
      </w:tr>
      <w:tr w:rsidR="006C7275" w:rsidRPr="009A09DF" w:rsidTr="009A09DF">
        <w:trPr>
          <w:trHeight w:val="323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ТИАСО ООД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Н.В.К.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4.000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4.000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25.59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160.00</w:t>
            </w:r>
          </w:p>
        </w:tc>
      </w:tr>
      <w:tr w:rsidR="006C7275" w:rsidRPr="009A09DF" w:rsidTr="009A09DF">
        <w:trPr>
          <w:trHeight w:val="289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Р.Х.С.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0.029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8.176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25.92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1.16</w:t>
            </w:r>
          </w:p>
        </w:tc>
      </w:tr>
      <w:tr w:rsidR="006C7275" w:rsidRPr="009A09DF" w:rsidTr="009A09DF">
        <w:trPr>
          <w:trHeight w:val="385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 xml:space="preserve"> АДМИРАЛ ГРУП-3 ЕООД</w:t>
            </w:r>
          </w:p>
        </w:tc>
        <w:tc>
          <w:tcPr>
            <w:tcW w:w="1894" w:type="dxa"/>
          </w:tcPr>
          <w:p w:rsidR="006C7275" w:rsidRPr="009A09DF" w:rsidRDefault="006C7275" w:rsidP="00D702EC">
            <w:pPr>
              <w:spacing w:after="120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А.М.Р.</w:t>
            </w: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18.480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18.494</w:t>
            </w: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26.24</w:t>
            </w: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sz w:val="22"/>
                <w:szCs w:val="22"/>
              </w:rPr>
            </w:pPr>
            <w:r w:rsidRPr="009A09DF">
              <w:rPr>
                <w:sz w:val="22"/>
                <w:szCs w:val="22"/>
              </w:rPr>
              <w:t>739.20</w:t>
            </w:r>
          </w:p>
        </w:tc>
      </w:tr>
      <w:tr w:rsidR="006C7275" w:rsidRPr="009A09DF" w:rsidTr="009A09DF">
        <w:trPr>
          <w:trHeight w:val="335"/>
          <w:jc w:val="center"/>
        </w:trPr>
        <w:tc>
          <w:tcPr>
            <w:tcW w:w="2214" w:type="dxa"/>
          </w:tcPr>
          <w:p w:rsidR="006C7275" w:rsidRPr="009A09DF" w:rsidRDefault="006C7275" w:rsidP="00140323">
            <w:pPr>
              <w:spacing w:after="120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894" w:type="dxa"/>
          </w:tcPr>
          <w:p w:rsidR="006C7275" w:rsidRPr="009A09DF" w:rsidRDefault="006C7275" w:rsidP="00140323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306" w:type="dxa"/>
          </w:tcPr>
          <w:p w:rsidR="006C7275" w:rsidRPr="009A09DF" w:rsidRDefault="006C7275" w:rsidP="00140323">
            <w:pPr>
              <w:spacing w:after="120"/>
              <w:jc w:val="right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54.811</w:t>
            </w:r>
          </w:p>
        </w:tc>
        <w:tc>
          <w:tcPr>
            <w:tcW w:w="798" w:type="dxa"/>
          </w:tcPr>
          <w:p w:rsidR="006C7275" w:rsidRPr="009A09DF" w:rsidRDefault="006C7275" w:rsidP="00140323">
            <w:pPr>
              <w:spacing w:after="12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</w:tcPr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:rsidR="006C7275" w:rsidRPr="009A09DF" w:rsidRDefault="006C7275" w:rsidP="00140323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0" w:type="dxa"/>
          </w:tcPr>
          <w:p w:rsidR="006C7275" w:rsidRPr="009A09DF" w:rsidRDefault="006C7275" w:rsidP="00140323">
            <w:pPr>
              <w:spacing w:after="120"/>
              <w:jc w:val="right"/>
              <w:rPr>
                <w:b/>
                <w:sz w:val="22"/>
                <w:szCs w:val="22"/>
              </w:rPr>
            </w:pPr>
            <w:r w:rsidRPr="009A09DF">
              <w:rPr>
                <w:b/>
                <w:sz w:val="22"/>
                <w:szCs w:val="22"/>
              </w:rPr>
              <w:t>2192.44</w:t>
            </w:r>
          </w:p>
        </w:tc>
      </w:tr>
    </w:tbl>
    <w:p w:rsidR="006C7275" w:rsidRPr="00A954B4" w:rsidRDefault="006C7275" w:rsidP="00D2007D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</w:p>
    <w:p w:rsidR="006C7275" w:rsidRDefault="006C7275" w:rsidP="00D2007D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:rsidR="006C7275" w:rsidRPr="009A09DF" w:rsidRDefault="006C7275" w:rsidP="00EA1463">
      <w:pPr>
        <w:tabs>
          <w:tab w:val="left" w:pos="709"/>
        </w:tabs>
        <w:spacing w:line="360" w:lineRule="auto"/>
        <w:jc w:val="both"/>
        <w:rPr>
          <w:b/>
          <w:spacing w:val="4"/>
        </w:rPr>
      </w:pPr>
      <w:r w:rsidRPr="009A09DF">
        <w:rPr>
          <w:b/>
          <w:spacing w:val="4"/>
        </w:rPr>
        <w:t>*Забележка: В определените масиви за ползвателите  няма имоти от  ДПФ и ОПФ, за които са налице условията на чл.37в, ал.10 от ЗСПЗЗ за сключване на едногодишен договор.</w:t>
      </w:r>
    </w:p>
    <w:p w:rsidR="006C7275" w:rsidRPr="009A0AA1" w:rsidRDefault="006C7275" w:rsidP="00D2007D">
      <w:pPr>
        <w:autoSpaceDE w:val="0"/>
        <w:autoSpaceDN w:val="0"/>
        <w:adjustRightInd w:val="0"/>
        <w:rPr>
          <w:color w:val="FF0000"/>
          <w:sz w:val="20"/>
          <w:szCs w:val="20"/>
        </w:rPr>
      </w:pPr>
      <w:r w:rsidRPr="009A0AA1">
        <w:rPr>
          <w:color w:val="FF0000"/>
        </w:rPr>
        <w:t xml:space="preserve"> </w:t>
      </w:r>
      <w:r w:rsidRPr="009A0AA1">
        <w:rPr>
          <w:color w:val="FF0000"/>
          <w:sz w:val="22"/>
          <w:szCs w:val="22"/>
        </w:rPr>
        <w:t xml:space="preserve">      </w:t>
      </w:r>
      <w:r w:rsidRPr="009A0AA1">
        <w:rPr>
          <w:b/>
          <w:bCs/>
          <w:color w:val="FF0000"/>
        </w:rPr>
        <w:t xml:space="preserve"> </w:t>
      </w:r>
    </w:p>
    <w:p w:rsidR="006C7275" w:rsidRPr="00442DE5" w:rsidRDefault="006C7275" w:rsidP="00D2007D">
      <w:pPr>
        <w:widowControl w:val="0"/>
        <w:autoSpaceDE w:val="0"/>
        <w:autoSpaceDN w:val="0"/>
        <w:adjustRightInd w:val="0"/>
        <w:spacing w:line="227" w:lineRule="atLeast"/>
        <w:ind w:firstLine="708"/>
        <w:jc w:val="both"/>
        <w:rPr>
          <w:b/>
          <w:bCs/>
          <w:lang w:eastAsia="bg-BG"/>
        </w:rPr>
      </w:pPr>
      <w:r w:rsidRPr="00442DE5">
        <w:t>Средното рентно плащане за землищата на община Вълчи дол, съгласно параграф 2е от ЗСПЗЗ е определено от комисия, назначена със Заповед №РД 20-07-</w:t>
      </w:r>
      <w:r>
        <w:t>29</w:t>
      </w:r>
      <w:r w:rsidRPr="00442DE5">
        <w:t>/29.0</w:t>
      </w:r>
      <w:r>
        <w:t>1</w:t>
      </w:r>
      <w:r w:rsidRPr="00442DE5">
        <w:t>.2020г.</w:t>
      </w:r>
      <w:r>
        <w:t>, изменена със Заповед № РД 20-07-55/10.03.2020г.</w:t>
      </w:r>
      <w:r w:rsidRPr="00442DE5">
        <w:t xml:space="preserve"> на Директора на ОДЗ – Варна. Съгласно протокол № 1  от 05.05.2020 год. </w:t>
      </w:r>
      <w:r w:rsidRPr="00442DE5">
        <w:rPr>
          <w:b/>
          <w:bCs/>
        </w:rPr>
        <w:t>за землище  Изворник</w:t>
      </w:r>
      <w:r w:rsidRPr="00442DE5">
        <w:t xml:space="preserve">, ЕКАТТЕ 32442  комисията определи средно годишно рентно плащане за отглеждане на едногодишни полски култури </w:t>
      </w:r>
      <w:r w:rsidRPr="00442DE5">
        <w:rPr>
          <w:b/>
          <w:bCs/>
        </w:rPr>
        <w:t>в</w:t>
      </w:r>
      <w:r w:rsidRPr="00442DE5">
        <w:t xml:space="preserve"> </w:t>
      </w:r>
      <w:r w:rsidRPr="00442DE5">
        <w:rPr>
          <w:b/>
          <w:bCs/>
        </w:rPr>
        <w:t>размер на 40.00лв/дка.</w:t>
      </w:r>
    </w:p>
    <w:p w:rsidR="006C7275" w:rsidRPr="00442DE5" w:rsidRDefault="006C7275" w:rsidP="00D2007D">
      <w:pPr>
        <w:ind w:firstLine="708"/>
        <w:rPr>
          <w:b/>
          <w:bCs/>
          <w:lang w:val="ru-RU"/>
        </w:rPr>
      </w:pPr>
      <w:r w:rsidRPr="00442DE5">
        <w:rPr>
          <w:b/>
          <w:bCs/>
        </w:rPr>
        <w:t xml:space="preserve"> </w:t>
      </w:r>
    </w:p>
    <w:p w:rsidR="006C7275" w:rsidRPr="00442DE5" w:rsidRDefault="006C7275" w:rsidP="00D2007D">
      <w:pPr>
        <w:jc w:val="both"/>
        <w:rPr>
          <w:lang w:val="ru-RU"/>
        </w:rPr>
      </w:pPr>
      <w:r w:rsidRPr="009A0AA1">
        <w:rPr>
          <w:color w:val="FF0000"/>
        </w:rPr>
        <w:t xml:space="preserve">         </w:t>
      </w:r>
      <w:r w:rsidRPr="00442DE5">
        <w:tab/>
        <w:t xml:space="preserve">Неразделна част от заповедта е и карта за разпределянето на масивите за ползване в землището на </w:t>
      </w:r>
      <w:r w:rsidRPr="009A09DF">
        <w:rPr>
          <w:b/>
        </w:rPr>
        <w:t>с.Изворник</w:t>
      </w:r>
      <w:r w:rsidRPr="00442DE5">
        <w:t>,  ЕКАТТЕ  32442, общ. Вълчи дол, област Варна</w:t>
      </w:r>
    </w:p>
    <w:p w:rsidR="006C7275" w:rsidRPr="00442DE5" w:rsidRDefault="006C7275" w:rsidP="00D2007D">
      <w:pPr>
        <w:tabs>
          <w:tab w:val="left" w:pos="1800"/>
        </w:tabs>
        <w:jc w:val="both"/>
        <w:rPr>
          <w:lang w:val="ru-RU"/>
        </w:rPr>
      </w:pPr>
      <w:r w:rsidRPr="00442DE5">
        <w:rPr>
          <w:lang w:val="ru-RU"/>
        </w:rPr>
        <w:t xml:space="preserve"> </w:t>
      </w:r>
    </w:p>
    <w:p w:rsidR="006C7275" w:rsidRPr="00442DE5" w:rsidRDefault="006C7275" w:rsidP="00D2007D">
      <w:pPr>
        <w:tabs>
          <w:tab w:val="left" w:pos="-284"/>
        </w:tabs>
        <w:jc w:val="both"/>
        <w:rPr>
          <w:b/>
          <w:bCs/>
        </w:rPr>
      </w:pPr>
      <w:r w:rsidRPr="00442DE5">
        <w:rPr>
          <w:lang w:val="ru-RU"/>
        </w:rPr>
        <w:t xml:space="preserve">       </w:t>
      </w:r>
      <w:r w:rsidRPr="00442DE5">
        <w:tab/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</w:t>
      </w:r>
      <w:r w:rsidRPr="00442DE5">
        <w:rPr>
          <w:b/>
          <w:bCs/>
        </w:rPr>
        <w:t>дължимите суми за ползване на земите по чл.37в, ал.3, т.2 за землището на с. Изворник, ЕКАТТЕ 32442, обл. Варна се заплащат от съответния ползвател  по банкова сметка  за чужди средства  в Областна Дирекция „Земеделие”- гр.Варна:</w:t>
      </w:r>
    </w:p>
    <w:p w:rsidR="006C7275" w:rsidRPr="00442DE5" w:rsidRDefault="006C7275" w:rsidP="00D2007D">
      <w:pPr>
        <w:tabs>
          <w:tab w:val="left" w:pos="1800"/>
        </w:tabs>
        <w:ind w:firstLine="2160"/>
        <w:jc w:val="both"/>
        <w:rPr>
          <w:b/>
          <w:bCs/>
        </w:rPr>
      </w:pPr>
    </w:p>
    <w:p w:rsidR="006C7275" w:rsidRPr="00442DE5" w:rsidRDefault="006C7275" w:rsidP="00D2007D">
      <w:pPr>
        <w:tabs>
          <w:tab w:val="left" w:pos="1800"/>
        </w:tabs>
        <w:ind w:firstLine="2160"/>
        <w:jc w:val="both"/>
        <w:rPr>
          <w:b/>
          <w:bCs/>
        </w:rPr>
      </w:pPr>
      <w:r w:rsidRPr="00442DE5">
        <w:rPr>
          <w:b/>
          <w:bCs/>
        </w:rPr>
        <w:t>Банка: “УНИКРЕДИТ БУЛБАНК”</w:t>
      </w:r>
    </w:p>
    <w:p w:rsidR="006C7275" w:rsidRPr="00442DE5" w:rsidRDefault="006C7275" w:rsidP="00D2007D">
      <w:pPr>
        <w:tabs>
          <w:tab w:val="left" w:pos="1800"/>
        </w:tabs>
        <w:ind w:firstLine="2160"/>
        <w:jc w:val="both"/>
        <w:rPr>
          <w:b/>
          <w:bCs/>
          <w:lang w:val="ru-RU"/>
        </w:rPr>
      </w:pPr>
      <w:r w:rsidRPr="00442DE5">
        <w:rPr>
          <w:b/>
          <w:bCs/>
        </w:rPr>
        <w:t xml:space="preserve">Банков код: </w:t>
      </w:r>
      <w:r w:rsidRPr="00442DE5">
        <w:rPr>
          <w:b/>
          <w:bCs/>
          <w:lang w:val="en-US"/>
        </w:rPr>
        <w:t>UNCRBGSF</w:t>
      </w:r>
    </w:p>
    <w:p w:rsidR="006C7275" w:rsidRPr="00442DE5" w:rsidRDefault="006C7275" w:rsidP="00D2007D">
      <w:pPr>
        <w:tabs>
          <w:tab w:val="left" w:pos="1800"/>
        </w:tabs>
        <w:ind w:firstLine="2160"/>
        <w:jc w:val="both"/>
        <w:rPr>
          <w:b/>
          <w:bCs/>
          <w:lang w:val="ru-RU"/>
        </w:rPr>
      </w:pPr>
      <w:r w:rsidRPr="00442DE5">
        <w:rPr>
          <w:b/>
          <w:bCs/>
        </w:rPr>
        <w:t>Банкова сметка (</w:t>
      </w:r>
      <w:r w:rsidRPr="00442DE5">
        <w:rPr>
          <w:b/>
          <w:bCs/>
          <w:lang w:val="en-US"/>
        </w:rPr>
        <w:t>IBAN</w:t>
      </w:r>
      <w:r w:rsidRPr="00442DE5">
        <w:rPr>
          <w:b/>
          <w:bCs/>
        </w:rPr>
        <w:t xml:space="preserve">): </w:t>
      </w:r>
      <w:r w:rsidRPr="00442DE5">
        <w:rPr>
          <w:b/>
          <w:bCs/>
          <w:lang w:val="en-US"/>
        </w:rPr>
        <w:t>BG</w:t>
      </w:r>
      <w:r w:rsidRPr="00442DE5">
        <w:rPr>
          <w:b/>
          <w:bCs/>
        </w:rPr>
        <w:t xml:space="preserve"> </w:t>
      </w:r>
      <w:r w:rsidRPr="00442DE5">
        <w:rPr>
          <w:b/>
          <w:bCs/>
          <w:lang w:val="ru-RU"/>
        </w:rPr>
        <w:t xml:space="preserve">35  </w:t>
      </w:r>
      <w:r w:rsidRPr="00442DE5">
        <w:rPr>
          <w:b/>
          <w:bCs/>
          <w:lang w:val="en-US"/>
        </w:rPr>
        <w:t>UNCR</w:t>
      </w:r>
      <w:r w:rsidRPr="00442DE5">
        <w:rPr>
          <w:b/>
          <w:bCs/>
          <w:lang w:val="ru-RU"/>
        </w:rPr>
        <w:t xml:space="preserve"> </w:t>
      </w:r>
      <w:r w:rsidRPr="00442DE5">
        <w:rPr>
          <w:b/>
          <w:bCs/>
        </w:rPr>
        <w:t xml:space="preserve"> 7</w:t>
      </w:r>
      <w:r w:rsidRPr="00442DE5">
        <w:rPr>
          <w:b/>
          <w:bCs/>
          <w:lang w:val="ru-RU"/>
        </w:rPr>
        <w:t xml:space="preserve">000 </w:t>
      </w:r>
      <w:r w:rsidRPr="00442DE5">
        <w:rPr>
          <w:b/>
          <w:bCs/>
        </w:rPr>
        <w:t xml:space="preserve"> 33</w:t>
      </w:r>
      <w:r w:rsidRPr="00442DE5">
        <w:rPr>
          <w:b/>
          <w:bCs/>
          <w:lang w:val="ru-RU"/>
        </w:rPr>
        <w:t>19  7231 72</w:t>
      </w:r>
    </w:p>
    <w:p w:rsidR="006C7275" w:rsidRPr="00442DE5" w:rsidRDefault="006C7275" w:rsidP="00D2007D">
      <w:pPr>
        <w:tabs>
          <w:tab w:val="left" w:pos="1800"/>
        </w:tabs>
        <w:ind w:firstLine="2160"/>
        <w:jc w:val="both"/>
        <w:rPr>
          <w:b/>
          <w:bCs/>
        </w:rPr>
      </w:pPr>
    </w:p>
    <w:p w:rsidR="006C7275" w:rsidRDefault="006C7275" w:rsidP="00D2007D">
      <w:pPr>
        <w:tabs>
          <w:tab w:val="left" w:pos="-142"/>
        </w:tabs>
        <w:jc w:val="both"/>
        <w:rPr>
          <w:lang w:val="ru-RU"/>
        </w:rPr>
      </w:pPr>
      <w:r w:rsidRPr="00442DE5">
        <w:t xml:space="preserve">   </w:t>
      </w:r>
      <w:r w:rsidRPr="00442DE5">
        <w:tab/>
      </w:r>
      <w:r w:rsidRPr="00442DE5">
        <w:rPr>
          <w:lang w:val="ru-RU"/>
        </w:rPr>
        <w:t xml:space="preserve">Имотите – полски пътища, които попадат в масивите за ползване са описани в </w:t>
      </w:r>
      <w:r>
        <w:rPr>
          <w:lang w:val="ru-RU"/>
        </w:rPr>
        <w:t>приложение № 1 към заповедта.</w:t>
      </w:r>
    </w:p>
    <w:p w:rsidR="006C7275" w:rsidRPr="00F104E0" w:rsidRDefault="006C7275" w:rsidP="00D2007D">
      <w:pPr>
        <w:jc w:val="both"/>
        <w:rPr>
          <w:lang w:val="ru-RU"/>
        </w:rPr>
      </w:pPr>
      <w:r>
        <w:rPr>
          <w:lang w:val="ru-RU"/>
        </w:rPr>
        <w:tab/>
      </w:r>
      <w:r w:rsidRPr="00F104E0"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F104E0">
          <w:rPr>
            <w:rStyle w:val="Hyperlink"/>
            <w:color w:val="auto"/>
          </w:rPr>
          <w:t>чл. 37в, ал. 4 ЗСПЗЗ</w:t>
        </w:r>
      </w:hyperlink>
      <w:r w:rsidRPr="00F104E0"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F104E0">
          <w:rPr>
            <w:rStyle w:val="Hyperlink"/>
            <w:color w:val="auto"/>
          </w:rPr>
          <w:t>чл. 37в, ал. 1 ЗСПЗЗ</w:t>
        </w:r>
      </w:hyperlink>
      <w:r w:rsidRPr="00F104E0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6C7275" w:rsidRPr="00F104E0" w:rsidRDefault="006C7275" w:rsidP="00D2007D">
      <w:pPr>
        <w:pStyle w:val="NormalWeb"/>
        <w:ind w:firstLine="708"/>
        <w:jc w:val="both"/>
        <w:rPr>
          <w:lang w:val="bg-BG"/>
        </w:rPr>
      </w:pPr>
      <w:r w:rsidRPr="00F104E0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F104E0">
          <w:rPr>
            <w:rStyle w:val="Hyperlink"/>
            <w:color w:val="auto"/>
            <w:lang w:val="ru-RU"/>
          </w:rPr>
          <w:t>чл. 37в, ал. 16 ЗСПЗЗ</w:t>
        </w:r>
      </w:hyperlink>
      <w:r w:rsidRPr="00F104E0">
        <w:rPr>
          <w:lang w:val="ru-RU"/>
        </w:rPr>
        <w:t>.</w:t>
      </w:r>
    </w:p>
    <w:p w:rsidR="006C7275" w:rsidRPr="00F104E0" w:rsidRDefault="006C7275" w:rsidP="00D2007D">
      <w:pPr>
        <w:pStyle w:val="NormalWeb"/>
        <w:ind w:firstLine="708"/>
        <w:jc w:val="both"/>
        <w:rPr>
          <w:lang w:val="ru-RU"/>
        </w:rPr>
      </w:pPr>
      <w:r w:rsidRPr="00F104E0">
        <w:rPr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6C7275" w:rsidRPr="00F104E0" w:rsidRDefault="006C7275" w:rsidP="00D2007D">
      <w:pPr>
        <w:pStyle w:val="NormalWeb"/>
        <w:ind w:firstLine="708"/>
        <w:jc w:val="both"/>
        <w:rPr>
          <w:lang w:val="ru-RU"/>
        </w:rPr>
      </w:pPr>
      <w:r w:rsidRPr="00F104E0">
        <w:rPr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C7275" w:rsidRPr="00F104E0" w:rsidRDefault="006C7275" w:rsidP="00D2007D">
      <w:pPr>
        <w:pStyle w:val="NormalWeb"/>
        <w:ind w:firstLine="708"/>
        <w:jc w:val="both"/>
        <w:rPr>
          <w:lang w:val="ru-RU"/>
        </w:rPr>
      </w:pPr>
      <w:r w:rsidRPr="00F104E0">
        <w:rPr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6C7275" w:rsidRPr="00F104E0" w:rsidRDefault="006C7275" w:rsidP="00D2007D">
      <w:pPr>
        <w:pStyle w:val="NormalWeb"/>
        <w:ind w:firstLine="708"/>
        <w:jc w:val="both"/>
        <w:rPr>
          <w:lang w:val="ru-RU"/>
        </w:rPr>
      </w:pPr>
      <w:r w:rsidRPr="00F104E0">
        <w:rPr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6C7275" w:rsidRPr="00F104E0" w:rsidRDefault="006C7275" w:rsidP="00D2007D">
      <w:pPr>
        <w:pStyle w:val="NormalWeb"/>
        <w:ind w:firstLine="709"/>
        <w:jc w:val="both"/>
        <w:rPr>
          <w:lang w:val="ru-RU"/>
        </w:rPr>
      </w:pPr>
      <w:r w:rsidRPr="00F104E0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F104E0">
          <w:rPr>
            <w:rStyle w:val="Hyperlink"/>
            <w:color w:val="auto"/>
            <w:lang w:val="ru-RU"/>
          </w:rPr>
          <w:t>Закона за подпомагане на земеделските производители</w:t>
        </w:r>
      </w:hyperlink>
      <w:r w:rsidRPr="00F104E0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6C7275" w:rsidRDefault="006C7275" w:rsidP="00D2007D">
      <w:pPr>
        <w:widowControl w:val="0"/>
        <w:autoSpaceDE w:val="0"/>
        <w:autoSpaceDN w:val="0"/>
        <w:adjustRightInd w:val="0"/>
        <w:ind w:firstLine="708"/>
        <w:jc w:val="both"/>
      </w:pPr>
      <w:r w:rsidRPr="00F104E0">
        <w:t>Съгласно чл.37в, ал.7 от ЗСПЗЗ, ползвател на земеделски земи, на който със заповедта по ал. 4 са определени земите по ал. 3,</w:t>
      </w:r>
      <w:r>
        <w:t xml:space="preserve">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   </w:t>
      </w:r>
    </w:p>
    <w:p w:rsidR="006C7275" w:rsidRDefault="006C7275" w:rsidP="00D2007D">
      <w:pPr>
        <w:tabs>
          <w:tab w:val="left" w:pos="1800"/>
        </w:tabs>
        <w:ind w:firstLine="2160"/>
        <w:jc w:val="both"/>
        <w:rPr>
          <w:b/>
          <w:bCs/>
        </w:rPr>
      </w:pPr>
    </w:p>
    <w:p w:rsidR="006C7275" w:rsidRDefault="006C7275" w:rsidP="00D2007D">
      <w:pPr>
        <w:jc w:val="both"/>
        <w:rPr>
          <w:lang w:val="ru-RU"/>
        </w:rPr>
      </w:pPr>
      <w:r>
        <w:t xml:space="preserve">        </w:t>
      </w:r>
      <w:r>
        <w:tab/>
        <w:t xml:space="preserve">Настоящата заповед, заедно с окончателния регистър и </w:t>
      </w:r>
      <w:r>
        <w:rPr>
          <w:spacing w:val="4"/>
        </w:rPr>
        <w:t>карта на ползването</w:t>
      </w:r>
      <w:r>
        <w:t xml:space="preserve">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6C7275" w:rsidRDefault="006C7275" w:rsidP="00D2007D">
      <w:pPr>
        <w:tabs>
          <w:tab w:val="left" w:pos="1800"/>
        </w:tabs>
        <w:jc w:val="both"/>
      </w:pPr>
      <w:r>
        <w:t xml:space="preserve">           Заповедта може да се обжалва пред Министъра на земеделието, храните и горите   по реда на чл.81 и сл. от  Административнопроцесуалния кодекс /АПК/ или пред Районен съд-Девня по реда на чл.145 и сл.от АПК, във връзка с § 19, ал.1 от ЗИД на АПК.  </w:t>
      </w:r>
    </w:p>
    <w:p w:rsidR="006C7275" w:rsidRDefault="006C7275" w:rsidP="00D2007D">
      <w:pPr>
        <w:tabs>
          <w:tab w:val="left" w:pos="1800"/>
        </w:tabs>
        <w:jc w:val="both"/>
        <w:rPr>
          <w:lang w:val="ru-RU"/>
        </w:rPr>
      </w:pPr>
      <w:r>
        <w:t xml:space="preserve">         </w:t>
      </w:r>
    </w:p>
    <w:p w:rsidR="006C7275" w:rsidRDefault="006C7275" w:rsidP="00D2007D">
      <w:pPr>
        <w:tabs>
          <w:tab w:val="left" w:pos="-426"/>
        </w:tabs>
        <w:jc w:val="both"/>
      </w:pPr>
      <w:r>
        <w:tab/>
        <w:t>Жалбата се подава в 14-дневен срок от съобщаването чрез Областна дирекция „Земеделие” – Варна до Министъра на земеделието, храните  и  горите  съответно до Районен съд - Девня.</w:t>
      </w:r>
    </w:p>
    <w:p w:rsidR="006C7275" w:rsidRDefault="006C7275" w:rsidP="00D2007D">
      <w:pPr>
        <w:tabs>
          <w:tab w:val="left" w:pos="1800"/>
        </w:tabs>
        <w:jc w:val="both"/>
      </w:pPr>
      <w:r>
        <w:t xml:space="preserve">         </w:t>
      </w:r>
    </w:p>
    <w:p w:rsidR="006C7275" w:rsidRDefault="006C7275" w:rsidP="00D2007D">
      <w:pPr>
        <w:tabs>
          <w:tab w:val="left" w:pos="1800"/>
        </w:tabs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>Обжалването на заповедта не спира изпълнението й.</w:t>
      </w:r>
    </w:p>
    <w:p w:rsidR="006C7275" w:rsidRDefault="006C7275" w:rsidP="00D2007D">
      <w:pPr>
        <w:tabs>
          <w:tab w:val="left" w:pos="1800"/>
        </w:tabs>
        <w:jc w:val="both"/>
        <w:rPr>
          <w:b/>
          <w:bCs/>
        </w:rPr>
      </w:pPr>
    </w:p>
    <w:p w:rsidR="006C7275" w:rsidRDefault="006C7275" w:rsidP="00D2007D">
      <w:pPr>
        <w:ind w:left="4260" w:firstLine="60"/>
        <w:rPr>
          <w:lang w:val="ru-RU"/>
        </w:rPr>
      </w:pPr>
      <w:r>
        <w:rPr>
          <w:lang w:val="ru-RU"/>
        </w:rPr>
        <w:t xml:space="preserve">          </w:t>
      </w:r>
    </w:p>
    <w:p w:rsidR="006C7275" w:rsidRDefault="006C7275" w:rsidP="00F104E0">
      <w:pPr>
        <w:tabs>
          <w:tab w:val="left" w:pos="4114"/>
        </w:tabs>
        <w:ind w:right="73"/>
        <w:jc w:val="both"/>
        <w:rPr>
          <w:b/>
          <w:bCs/>
        </w:rPr>
      </w:pPr>
      <w:r>
        <w:rPr>
          <w:b/>
          <w:bCs/>
        </w:rPr>
        <w:tab/>
        <w:t>ДИРЕКТОР:               /п/</w:t>
      </w:r>
      <w:bookmarkStart w:id="0" w:name="_GoBack"/>
      <w:bookmarkEnd w:id="0"/>
    </w:p>
    <w:p w:rsidR="006C7275" w:rsidRDefault="006C7275" w:rsidP="00D2007D">
      <w:pPr>
        <w:tabs>
          <w:tab w:val="left" w:pos="4500"/>
        </w:tabs>
        <w:ind w:left="2880" w:right="73"/>
        <w:jc w:val="both"/>
        <w:rPr>
          <w:b/>
          <w:bCs/>
        </w:rPr>
      </w:pPr>
      <w:r>
        <w:rPr>
          <w:b/>
          <w:bCs/>
        </w:rPr>
        <w:tab/>
        <w:t xml:space="preserve">            / ИНЖ. ЙОРДАН ЙОРДАНОВ /</w:t>
      </w:r>
    </w:p>
    <w:p w:rsidR="006C7275" w:rsidRPr="00B946F1" w:rsidRDefault="006C7275" w:rsidP="00D2007D">
      <w:pPr>
        <w:tabs>
          <w:tab w:val="left" w:pos="5220"/>
        </w:tabs>
        <w:ind w:right="-720"/>
        <w:jc w:val="both"/>
        <w:rPr>
          <w:b/>
          <w:i/>
          <w:iCs/>
          <w:sz w:val="18"/>
          <w:szCs w:val="18"/>
        </w:rPr>
      </w:pPr>
      <w:r w:rsidRPr="00B946F1">
        <w:rPr>
          <w:b/>
          <w:color w:val="FFFFFF"/>
          <w:sz w:val="18"/>
          <w:szCs w:val="18"/>
        </w:rPr>
        <w:t>г.</w:t>
      </w:r>
      <w:r w:rsidRPr="00B946F1">
        <w:rPr>
          <w:b/>
          <w:i/>
          <w:iCs/>
          <w:color w:val="FFFFFF"/>
          <w:sz w:val="18"/>
          <w:szCs w:val="18"/>
        </w:rPr>
        <w:t xml:space="preserve"> дата: 03.10.2016 г.</w:t>
      </w:r>
    </w:p>
    <w:p w:rsidR="006C7275" w:rsidRPr="008E5564" w:rsidRDefault="006C7275" w:rsidP="00D2007D">
      <w:pPr>
        <w:ind w:left="720" w:hanging="720"/>
        <w:jc w:val="both"/>
        <w:rPr>
          <w:bCs/>
          <w:iCs/>
          <w:color w:val="FFFFFF"/>
          <w:sz w:val="20"/>
          <w:szCs w:val="20"/>
        </w:rPr>
      </w:pPr>
      <w:r w:rsidRPr="008E5564">
        <w:rPr>
          <w:bCs/>
          <w:iCs/>
          <w:color w:val="FFFFFF"/>
          <w:sz w:val="20"/>
          <w:szCs w:val="20"/>
        </w:rPr>
        <w:t>Съгласувал:...............................дата: 30.</w:t>
      </w:r>
      <w:r w:rsidRPr="008E5564">
        <w:rPr>
          <w:bCs/>
          <w:iCs/>
          <w:color w:val="FFFFFF"/>
          <w:sz w:val="20"/>
          <w:szCs w:val="20"/>
          <w:lang w:val="ru-RU"/>
        </w:rPr>
        <w:t>09</w:t>
      </w:r>
      <w:r w:rsidRPr="008E5564">
        <w:rPr>
          <w:bCs/>
          <w:iCs/>
          <w:color w:val="FFFFFF"/>
          <w:sz w:val="20"/>
          <w:szCs w:val="20"/>
        </w:rPr>
        <w:t>.2019г.</w:t>
      </w:r>
    </w:p>
    <w:p w:rsidR="006C7275" w:rsidRPr="008E5564" w:rsidRDefault="006C7275" w:rsidP="00D2007D">
      <w:pPr>
        <w:ind w:left="720" w:hanging="720"/>
        <w:jc w:val="both"/>
        <w:rPr>
          <w:bCs/>
          <w:i/>
          <w:iCs/>
          <w:color w:val="FFFFFF"/>
          <w:sz w:val="20"/>
          <w:szCs w:val="20"/>
        </w:rPr>
      </w:pPr>
      <w:r w:rsidRPr="008E5564">
        <w:rPr>
          <w:bCs/>
          <w:i/>
          <w:iCs/>
          <w:color w:val="FFFFFF"/>
          <w:sz w:val="20"/>
          <w:szCs w:val="20"/>
        </w:rPr>
        <w:t xml:space="preserve">Началник  на  ОСЗ  Вълчи дол /Снежана Димитрова/  </w:t>
      </w:r>
    </w:p>
    <w:p w:rsidR="006C7275" w:rsidRPr="008E5564" w:rsidRDefault="006C7275" w:rsidP="00D2007D">
      <w:pPr>
        <w:ind w:left="720" w:hanging="720"/>
        <w:jc w:val="both"/>
        <w:rPr>
          <w:bCs/>
          <w:iCs/>
          <w:color w:val="FFFFFF"/>
          <w:sz w:val="20"/>
          <w:szCs w:val="20"/>
        </w:rPr>
      </w:pPr>
    </w:p>
    <w:p w:rsidR="006C7275" w:rsidRPr="008E5564" w:rsidRDefault="006C7275" w:rsidP="00D2007D">
      <w:pPr>
        <w:ind w:left="720" w:hanging="720"/>
        <w:jc w:val="both"/>
        <w:rPr>
          <w:bCs/>
          <w:iCs/>
          <w:color w:val="FFFFFF"/>
          <w:sz w:val="20"/>
          <w:szCs w:val="20"/>
        </w:rPr>
      </w:pPr>
      <w:r w:rsidRPr="008E5564">
        <w:rPr>
          <w:bCs/>
          <w:iCs/>
          <w:color w:val="FFFFFF"/>
          <w:sz w:val="20"/>
          <w:szCs w:val="20"/>
        </w:rPr>
        <w:t xml:space="preserve">Изготвил:........................................  дата:        </w:t>
      </w:r>
      <w:r w:rsidRPr="008E5564">
        <w:rPr>
          <w:bCs/>
          <w:iCs/>
          <w:color w:val="FFFFFF"/>
          <w:sz w:val="20"/>
          <w:szCs w:val="20"/>
          <w:lang w:val="ru-RU"/>
        </w:rPr>
        <w:t>27</w:t>
      </w:r>
      <w:r w:rsidRPr="008E5564">
        <w:rPr>
          <w:bCs/>
          <w:iCs/>
          <w:color w:val="FFFFFF"/>
          <w:sz w:val="20"/>
          <w:szCs w:val="20"/>
        </w:rPr>
        <w:t>.</w:t>
      </w:r>
      <w:r w:rsidRPr="008E5564">
        <w:rPr>
          <w:bCs/>
          <w:iCs/>
          <w:color w:val="FFFFFF"/>
          <w:sz w:val="20"/>
          <w:szCs w:val="20"/>
          <w:lang w:val="ru-RU"/>
        </w:rPr>
        <w:t>09</w:t>
      </w:r>
      <w:r w:rsidRPr="008E5564">
        <w:rPr>
          <w:bCs/>
          <w:iCs/>
          <w:color w:val="FFFFFF"/>
          <w:sz w:val="20"/>
          <w:szCs w:val="20"/>
        </w:rPr>
        <w:t>.2019г.</w:t>
      </w:r>
    </w:p>
    <w:p w:rsidR="006C7275" w:rsidRPr="008E5564" w:rsidRDefault="006C7275" w:rsidP="00D2007D">
      <w:pPr>
        <w:ind w:left="720" w:hanging="720"/>
        <w:jc w:val="both"/>
        <w:rPr>
          <w:bCs/>
          <w:i/>
          <w:iCs/>
          <w:color w:val="FFFFFF"/>
          <w:sz w:val="20"/>
          <w:szCs w:val="20"/>
        </w:rPr>
      </w:pPr>
      <w:r w:rsidRPr="008E5564">
        <w:rPr>
          <w:bCs/>
          <w:i/>
          <w:iCs/>
          <w:color w:val="FFFFFF"/>
          <w:sz w:val="20"/>
          <w:szCs w:val="20"/>
        </w:rPr>
        <w:t>Ст. специалист  ОСЗ Вълчи дол /Нели Иванова/</w:t>
      </w:r>
    </w:p>
    <w:p w:rsidR="006C7275" w:rsidRPr="00F104E0" w:rsidRDefault="006C7275" w:rsidP="00D2007D">
      <w:pPr>
        <w:ind w:left="720" w:hanging="720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НИ/ОСЗ-Вълчи дол</w:t>
      </w:r>
    </w:p>
    <w:p w:rsidR="006C7275" w:rsidRDefault="006C7275" w:rsidP="00D2007D">
      <w:pPr>
        <w:ind w:right="-720"/>
        <w:jc w:val="both"/>
        <w:rPr>
          <w:color w:val="FFFFFF"/>
          <w:sz w:val="18"/>
          <w:szCs w:val="18"/>
          <w:lang w:val="ru-RU"/>
        </w:rPr>
      </w:pPr>
    </w:p>
    <w:p w:rsidR="006C7275" w:rsidRDefault="006C7275" w:rsidP="00D2007D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отвил: ……………………дата: 02.10.2017г.</w:t>
      </w: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ind w:left="720" w:hanging="720"/>
        <w:jc w:val="both"/>
      </w:pPr>
    </w:p>
    <w:p w:rsidR="006C7275" w:rsidRDefault="006C7275" w:rsidP="00D2007D">
      <w:pPr>
        <w:jc w:val="center"/>
        <w:rPr>
          <w:b/>
          <w:bCs/>
          <w:lang w:val="ru-RU"/>
        </w:rPr>
      </w:pPr>
    </w:p>
    <w:p w:rsidR="006C7275" w:rsidRDefault="006C7275" w:rsidP="00D2007D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ПРИЛОЖЕНИЕ </w:t>
      </w:r>
    </w:p>
    <w:p w:rsidR="006C7275" w:rsidRDefault="006C7275" w:rsidP="00D2007D">
      <w:pPr>
        <w:jc w:val="center"/>
        <w:rPr>
          <w:b/>
          <w:bCs/>
          <w:lang w:val="ru-RU"/>
        </w:rPr>
      </w:pPr>
    </w:p>
    <w:p w:rsidR="006C7275" w:rsidRDefault="006C7275" w:rsidP="00D2007D">
      <w:pPr>
        <w:jc w:val="center"/>
        <w:rPr>
          <w:b/>
          <w:bCs/>
        </w:rPr>
      </w:pPr>
      <w:r>
        <w:rPr>
          <w:b/>
          <w:bCs/>
        </w:rPr>
        <w:t>към Заповед № РД -20-04-290/01.10.2020г.</w:t>
      </w:r>
    </w:p>
    <w:p w:rsidR="006C7275" w:rsidRDefault="006C7275" w:rsidP="00D2007D">
      <w:pPr>
        <w:tabs>
          <w:tab w:val="left" w:pos="1800"/>
        </w:tabs>
        <w:jc w:val="both"/>
      </w:pPr>
    </w:p>
    <w:p w:rsidR="006C7275" w:rsidRDefault="006C7275" w:rsidP="00D2007D">
      <w:pPr>
        <w:tabs>
          <w:tab w:val="left" w:pos="1800"/>
        </w:tabs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>Съгласно сключеното доброволно споразумение за землището на с.Изворник в определените масиви за ползване попадат имоти с НТП „полски път”, собственост на Община Вълчи дол, както следва:</w:t>
      </w:r>
    </w:p>
    <w:p w:rsidR="006C7275" w:rsidRDefault="006C7275" w:rsidP="00D2007D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</w:t>
      </w:r>
    </w:p>
    <w:tbl>
      <w:tblPr>
        <w:tblW w:w="0" w:type="auto"/>
        <w:jc w:val="center"/>
        <w:tblInd w:w="-1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4"/>
        <w:gridCol w:w="1560"/>
        <w:gridCol w:w="1275"/>
      </w:tblGrid>
      <w:tr w:rsidR="006C7275" w:rsidRPr="00265DD3" w:rsidTr="009243CE">
        <w:trPr>
          <w:trHeight w:val="945"/>
          <w:jc w:val="center"/>
        </w:trPr>
        <w:tc>
          <w:tcPr>
            <w:tcW w:w="4544" w:type="dxa"/>
            <w:vAlign w:val="center"/>
          </w:tcPr>
          <w:p w:rsidR="006C7275" w:rsidRPr="00265DD3" w:rsidRDefault="006C7275" w:rsidP="00265DD3">
            <w:pPr>
              <w:jc w:val="center"/>
              <w:rPr>
                <w:b/>
                <w:bCs/>
                <w:color w:val="000000"/>
              </w:rPr>
            </w:pPr>
            <w:r w:rsidRPr="00265DD3">
              <w:rPr>
                <w:b/>
                <w:bCs/>
                <w:color w:val="000000"/>
                <w:sz w:val="22"/>
                <w:szCs w:val="22"/>
              </w:rPr>
              <w:t>Ползвател/платец-</w:t>
            </w:r>
          </w:p>
          <w:p w:rsidR="006C7275" w:rsidRPr="00265DD3" w:rsidRDefault="006C7275" w:rsidP="00265DD3">
            <w:pPr>
              <w:jc w:val="center"/>
              <w:rPr>
                <w:b/>
                <w:bCs/>
                <w:color w:val="000000"/>
              </w:rPr>
            </w:pPr>
            <w:r w:rsidRPr="00265DD3">
              <w:rPr>
                <w:b/>
                <w:bCs/>
                <w:color w:val="000000"/>
                <w:sz w:val="22"/>
                <w:szCs w:val="22"/>
              </w:rPr>
              <w:t xml:space="preserve"> три имена/наименование на юр.лице</w:t>
            </w:r>
          </w:p>
        </w:tc>
        <w:tc>
          <w:tcPr>
            <w:tcW w:w="1560" w:type="dxa"/>
            <w:vAlign w:val="center"/>
          </w:tcPr>
          <w:p w:rsidR="006C7275" w:rsidRPr="00265DD3" w:rsidRDefault="006C7275" w:rsidP="00265DD3">
            <w:pPr>
              <w:jc w:val="center"/>
              <w:rPr>
                <w:b/>
                <w:bCs/>
                <w:color w:val="000000"/>
              </w:rPr>
            </w:pPr>
            <w:r w:rsidRPr="00265DD3">
              <w:rPr>
                <w:b/>
                <w:bCs/>
                <w:color w:val="000000"/>
                <w:sz w:val="22"/>
                <w:szCs w:val="22"/>
              </w:rPr>
              <w:t>Ползвана дка чл.37в/16/</w:t>
            </w:r>
          </w:p>
        </w:tc>
        <w:tc>
          <w:tcPr>
            <w:tcW w:w="1275" w:type="dxa"/>
            <w:vAlign w:val="center"/>
          </w:tcPr>
          <w:p w:rsidR="006C7275" w:rsidRPr="00265DD3" w:rsidRDefault="006C7275" w:rsidP="00265DD3">
            <w:pPr>
              <w:jc w:val="center"/>
              <w:rPr>
                <w:b/>
                <w:bCs/>
                <w:color w:val="000000"/>
              </w:rPr>
            </w:pPr>
            <w:r w:rsidRPr="00265DD3">
              <w:rPr>
                <w:b/>
                <w:bCs/>
                <w:color w:val="000000"/>
                <w:sz w:val="22"/>
                <w:szCs w:val="22"/>
              </w:rPr>
              <w:t xml:space="preserve">Средна рентна вноска </w:t>
            </w:r>
          </w:p>
        </w:tc>
      </w:tr>
      <w:tr w:rsidR="006C7275" w:rsidRPr="00265DD3" w:rsidTr="009243CE">
        <w:trPr>
          <w:trHeight w:val="300"/>
          <w:jc w:val="center"/>
        </w:trPr>
        <w:tc>
          <w:tcPr>
            <w:tcW w:w="4544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„АГРОСПРИНГ“ ЕООД</w:t>
            </w:r>
          </w:p>
        </w:tc>
        <w:tc>
          <w:tcPr>
            <w:tcW w:w="1560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4.102</w:t>
            </w:r>
          </w:p>
        </w:tc>
        <w:tc>
          <w:tcPr>
            <w:tcW w:w="1275" w:type="dxa"/>
            <w:noWrap/>
          </w:tcPr>
          <w:p w:rsidR="006C7275" w:rsidRPr="009243CE" w:rsidRDefault="006C7275" w:rsidP="00265DD3">
            <w:pPr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40</w:t>
            </w:r>
          </w:p>
        </w:tc>
      </w:tr>
      <w:tr w:rsidR="006C7275" w:rsidRPr="00265DD3" w:rsidTr="009243CE">
        <w:trPr>
          <w:trHeight w:val="300"/>
          <w:jc w:val="center"/>
        </w:trPr>
        <w:tc>
          <w:tcPr>
            <w:tcW w:w="4544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„ЧИФЛИКА“  ООД</w:t>
            </w:r>
          </w:p>
        </w:tc>
        <w:tc>
          <w:tcPr>
            <w:tcW w:w="1560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1.886</w:t>
            </w:r>
          </w:p>
        </w:tc>
        <w:tc>
          <w:tcPr>
            <w:tcW w:w="1275" w:type="dxa"/>
            <w:noWrap/>
          </w:tcPr>
          <w:p w:rsidR="006C7275" w:rsidRPr="009243CE" w:rsidRDefault="006C7275" w:rsidP="00265DD3">
            <w:pPr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40</w:t>
            </w:r>
          </w:p>
        </w:tc>
      </w:tr>
      <w:tr w:rsidR="006C7275" w:rsidRPr="00265DD3" w:rsidTr="009243CE">
        <w:trPr>
          <w:trHeight w:val="300"/>
          <w:jc w:val="center"/>
        </w:trPr>
        <w:tc>
          <w:tcPr>
            <w:tcW w:w="4544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ЗК ПРОГРЕС</w:t>
            </w:r>
          </w:p>
        </w:tc>
        <w:tc>
          <w:tcPr>
            <w:tcW w:w="1560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7.898</w:t>
            </w:r>
          </w:p>
        </w:tc>
        <w:tc>
          <w:tcPr>
            <w:tcW w:w="1275" w:type="dxa"/>
            <w:noWrap/>
          </w:tcPr>
          <w:p w:rsidR="006C7275" w:rsidRPr="009243CE" w:rsidRDefault="006C7275" w:rsidP="00265DD3">
            <w:pPr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40</w:t>
            </w:r>
          </w:p>
        </w:tc>
      </w:tr>
      <w:tr w:rsidR="006C7275" w:rsidRPr="00265DD3" w:rsidTr="009243CE">
        <w:trPr>
          <w:trHeight w:val="300"/>
          <w:jc w:val="center"/>
        </w:trPr>
        <w:tc>
          <w:tcPr>
            <w:tcW w:w="4544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АДМИРАЛ ГРУП -3 ЕООД</w:t>
            </w:r>
          </w:p>
        </w:tc>
        <w:tc>
          <w:tcPr>
            <w:tcW w:w="1560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8.392</w:t>
            </w:r>
          </w:p>
        </w:tc>
        <w:tc>
          <w:tcPr>
            <w:tcW w:w="1275" w:type="dxa"/>
            <w:noWrap/>
          </w:tcPr>
          <w:p w:rsidR="006C7275" w:rsidRPr="009243CE" w:rsidRDefault="006C7275" w:rsidP="00265DD3">
            <w:pPr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40</w:t>
            </w:r>
          </w:p>
        </w:tc>
      </w:tr>
      <w:tr w:rsidR="006C7275" w:rsidRPr="00265DD3" w:rsidTr="009243CE">
        <w:trPr>
          <w:trHeight w:val="300"/>
          <w:jc w:val="center"/>
        </w:trPr>
        <w:tc>
          <w:tcPr>
            <w:tcW w:w="4544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ТОНИ ГОСПОДИНОВ ТОНЕВ</w:t>
            </w:r>
          </w:p>
        </w:tc>
        <w:tc>
          <w:tcPr>
            <w:tcW w:w="1560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2.162</w:t>
            </w:r>
          </w:p>
        </w:tc>
        <w:tc>
          <w:tcPr>
            <w:tcW w:w="1275" w:type="dxa"/>
            <w:noWrap/>
          </w:tcPr>
          <w:p w:rsidR="006C7275" w:rsidRPr="009243CE" w:rsidRDefault="006C7275" w:rsidP="00265DD3">
            <w:pPr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40</w:t>
            </w:r>
          </w:p>
        </w:tc>
      </w:tr>
      <w:tr w:rsidR="006C7275" w:rsidRPr="00265DD3" w:rsidTr="009243CE">
        <w:trPr>
          <w:trHeight w:val="300"/>
          <w:jc w:val="center"/>
        </w:trPr>
        <w:tc>
          <w:tcPr>
            <w:tcW w:w="4544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ВЕСЕЛИНКА АТАНАСОВА РАДЕВА</w:t>
            </w:r>
          </w:p>
        </w:tc>
        <w:tc>
          <w:tcPr>
            <w:tcW w:w="1560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0.215</w:t>
            </w:r>
          </w:p>
        </w:tc>
        <w:tc>
          <w:tcPr>
            <w:tcW w:w="1275" w:type="dxa"/>
            <w:noWrap/>
          </w:tcPr>
          <w:p w:rsidR="006C7275" w:rsidRPr="009243CE" w:rsidRDefault="006C7275" w:rsidP="00265DD3">
            <w:pPr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40</w:t>
            </w:r>
          </w:p>
        </w:tc>
      </w:tr>
      <w:tr w:rsidR="006C7275" w:rsidRPr="00265DD3" w:rsidTr="009243CE">
        <w:trPr>
          <w:trHeight w:val="300"/>
          <w:jc w:val="center"/>
        </w:trPr>
        <w:tc>
          <w:tcPr>
            <w:tcW w:w="4544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ОБЩО :</w:t>
            </w:r>
          </w:p>
        </w:tc>
        <w:tc>
          <w:tcPr>
            <w:tcW w:w="1560" w:type="dxa"/>
            <w:noWrap/>
          </w:tcPr>
          <w:p w:rsidR="006C7275" w:rsidRPr="009243CE" w:rsidRDefault="006C7275" w:rsidP="00265DD3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24.655</w:t>
            </w:r>
          </w:p>
        </w:tc>
        <w:tc>
          <w:tcPr>
            <w:tcW w:w="1275" w:type="dxa"/>
            <w:noWrap/>
          </w:tcPr>
          <w:p w:rsidR="006C7275" w:rsidRPr="009243CE" w:rsidRDefault="006C7275" w:rsidP="00265DD3">
            <w:pPr>
              <w:jc w:val="right"/>
              <w:rPr>
                <w:sz w:val="22"/>
                <w:szCs w:val="22"/>
              </w:rPr>
            </w:pPr>
          </w:p>
        </w:tc>
      </w:tr>
    </w:tbl>
    <w:p w:rsidR="006C7275" w:rsidRDefault="006C7275" w:rsidP="00D2007D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</w:p>
    <w:p w:rsidR="006C7275" w:rsidRDefault="006C7275" w:rsidP="00D2007D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  <w:lang w:eastAsia="bg-BG"/>
        </w:rPr>
      </w:pPr>
    </w:p>
    <w:p w:rsidR="006C7275" w:rsidRDefault="006C7275" w:rsidP="00D200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6C7275" w:rsidRDefault="006C7275" w:rsidP="00D200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7275" w:rsidRDefault="006C7275" w:rsidP="00D200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12"/>
        <w:gridCol w:w="1668"/>
        <w:gridCol w:w="1280"/>
        <w:gridCol w:w="1280"/>
      </w:tblGrid>
      <w:tr w:rsidR="006C7275" w:rsidRPr="00450B6F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Ползвател (три имена/име юр. лице)</w:t>
            </w:r>
          </w:p>
          <w:p w:rsidR="006C7275" w:rsidRPr="009243CE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Собственик (три имена/име юр. лице)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Ползван</w:t>
            </w:r>
            <w:r>
              <w:rPr>
                <w:b/>
                <w:sz w:val="22"/>
                <w:szCs w:val="22"/>
              </w:rPr>
              <w:t>а площ</w:t>
            </w:r>
          </w:p>
          <w:p w:rsidR="006C7275" w:rsidRPr="009243CE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  <w:r w:rsidRPr="009243CE">
              <w:rPr>
                <w:b/>
                <w:sz w:val="22"/>
                <w:szCs w:val="22"/>
              </w:rPr>
              <w:t>дка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Кад_ №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Начин на тр</w:t>
            </w:r>
            <w:r>
              <w:rPr>
                <w:b/>
                <w:sz w:val="22"/>
                <w:szCs w:val="22"/>
              </w:rPr>
              <w:t>айно</w:t>
            </w:r>
            <w:r w:rsidRPr="009243CE">
              <w:rPr>
                <w:b/>
                <w:sz w:val="22"/>
                <w:szCs w:val="22"/>
              </w:rPr>
              <w:t xml:space="preserve"> ползване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ЗК ПРОГРЕС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1.606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1.730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12.22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АГРОСПРИНГ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0.131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2.961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16.11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ЧИФЛИКА 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1.886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2.961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16.11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АГРОСПРИНГ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0.494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2.999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16.21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ЗК ПРОГРЕС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3.511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8.997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18.27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ЗК ПРОГРЕС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0.393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0.408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19.3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АГРОСПРИНГ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0.831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4.389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19.37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АГРОСПРИНГ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0.505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7.257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20.70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АГРОСПРИНГ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1.160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7.257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20.70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АДМИРАЛ ГРУП-3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ВЪЛЧИДОЛ, 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0.023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2.797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21.35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АГРОСПРИНГ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0.981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1.242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21.37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ВЕСЕЛИНКА АТАНАСОВА РАДЕВА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0.215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0.393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22.8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ЗК ПРОГРЕС </w:t>
            </w:r>
          </w:p>
          <w:p w:rsidR="006C7275" w:rsidRPr="009243CE" w:rsidRDefault="006C7275" w:rsidP="00A87800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ОБЩИНА ВЪЛЧИДОЛ, 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0.034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2.653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26.9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АДМИРАЛ ГРУП-3 ЕООД </w:t>
            </w:r>
          </w:p>
          <w:p w:rsidR="006C7275" w:rsidRPr="009243CE" w:rsidRDefault="006C7275" w:rsidP="00A87800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ВЪЛЧИДОЛ,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1.698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1.698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26.40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ЗК ПРОГРЕС </w:t>
            </w:r>
          </w:p>
          <w:p w:rsidR="006C7275" w:rsidRPr="009243CE" w:rsidRDefault="006C7275" w:rsidP="00A87800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ВЪЛЧИДОЛ,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2.354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4.255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26.57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ТОНИ ГОСПОДИНОВ ТОНЕВ </w:t>
            </w:r>
          </w:p>
          <w:p w:rsidR="006C7275" w:rsidRPr="009243CE" w:rsidRDefault="006C7275" w:rsidP="00A87800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ВЪЛЧИДОЛ,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0.824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4.255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26.57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АДМИРАЛ ГРУП-3 ЕООД </w:t>
            </w:r>
          </w:p>
          <w:p w:rsidR="006C7275" w:rsidRPr="009243CE" w:rsidRDefault="006C7275" w:rsidP="00A87800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ВЪЛЧИДОЛ,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0.768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2.201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26.58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АДМИРАЛ ГРУП-3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1.280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2.640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26.61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ТОНИ ГОСПОДИНОВ ТОНЕВ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1.338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2.640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26.61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АДМИРАЛ ГРУП-3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2.865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9.512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28.51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АДМИРАЛ ГРУП-3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0.569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0.569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29.12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 xml:space="preserve"> АДМИРАЛ ГРУП-3 ЕООД </w:t>
            </w:r>
          </w:p>
          <w:p w:rsidR="006C7275" w:rsidRPr="009243CE" w:rsidRDefault="006C7275" w:rsidP="007278CB">
            <w:pPr>
              <w:spacing w:after="120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1.189</w:t>
            </w:r>
          </w:p>
          <w:p w:rsidR="006C7275" w:rsidRPr="009243CE" w:rsidRDefault="006C7275" w:rsidP="007278CB">
            <w:pPr>
              <w:spacing w:after="120"/>
              <w:jc w:val="right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2.766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30.27</w:t>
            </w:r>
          </w:p>
        </w:tc>
        <w:tc>
          <w:tcPr>
            <w:tcW w:w="1280" w:type="dxa"/>
          </w:tcPr>
          <w:p w:rsidR="006C7275" w:rsidRPr="009243CE" w:rsidRDefault="006C7275">
            <w:pPr>
              <w:rPr>
                <w:sz w:val="22"/>
                <w:szCs w:val="22"/>
              </w:rPr>
            </w:pPr>
            <w:r w:rsidRPr="009243CE">
              <w:rPr>
                <w:sz w:val="22"/>
                <w:szCs w:val="22"/>
              </w:rPr>
              <w:t>Полски  път</w:t>
            </w:r>
          </w:p>
        </w:tc>
      </w:tr>
      <w:tr w:rsidR="006C7275" w:rsidRPr="009243CE" w:rsidTr="009243CE">
        <w:trPr>
          <w:jc w:val="center"/>
        </w:trPr>
        <w:tc>
          <w:tcPr>
            <w:tcW w:w="4812" w:type="dxa"/>
          </w:tcPr>
          <w:p w:rsidR="006C7275" w:rsidRPr="009243CE" w:rsidRDefault="006C7275" w:rsidP="007278CB">
            <w:pPr>
              <w:spacing w:after="120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668" w:type="dxa"/>
          </w:tcPr>
          <w:p w:rsidR="006C7275" w:rsidRPr="009243CE" w:rsidRDefault="006C7275" w:rsidP="007278CB">
            <w:pPr>
              <w:spacing w:after="120"/>
              <w:jc w:val="right"/>
              <w:rPr>
                <w:b/>
                <w:sz w:val="22"/>
                <w:szCs w:val="22"/>
              </w:rPr>
            </w:pPr>
            <w:r w:rsidRPr="009243CE">
              <w:rPr>
                <w:b/>
                <w:sz w:val="22"/>
                <w:szCs w:val="22"/>
              </w:rPr>
              <w:t>24.655</w:t>
            </w: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:rsidR="006C7275" w:rsidRPr="009243CE" w:rsidRDefault="006C7275" w:rsidP="007278CB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C7275" w:rsidRPr="009243CE" w:rsidRDefault="006C7275" w:rsidP="00D200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7275" w:rsidRPr="009243CE" w:rsidRDefault="006C7275" w:rsidP="00D2007D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</w:p>
    <w:p w:rsidR="006C7275" w:rsidRDefault="006C7275" w:rsidP="00D2007D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  <w:r>
        <w:t xml:space="preserve">   </w:t>
      </w:r>
      <w:r>
        <w:rPr>
          <w:b/>
          <w:bCs/>
        </w:rPr>
        <w:t xml:space="preserve">Настоящото приложение е неразделна част от </w:t>
      </w:r>
      <w:r>
        <w:rPr>
          <w:b/>
          <w:bCs/>
          <w:color w:val="000000"/>
        </w:rPr>
        <w:t xml:space="preserve">Заповед № </w:t>
      </w:r>
      <w:r>
        <w:rPr>
          <w:b/>
          <w:bCs/>
        </w:rPr>
        <w:t>РД-20-04-290/01.10.2020г</w:t>
      </w:r>
    </w:p>
    <w:sectPr w:rsidR="006C7275" w:rsidSect="00F104E0">
      <w:footerReference w:type="default" r:id="rId12"/>
      <w:pgSz w:w="11906" w:h="16838"/>
      <w:pgMar w:top="1134" w:right="709" w:bottom="567" w:left="1701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275" w:rsidRDefault="006C7275" w:rsidP="00043091">
      <w:r>
        <w:separator/>
      </w:r>
    </w:p>
  </w:endnote>
  <w:endnote w:type="continuationSeparator" w:id="0">
    <w:p w:rsidR="006C7275" w:rsidRDefault="006C7275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75" w:rsidRPr="00433B27" w:rsidRDefault="006C7275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6C7275" w:rsidRPr="00433B27" w:rsidRDefault="006C7275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6C7275" w:rsidRPr="00433B27" w:rsidRDefault="006C7275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9243CE">
        <w:rPr>
          <w:rFonts w:ascii="Arial Narrow" w:hAnsi="Arial Narrow" w:cs="Arial Narrow"/>
          <w:b/>
          <w:bCs/>
          <w:noProof/>
          <w:sz w:val="18"/>
          <w:szCs w:val="18"/>
        </w:rPr>
        <w:t>18</w:t>
      </w:r>
    </w:fldSimple>
  </w:p>
  <w:p w:rsidR="006C7275" w:rsidRPr="00433B27" w:rsidRDefault="006C7275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275" w:rsidRDefault="006C7275" w:rsidP="00043091">
      <w:r>
        <w:separator/>
      </w:r>
    </w:p>
  </w:footnote>
  <w:footnote w:type="continuationSeparator" w:id="0">
    <w:p w:rsidR="006C7275" w:rsidRDefault="006C7275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87CF6"/>
    <w:multiLevelType w:val="hybridMultilevel"/>
    <w:tmpl w:val="BB7E4676"/>
    <w:lvl w:ilvl="0" w:tplc="12E8B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 CYR" w:eastAsia="Times New Roman" w:hAnsi="Courier New CY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17CA1"/>
    <w:rsid w:val="00026F11"/>
    <w:rsid w:val="00034A48"/>
    <w:rsid w:val="00043091"/>
    <w:rsid w:val="00072FC2"/>
    <w:rsid w:val="00100B79"/>
    <w:rsid w:val="001033CC"/>
    <w:rsid w:val="00125075"/>
    <w:rsid w:val="00133570"/>
    <w:rsid w:val="001362C9"/>
    <w:rsid w:val="00140323"/>
    <w:rsid w:val="001445C2"/>
    <w:rsid w:val="00144ECB"/>
    <w:rsid w:val="00145681"/>
    <w:rsid w:val="00194C78"/>
    <w:rsid w:val="001B7D38"/>
    <w:rsid w:val="001E27E8"/>
    <w:rsid w:val="001E746F"/>
    <w:rsid w:val="00226B68"/>
    <w:rsid w:val="002330D4"/>
    <w:rsid w:val="002357B4"/>
    <w:rsid w:val="00240090"/>
    <w:rsid w:val="00240378"/>
    <w:rsid w:val="002554CC"/>
    <w:rsid w:val="00265DD3"/>
    <w:rsid w:val="00273E84"/>
    <w:rsid w:val="002A2157"/>
    <w:rsid w:val="002B75D7"/>
    <w:rsid w:val="002D595A"/>
    <w:rsid w:val="002D7F19"/>
    <w:rsid w:val="0031120B"/>
    <w:rsid w:val="00382048"/>
    <w:rsid w:val="00384893"/>
    <w:rsid w:val="0039461B"/>
    <w:rsid w:val="003946D6"/>
    <w:rsid w:val="003D11F6"/>
    <w:rsid w:val="003E7688"/>
    <w:rsid w:val="003F184C"/>
    <w:rsid w:val="00405D40"/>
    <w:rsid w:val="00425A28"/>
    <w:rsid w:val="00433B27"/>
    <w:rsid w:val="00442DE5"/>
    <w:rsid w:val="00443B43"/>
    <w:rsid w:val="00445A4D"/>
    <w:rsid w:val="00445BB1"/>
    <w:rsid w:val="00450B6F"/>
    <w:rsid w:val="00456D0C"/>
    <w:rsid w:val="00472A89"/>
    <w:rsid w:val="00481372"/>
    <w:rsid w:val="00495EE0"/>
    <w:rsid w:val="004A1148"/>
    <w:rsid w:val="004A1FE5"/>
    <w:rsid w:val="004A5859"/>
    <w:rsid w:val="00503B34"/>
    <w:rsid w:val="0052712F"/>
    <w:rsid w:val="005313D1"/>
    <w:rsid w:val="00533CC3"/>
    <w:rsid w:val="00573214"/>
    <w:rsid w:val="00592FC2"/>
    <w:rsid w:val="005B0DC3"/>
    <w:rsid w:val="005D09C6"/>
    <w:rsid w:val="005F12CE"/>
    <w:rsid w:val="005F5FB3"/>
    <w:rsid w:val="00640F8C"/>
    <w:rsid w:val="00681AA5"/>
    <w:rsid w:val="006C7275"/>
    <w:rsid w:val="006D5747"/>
    <w:rsid w:val="006D7F5F"/>
    <w:rsid w:val="006E6142"/>
    <w:rsid w:val="007044D2"/>
    <w:rsid w:val="0071646F"/>
    <w:rsid w:val="007278CB"/>
    <w:rsid w:val="00762999"/>
    <w:rsid w:val="007A0F27"/>
    <w:rsid w:val="007B1607"/>
    <w:rsid w:val="007C7443"/>
    <w:rsid w:val="008562D5"/>
    <w:rsid w:val="008661FB"/>
    <w:rsid w:val="008A66DD"/>
    <w:rsid w:val="008B71E6"/>
    <w:rsid w:val="008C2B6D"/>
    <w:rsid w:val="008C3CAC"/>
    <w:rsid w:val="008D0A07"/>
    <w:rsid w:val="008E5564"/>
    <w:rsid w:val="008F20D7"/>
    <w:rsid w:val="008F6D13"/>
    <w:rsid w:val="00911AE5"/>
    <w:rsid w:val="009161B6"/>
    <w:rsid w:val="00917FD8"/>
    <w:rsid w:val="009243CE"/>
    <w:rsid w:val="009263CD"/>
    <w:rsid w:val="009550F6"/>
    <w:rsid w:val="00955C92"/>
    <w:rsid w:val="00980F99"/>
    <w:rsid w:val="00986014"/>
    <w:rsid w:val="009A09DF"/>
    <w:rsid w:val="009A0AA1"/>
    <w:rsid w:val="009B39CC"/>
    <w:rsid w:val="009D63EC"/>
    <w:rsid w:val="009F29A7"/>
    <w:rsid w:val="00A27B8A"/>
    <w:rsid w:val="00A33A22"/>
    <w:rsid w:val="00A57BA3"/>
    <w:rsid w:val="00A660F3"/>
    <w:rsid w:val="00A66EDD"/>
    <w:rsid w:val="00A67CB8"/>
    <w:rsid w:val="00A67E3F"/>
    <w:rsid w:val="00A75EAE"/>
    <w:rsid w:val="00A87800"/>
    <w:rsid w:val="00A954B4"/>
    <w:rsid w:val="00A96E3F"/>
    <w:rsid w:val="00AB462E"/>
    <w:rsid w:val="00AC73CD"/>
    <w:rsid w:val="00B45083"/>
    <w:rsid w:val="00B910A3"/>
    <w:rsid w:val="00B946F1"/>
    <w:rsid w:val="00B95B07"/>
    <w:rsid w:val="00BF6F05"/>
    <w:rsid w:val="00C453C2"/>
    <w:rsid w:val="00C4631A"/>
    <w:rsid w:val="00C6709B"/>
    <w:rsid w:val="00C72A2E"/>
    <w:rsid w:val="00C86802"/>
    <w:rsid w:val="00C903BE"/>
    <w:rsid w:val="00C931AD"/>
    <w:rsid w:val="00CD17BB"/>
    <w:rsid w:val="00CE5316"/>
    <w:rsid w:val="00D069A7"/>
    <w:rsid w:val="00D13CE2"/>
    <w:rsid w:val="00D2007D"/>
    <w:rsid w:val="00D61C0D"/>
    <w:rsid w:val="00D702EC"/>
    <w:rsid w:val="00D85B09"/>
    <w:rsid w:val="00D95B70"/>
    <w:rsid w:val="00DA73CB"/>
    <w:rsid w:val="00DB2FBE"/>
    <w:rsid w:val="00DB665F"/>
    <w:rsid w:val="00DD6E9E"/>
    <w:rsid w:val="00DF0BDE"/>
    <w:rsid w:val="00DF5667"/>
    <w:rsid w:val="00E03C8A"/>
    <w:rsid w:val="00E67382"/>
    <w:rsid w:val="00EA1463"/>
    <w:rsid w:val="00EA6B6D"/>
    <w:rsid w:val="00EB081A"/>
    <w:rsid w:val="00EC2BFB"/>
    <w:rsid w:val="00EC7DB5"/>
    <w:rsid w:val="00EE0F49"/>
    <w:rsid w:val="00F104E0"/>
    <w:rsid w:val="00F12D43"/>
    <w:rsid w:val="00F50C44"/>
    <w:rsid w:val="00FA01A7"/>
    <w:rsid w:val="00FC5366"/>
    <w:rsid w:val="00FC6215"/>
    <w:rsid w:val="00FE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D2007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2007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D2007D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CharChar1">
    <w:name w:val="Char Char1"/>
    <w:uiPriority w:val="99"/>
    <w:semiHidden/>
    <w:locked/>
    <w:rsid w:val="00D2007D"/>
    <w:rPr>
      <w:rFonts w:ascii="Tahoma" w:hAnsi="Tahoma"/>
      <w:sz w:val="16"/>
      <w:lang w:val="bg-BG" w:eastAsia="bg-BG"/>
    </w:rPr>
  </w:style>
  <w:style w:type="paragraph" w:customStyle="1" w:styleId="CharChar">
    <w:name w:val="Знак Знак Char Char Знак"/>
    <w:basedOn w:val="Normal"/>
    <w:uiPriority w:val="99"/>
    <w:rsid w:val="00D2007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">
    <w:name w:val="Char Char Знак Char Char"/>
    <w:basedOn w:val="Normal"/>
    <w:uiPriority w:val="99"/>
    <w:rsid w:val="00D2007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Char Char"/>
    <w:basedOn w:val="Normal"/>
    <w:uiPriority w:val="99"/>
    <w:rsid w:val="00D2007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">
    <w:name w:val="Char Char3 Знак Знак Знак"/>
    <w:basedOn w:val="Normal"/>
    <w:uiPriority w:val="99"/>
    <w:rsid w:val="00D2007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CharCharCharChar">
    <w:name w:val="Char Char3 Знак Char Char Знак Char Char Знак"/>
    <w:basedOn w:val="Normal"/>
    <w:uiPriority w:val="99"/>
    <w:rsid w:val="00D2007D"/>
    <w:rPr>
      <w:rFonts w:eastAsia="Calibri"/>
      <w:lang w:val="pl-PL" w:eastAsia="pl-PL"/>
    </w:rPr>
  </w:style>
  <w:style w:type="paragraph" w:customStyle="1" w:styleId="CharCharCharChar0">
    <w:name w:val="Знак Знак Char Char Знак Char Char"/>
    <w:basedOn w:val="Normal"/>
    <w:uiPriority w:val="99"/>
    <w:rsid w:val="00D2007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226</TotalTime>
  <Pages>18</Pages>
  <Words>5749</Words>
  <Characters>-32766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РЕПУБЛИКА БЪЛГАРИЯ</dc:title>
  <dc:subject/>
  <dc:creator>GSEKRETAR_PY</dc:creator>
  <cp:keywords/>
  <dc:description/>
  <cp:lastModifiedBy>GD AR</cp:lastModifiedBy>
  <cp:revision>52</cp:revision>
  <cp:lastPrinted>2019-08-22T11:07:00Z</cp:lastPrinted>
  <dcterms:created xsi:type="dcterms:W3CDTF">2019-09-09T10:05:00Z</dcterms:created>
  <dcterms:modified xsi:type="dcterms:W3CDTF">2020-10-05T07:25:00Z</dcterms:modified>
</cp:coreProperties>
</file>