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C0" w:rsidRPr="00017CA1" w:rsidRDefault="000B60A6" w:rsidP="008B1F4E">
      <w:pPr>
        <w:pStyle w:val="1"/>
        <w:tabs>
          <w:tab w:val="left" w:pos="0"/>
        </w:tabs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1.3pt;margin-top:-6.15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1;visibility:visible">
            <v:imagedata r:id="rId7" o:title=""/>
            <w10:wrap type="square"/>
          </v:shape>
        </w:pict>
      </w:r>
      <w:r w:rsidR="008249C0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8249C0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8249C0" w:rsidRPr="00017CA1" w:rsidRDefault="008249C0" w:rsidP="008B1F4E">
      <w:pPr>
        <w:pStyle w:val="1"/>
        <w:tabs>
          <w:tab w:val="left" w:pos="0"/>
          <w:tab w:val="left" w:pos="8232"/>
        </w:tabs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8249C0" w:rsidRPr="00017CA1" w:rsidRDefault="008249C0" w:rsidP="008B1F4E">
      <w:pPr>
        <w:pStyle w:val="1"/>
        <w:tabs>
          <w:tab w:val="left" w:pos="0"/>
          <w:tab w:val="left" w:pos="1276"/>
        </w:tabs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8249C0" w:rsidRDefault="008249C0" w:rsidP="001033CC">
      <w:pPr>
        <w:pStyle w:val="a6"/>
        <w:ind w:firstLine="1276"/>
      </w:pPr>
    </w:p>
    <w:p w:rsidR="008249C0" w:rsidRPr="00D837C9" w:rsidRDefault="008249C0" w:rsidP="00D837C9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 </w:t>
      </w:r>
    </w:p>
    <w:p w:rsidR="008249C0" w:rsidRPr="00374A58" w:rsidRDefault="008249C0" w:rsidP="00374A58">
      <w:pPr>
        <w:jc w:val="center"/>
        <w:rPr>
          <w:rFonts w:cs="Arial"/>
          <w:b/>
        </w:rPr>
      </w:pPr>
      <w:r w:rsidRPr="00374A58">
        <w:rPr>
          <w:rFonts w:cs="Arial"/>
          <w:b/>
        </w:rPr>
        <w:t>ЗАПОВЕД</w:t>
      </w:r>
    </w:p>
    <w:p w:rsidR="008249C0" w:rsidRPr="00374A58" w:rsidRDefault="008249C0" w:rsidP="00374A58">
      <w:pPr>
        <w:jc w:val="center"/>
        <w:rPr>
          <w:rFonts w:cs="Arial"/>
          <w:b/>
        </w:rPr>
      </w:pPr>
    </w:p>
    <w:p w:rsidR="008249C0" w:rsidRPr="00374A58" w:rsidRDefault="008249C0" w:rsidP="00374A58">
      <w:pPr>
        <w:jc w:val="center"/>
        <w:rPr>
          <w:rFonts w:cs="Arial"/>
          <w:b/>
        </w:rPr>
      </w:pPr>
    </w:p>
    <w:p w:rsidR="008249C0" w:rsidRDefault="00E91867" w:rsidP="00374A58">
      <w:pPr>
        <w:jc w:val="center"/>
        <w:rPr>
          <w:rFonts w:cs="Arial"/>
          <w:b/>
        </w:rPr>
      </w:pPr>
      <w:r>
        <w:rPr>
          <w:rFonts w:cs="Arial"/>
          <w:b/>
        </w:rPr>
        <w:t>№ РД-20-04-262</w:t>
      </w:r>
    </w:p>
    <w:p w:rsidR="008249C0" w:rsidRPr="008B1F4E" w:rsidRDefault="008249C0" w:rsidP="008B1F4E">
      <w:pPr>
        <w:jc w:val="center"/>
        <w:rPr>
          <w:rFonts w:cs="Arial"/>
          <w:b/>
        </w:rPr>
      </w:pPr>
      <w:r>
        <w:rPr>
          <w:rFonts w:cs="Arial"/>
          <w:b/>
        </w:rPr>
        <w:t>гр. Варна, 30.09.2020</w:t>
      </w:r>
      <w:r w:rsidRPr="008B1F4E">
        <w:rPr>
          <w:rFonts w:cs="Arial"/>
          <w:b/>
        </w:rPr>
        <w:t>г.</w:t>
      </w:r>
    </w:p>
    <w:p w:rsidR="008249C0" w:rsidRPr="00374A58" w:rsidRDefault="008249C0" w:rsidP="00374A58">
      <w:pPr>
        <w:jc w:val="both"/>
        <w:rPr>
          <w:rFonts w:cs="Arial"/>
        </w:rPr>
      </w:pPr>
    </w:p>
    <w:p w:rsidR="008249C0" w:rsidRPr="00374A58" w:rsidRDefault="008249C0" w:rsidP="00374A58">
      <w:pPr>
        <w:jc w:val="both"/>
        <w:rPr>
          <w:rFonts w:cs="Arial"/>
        </w:rPr>
      </w:pPr>
      <w:r w:rsidRPr="00374A58">
        <w:rPr>
          <w:rFonts w:cs="Arial"/>
        </w:rPr>
        <w:t xml:space="preserve">          </w:t>
      </w:r>
      <w:r w:rsidRPr="00374A58">
        <w:rPr>
          <w:rFonts w:cs="Arial"/>
          <w:b/>
        </w:rPr>
        <w:t xml:space="preserve"> </w:t>
      </w:r>
      <w:r w:rsidRPr="00374A58">
        <w:rPr>
          <w:rFonts w:cs="Arial"/>
        </w:rPr>
        <w:t>На основание чл.37в, ал.4 от Закона за собствеността и ползването на земеделските земи (ЗСПЗЗ</w:t>
      </w:r>
      <w:r>
        <w:rPr>
          <w:rFonts w:cs="Arial"/>
        </w:rPr>
        <w:t>), във връзка  с  Доклад  изх.№ РД-07-146-8</w:t>
      </w:r>
      <w:r w:rsidRPr="00374A58">
        <w:rPr>
          <w:rFonts w:cs="Arial"/>
        </w:rPr>
        <w:t>/</w:t>
      </w:r>
      <w:r>
        <w:rPr>
          <w:rFonts w:cs="Arial"/>
          <w:lang w:val="ru-RU"/>
        </w:rPr>
        <w:t>11</w:t>
      </w:r>
      <w:r w:rsidRPr="00374A58">
        <w:rPr>
          <w:rFonts w:cs="Arial"/>
        </w:rPr>
        <w:t>.0</w:t>
      </w:r>
      <w:r w:rsidRPr="00374A58">
        <w:rPr>
          <w:rFonts w:cs="Arial"/>
          <w:lang w:val="ru-RU"/>
        </w:rPr>
        <w:t>9</w:t>
      </w:r>
      <w:r>
        <w:rPr>
          <w:rFonts w:cs="Arial"/>
        </w:rPr>
        <w:t>.2020г., наш вх.№ РД-07-146-18</w:t>
      </w:r>
      <w:r w:rsidRPr="00374A58">
        <w:rPr>
          <w:rFonts w:cs="Arial"/>
          <w:lang w:val="ru-RU"/>
        </w:rPr>
        <w:t>/</w:t>
      </w:r>
      <w:r>
        <w:rPr>
          <w:rFonts w:cs="Arial"/>
        </w:rPr>
        <w:t>11.09.2020</w:t>
      </w:r>
      <w:r w:rsidRPr="00374A58">
        <w:rPr>
          <w:rFonts w:cs="Arial"/>
        </w:rPr>
        <w:t>г. на Комисията, назначена със Заповед № РД</w:t>
      </w:r>
      <w:r w:rsidRPr="00374A58">
        <w:rPr>
          <w:rFonts w:cs="Arial"/>
          <w:lang w:val="ru-RU"/>
        </w:rPr>
        <w:t xml:space="preserve"> </w:t>
      </w:r>
      <w:r>
        <w:rPr>
          <w:rFonts w:cs="Arial"/>
        </w:rPr>
        <w:t xml:space="preserve">20-07-146/29.07.2020г., </w:t>
      </w:r>
      <w:r w:rsidRPr="00374A58">
        <w:rPr>
          <w:rFonts w:cs="Arial"/>
        </w:rPr>
        <w:t xml:space="preserve">на Директора на Областна дирекция „Земеделие”-Варна, както и представено сключено доброволно споразумение </w:t>
      </w:r>
      <w:r>
        <w:rPr>
          <w:rFonts w:cs="Arial"/>
          <w:b/>
        </w:rPr>
        <w:t>за землището на с.</w:t>
      </w:r>
      <w:r w:rsidRPr="00374A58">
        <w:rPr>
          <w:rFonts w:cs="Arial"/>
          <w:b/>
        </w:rPr>
        <w:t>Ягнило</w:t>
      </w:r>
      <w:r>
        <w:rPr>
          <w:rFonts w:cs="Arial"/>
          <w:b/>
        </w:rPr>
        <w:t>,</w:t>
      </w:r>
      <w:r w:rsidRPr="00374A58">
        <w:rPr>
          <w:rFonts w:cs="Arial"/>
          <w:b/>
        </w:rPr>
        <w:t xml:space="preserve"> </w:t>
      </w:r>
      <w:r w:rsidRPr="008B1F4E">
        <w:rPr>
          <w:rFonts w:cs="Arial"/>
          <w:b/>
        </w:rPr>
        <w:t>ЕТАТТЕ 87206</w:t>
      </w:r>
      <w:r>
        <w:rPr>
          <w:rFonts w:cs="Arial"/>
        </w:rPr>
        <w:t>, общ. Ветрино, област Варна</w:t>
      </w:r>
    </w:p>
    <w:p w:rsidR="008249C0" w:rsidRPr="00374A58" w:rsidRDefault="008249C0" w:rsidP="008B1F4E">
      <w:pPr>
        <w:jc w:val="both"/>
        <w:rPr>
          <w:rFonts w:cs="Arial"/>
        </w:rPr>
      </w:pPr>
    </w:p>
    <w:p w:rsidR="008249C0" w:rsidRPr="00374A58" w:rsidRDefault="008249C0" w:rsidP="00374A58">
      <w:pPr>
        <w:jc w:val="center"/>
        <w:rPr>
          <w:rFonts w:cs="Arial"/>
          <w:b/>
        </w:rPr>
      </w:pPr>
      <w:r w:rsidRPr="00374A58">
        <w:rPr>
          <w:rFonts w:cs="Arial"/>
          <w:b/>
        </w:rPr>
        <w:t>ОПРЕДЕЛЯМ :</w:t>
      </w:r>
    </w:p>
    <w:p w:rsidR="008249C0" w:rsidRPr="00374A58" w:rsidRDefault="008249C0" w:rsidP="008B1F4E">
      <w:pPr>
        <w:rPr>
          <w:rFonts w:cs="Arial"/>
          <w:b/>
        </w:rPr>
      </w:pPr>
    </w:p>
    <w:p w:rsidR="008249C0" w:rsidRPr="00374A58" w:rsidRDefault="008249C0" w:rsidP="00374A58">
      <w:pPr>
        <w:ind w:firstLine="720"/>
        <w:jc w:val="both"/>
        <w:rPr>
          <w:rFonts w:cs="Arial"/>
        </w:rPr>
      </w:pPr>
      <w:r w:rsidRPr="00374A58">
        <w:rPr>
          <w:rFonts w:cs="Arial"/>
          <w:b/>
        </w:rPr>
        <w:t>І.</w:t>
      </w:r>
      <w:r w:rsidRPr="00374A58">
        <w:rPr>
          <w:rFonts w:cs="Arial"/>
        </w:rPr>
        <w:t xml:space="preserve"> Разпределение на масивите за ползване в землището на </w:t>
      </w:r>
      <w:r>
        <w:rPr>
          <w:rFonts w:cs="Arial"/>
          <w:b/>
        </w:rPr>
        <w:t>с.</w:t>
      </w:r>
      <w:r w:rsidRPr="00374A58">
        <w:rPr>
          <w:rFonts w:cs="Arial"/>
          <w:b/>
        </w:rPr>
        <w:t>Ягнило</w:t>
      </w:r>
      <w:r w:rsidRPr="00374A58">
        <w:rPr>
          <w:rFonts w:cs="Arial"/>
        </w:rPr>
        <w:t xml:space="preserve">, </w:t>
      </w:r>
      <w:r w:rsidRPr="008B1F4E">
        <w:rPr>
          <w:rFonts w:cs="Arial"/>
          <w:b/>
        </w:rPr>
        <w:t>ЕКАТТЕ 87206</w:t>
      </w:r>
      <w:r w:rsidRPr="00374A58">
        <w:rPr>
          <w:rFonts w:cs="Arial"/>
        </w:rPr>
        <w:t xml:space="preserve">, общ. Ветрино, област Варна, съгласно сключено споразумение за ползване  за стопанската </w:t>
      </w:r>
      <w:r>
        <w:rPr>
          <w:rFonts w:cs="Arial"/>
          <w:b/>
        </w:rPr>
        <w:t>2020/2021</w:t>
      </w:r>
      <w:r>
        <w:rPr>
          <w:rFonts w:cs="Arial"/>
        </w:rPr>
        <w:t xml:space="preserve"> </w:t>
      </w:r>
      <w:r>
        <w:rPr>
          <w:rFonts w:cs="Arial"/>
          <w:b/>
        </w:rPr>
        <w:t>година</w:t>
      </w:r>
      <w:r w:rsidRPr="00374A58">
        <w:rPr>
          <w:rFonts w:cs="Arial"/>
        </w:rPr>
        <w:t>, както следва:</w:t>
      </w:r>
    </w:p>
    <w:p w:rsidR="008249C0" w:rsidRPr="00374A58" w:rsidRDefault="008249C0" w:rsidP="00374A58">
      <w:pPr>
        <w:ind w:firstLine="720"/>
        <w:jc w:val="both"/>
        <w:rPr>
          <w:rFonts w:cs="Arial"/>
          <w:lang w:val="ru-RU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b/>
        </w:rPr>
        <w:t xml:space="preserve">  </w:t>
      </w:r>
      <w:r w:rsidRPr="008B1F4E">
        <w:rPr>
          <w:b/>
          <w:lang w:eastAsia="bg-BG"/>
        </w:rPr>
        <w:t xml:space="preserve">  1. "АГРОЕКИП" ЕООД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BE34EF">
        <w:rPr>
          <w:b/>
          <w:lang w:eastAsia="bg-BG"/>
        </w:rPr>
        <w:t>19.469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BE34EF">
        <w:rPr>
          <w:b/>
          <w:lang w:eastAsia="bg-BG"/>
        </w:rPr>
        <w:t>0.000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проекта:27, </w:t>
      </w:r>
      <w:r w:rsidRPr="00BE34EF">
        <w:rPr>
          <w:b/>
          <w:lang w:eastAsia="bg-BG"/>
        </w:rPr>
        <w:t>общо площ: 19.469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lang w:eastAsia="bg-BG"/>
        </w:rPr>
        <w:t xml:space="preserve">  </w:t>
      </w:r>
      <w:r w:rsidRPr="008B1F4E">
        <w:rPr>
          <w:b/>
          <w:lang w:eastAsia="bg-BG"/>
        </w:rPr>
        <w:t>2. "АНДОРА" ЕООД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BE34EF">
        <w:rPr>
          <w:b/>
          <w:lang w:eastAsia="bg-BG"/>
        </w:rPr>
        <w:t>164.784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BE34EF">
        <w:rPr>
          <w:b/>
          <w:lang w:eastAsia="bg-BG"/>
        </w:rPr>
        <w:t>2.907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проекта:33, </w:t>
      </w:r>
      <w:r w:rsidRPr="00BE34EF">
        <w:rPr>
          <w:b/>
          <w:lang w:eastAsia="bg-BG"/>
        </w:rPr>
        <w:t>общо площ: 167.697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lang w:eastAsia="bg-BG"/>
        </w:rPr>
        <w:t xml:space="preserve">  </w:t>
      </w:r>
      <w:r w:rsidRPr="008B1F4E">
        <w:rPr>
          <w:b/>
          <w:lang w:eastAsia="bg-BG"/>
        </w:rPr>
        <w:t>3. "АХИЛЕС АГРО" ООД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BE34EF">
        <w:rPr>
          <w:b/>
          <w:lang w:eastAsia="bg-BG"/>
        </w:rPr>
        <w:t>49.240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BE34EF">
        <w:rPr>
          <w:b/>
          <w:lang w:eastAsia="bg-BG"/>
        </w:rPr>
        <w:t>0.000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проекта:44, </w:t>
      </w:r>
      <w:r w:rsidRPr="00BE34EF">
        <w:rPr>
          <w:b/>
          <w:lang w:eastAsia="bg-BG"/>
        </w:rPr>
        <w:t>общо площ: 49.251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b/>
          <w:lang w:eastAsia="bg-BG"/>
        </w:rPr>
        <w:t xml:space="preserve">  4. "ВИШИ ФАРМ" ЕООД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BE34EF">
        <w:rPr>
          <w:b/>
          <w:lang w:eastAsia="bg-BG"/>
        </w:rPr>
        <w:t>14.884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BE34EF">
        <w:rPr>
          <w:b/>
          <w:lang w:eastAsia="bg-BG"/>
        </w:rPr>
        <w:t>0.000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проекта:50, </w:t>
      </w:r>
      <w:r w:rsidRPr="00BE34EF">
        <w:rPr>
          <w:b/>
          <w:lang w:eastAsia="bg-BG"/>
        </w:rPr>
        <w:t>общо площ: 14.884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lang w:eastAsia="bg-BG"/>
        </w:rPr>
        <w:t xml:space="preserve">  </w:t>
      </w:r>
      <w:r w:rsidRPr="008B1F4E">
        <w:rPr>
          <w:b/>
          <w:lang w:eastAsia="bg-BG"/>
        </w:rPr>
        <w:t>5. "ГЕОРГИЕВ АГРО 85" ЕООД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BE34EF">
        <w:rPr>
          <w:b/>
          <w:lang w:eastAsia="bg-BG"/>
        </w:rPr>
        <w:t>429.532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BE34EF">
        <w:rPr>
          <w:b/>
          <w:lang w:eastAsia="bg-BG"/>
        </w:rPr>
        <w:t>3.976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проекта:19, 35, 18, </w:t>
      </w:r>
      <w:r w:rsidRPr="00BE34EF">
        <w:rPr>
          <w:b/>
          <w:lang w:eastAsia="bg-BG"/>
        </w:rPr>
        <w:t>общо площ: 433.519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b/>
          <w:lang w:eastAsia="bg-BG"/>
        </w:rPr>
        <w:t xml:space="preserve">  6. "ЕЛИТ-87" ЕООД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BE34EF">
        <w:rPr>
          <w:b/>
          <w:lang w:eastAsia="bg-BG"/>
        </w:rPr>
        <w:t>23.239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BE34EF">
        <w:rPr>
          <w:b/>
          <w:lang w:eastAsia="bg-BG"/>
        </w:rPr>
        <w:t>0.000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проекта:46, </w:t>
      </w:r>
      <w:r w:rsidRPr="00BE34EF">
        <w:rPr>
          <w:b/>
          <w:lang w:eastAsia="bg-BG"/>
        </w:rPr>
        <w:t>общо площ: 23.245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b/>
          <w:lang w:eastAsia="bg-BG"/>
        </w:rPr>
        <w:lastRenderedPageBreak/>
        <w:t xml:space="preserve">  7. "К-ЕИ-Г" АД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BE34EF">
        <w:rPr>
          <w:b/>
          <w:lang w:eastAsia="bg-BG"/>
        </w:rPr>
        <w:t>66.493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BE34EF">
        <w:rPr>
          <w:b/>
          <w:lang w:eastAsia="bg-BG"/>
        </w:rPr>
        <w:t>0.000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проекта:48, </w:t>
      </w:r>
      <w:r w:rsidRPr="00BE34EF">
        <w:rPr>
          <w:b/>
          <w:lang w:eastAsia="bg-BG"/>
        </w:rPr>
        <w:t>общо площ: 66.495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b/>
          <w:lang w:eastAsia="bg-BG"/>
        </w:rPr>
        <w:t xml:space="preserve">  8. "КРИСТЕРА-АГРО" ЕООД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3F1841">
        <w:rPr>
          <w:b/>
          <w:lang w:eastAsia="bg-BG"/>
        </w:rPr>
        <w:t>3314.980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3F1841">
        <w:rPr>
          <w:b/>
          <w:lang w:eastAsia="bg-BG"/>
        </w:rPr>
        <w:t>59.981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проекта:3, 5, 26, 25, 24, 12, 34, 20, 17, 31, 30, 21, 23, 51, </w:t>
      </w:r>
      <w:r w:rsidRPr="003F1841">
        <w:rPr>
          <w:b/>
          <w:lang w:eastAsia="bg-BG"/>
        </w:rPr>
        <w:t>общо площ: 3375.076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b/>
          <w:lang w:eastAsia="bg-BG"/>
        </w:rPr>
        <w:t xml:space="preserve">  9. "НАНИВА" ООД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3F1841">
        <w:rPr>
          <w:b/>
          <w:lang w:eastAsia="bg-BG"/>
        </w:rPr>
        <w:t>599.501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770720">
        <w:rPr>
          <w:b/>
          <w:lang w:eastAsia="bg-BG"/>
        </w:rPr>
        <w:t>0.000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проекта:4, 9, 29, 8, </w:t>
      </w:r>
      <w:r w:rsidRPr="00770720">
        <w:rPr>
          <w:b/>
          <w:lang w:eastAsia="bg-BG"/>
        </w:rPr>
        <w:t>общо площ: 599.508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b/>
          <w:lang w:eastAsia="bg-BG"/>
        </w:rPr>
        <w:t xml:space="preserve">  10. АГРОМЕЛ ООД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770720">
        <w:rPr>
          <w:b/>
          <w:lang w:eastAsia="bg-BG"/>
        </w:rPr>
        <w:t>22.990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770720">
        <w:rPr>
          <w:b/>
          <w:lang w:eastAsia="bg-BG"/>
        </w:rPr>
        <w:t>0.000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проекта:49, </w:t>
      </w:r>
      <w:r w:rsidRPr="00770720">
        <w:rPr>
          <w:b/>
          <w:lang w:eastAsia="bg-BG"/>
        </w:rPr>
        <w:t>общо площ: 22.990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b/>
          <w:lang w:eastAsia="bg-BG"/>
        </w:rPr>
        <w:t xml:space="preserve">  11. АНГЕЛ ДОБРЕВ ДОБРЕВ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770720">
        <w:rPr>
          <w:b/>
          <w:lang w:eastAsia="bg-BG"/>
        </w:rPr>
        <w:t>22.097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770720">
        <w:rPr>
          <w:b/>
          <w:lang w:eastAsia="bg-BG"/>
        </w:rPr>
        <w:t>0.000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проекта:52, </w:t>
      </w:r>
      <w:r w:rsidRPr="00770720">
        <w:rPr>
          <w:b/>
          <w:lang w:eastAsia="bg-BG"/>
        </w:rPr>
        <w:t>общо площ: 22.097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b/>
          <w:lang w:eastAsia="bg-BG"/>
        </w:rPr>
        <w:t>12. АНДРИЯН ПРОДАНОВ ЯНЕВ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770720">
        <w:rPr>
          <w:b/>
          <w:lang w:eastAsia="bg-BG"/>
        </w:rPr>
        <w:t>29.327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770720">
        <w:rPr>
          <w:b/>
          <w:lang w:eastAsia="bg-BG"/>
        </w:rPr>
        <w:t>0.000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проекта:36, </w:t>
      </w:r>
      <w:r w:rsidRPr="00770720">
        <w:rPr>
          <w:b/>
          <w:lang w:eastAsia="bg-BG"/>
        </w:rPr>
        <w:t>общо площ: 29.327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b/>
          <w:lang w:eastAsia="bg-BG"/>
        </w:rPr>
        <w:t xml:space="preserve">  13. ВЕСЕЛИН ДИМИТРОВ ДОБРЕВ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770720">
        <w:rPr>
          <w:b/>
          <w:lang w:eastAsia="bg-BG"/>
        </w:rPr>
        <w:t>187.287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770720">
        <w:rPr>
          <w:b/>
          <w:lang w:eastAsia="bg-BG"/>
        </w:rPr>
        <w:t>0.000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проекта:45, 42, 41, 43, </w:t>
      </w:r>
      <w:r w:rsidRPr="00770720">
        <w:rPr>
          <w:b/>
          <w:lang w:eastAsia="bg-BG"/>
        </w:rPr>
        <w:t>общо площ: 187.292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lang w:eastAsia="bg-BG"/>
        </w:rPr>
        <w:t xml:space="preserve">  </w:t>
      </w:r>
      <w:r w:rsidRPr="008B1F4E">
        <w:rPr>
          <w:b/>
          <w:lang w:eastAsia="bg-BG"/>
        </w:rPr>
        <w:t>14. ЗКПУ "ЗЛАТИЦА"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770720">
        <w:rPr>
          <w:b/>
          <w:lang w:eastAsia="bg-BG"/>
        </w:rPr>
        <w:t>4264.779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770720">
        <w:rPr>
          <w:b/>
          <w:lang w:eastAsia="bg-BG"/>
        </w:rPr>
        <w:t>74.990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проекта:37, 13, 2, 16, 6, 22, 11, 10, 32, 7, 28, 1, 14, 15, </w:t>
      </w:r>
      <w:r w:rsidRPr="00770720">
        <w:rPr>
          <w:b/>
          <w:lang w:eastAsia="bg-BG"/>
        </w:rPr>
        <w:t>общо площ: 4339.883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b/>
          <w:lang w:eastAsia="bg-BG"/>
        </w:rPr>
        <w:t xml:space="preserve">  15. НАСТЕН КОСТАДИНОВ ДИМИТРОВ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770720">
        <w:rPr>
          <w:b/>
          <w:lang w:eastAsia="bg-BG"/>
        </w:rPr>
        <w:t>10.684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770720">
        <w:rPr>
          <w:b/>
          <w:lang w:eastAsia="bg-BG"/>
        </w:rPr>
        <w:t>0.000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проекта:38, </w:t>
      </w:r>
      <w:r w:rsidRPr="00770720">
        <w:rPr>
          <w:b/>
          <w:lang w:eastAsia="bg-BG"/>
        </w:rPr>
        <w:t>общо площ: 10.684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lang w:eastAsia="bg-BG"/>
        </w:rPr>
        <w:t xml:space="preserve"> </w:t>
      </w:r>
      <w:r w:rsidRPr="008B1F4E">
        <w:rPr>
          <w:b/>
          <w:lang w:eastAsia="bg-BG"/>
        </w:rPr>
        <w:t>16. СД "АВШАР МАДЖАР С-ИЕ"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770720">
        <w:rPr>
          <w:b/>
          <w:lang w:eastAsia="bg-BG"/>
        </w:rPr>
        <w:t>92.349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770720">
        <w:rPr>
          <w:b/>
          <w:lang w:eastAsia="bg-BG"/>
        </w:rPr>
        <w:t>0.000 дка</w:t>
      </w:r>
    </w:p>
    <w:p w:rsidR="008249C0" w:rsidRDefault="008249C0" w:rsidP="008B1F4E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проекта:47, </w:t>
      </w:r>
      <w:r w:rsidRPr="00770720">
        <w:rPr>
          <w:b/>
          <w:lang w:eastAsia="bg-BG"/>
        </w:rPr>
        <w:t>общо площ: 92.351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8B1F4E">
        <w:rPr>
          <w:lang w:eastAsia="bg-BG"/>
        </w:rPr>
        <w:t xml:space="preserve"> </w:t>
      </w:r>
      <w:r w:rsidRPr="008B1F4E">
        <w:rPr>
          <w:b/>
          <w:lang w:eastAsia="bg-BG"/>
        </w:rPr>
        <w:t>17. ЮСЕИН ЗЕЙНУН ЮСЕИН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правно основание: </w:t>
      </w:r>
      <w:r w:rsidRPr="00770720">
        <w:rPr>
          <w:b/>
          <w:lang w:eastAsia="bg-BG"/>
        </w:rPr>
        <w:t>43.553 дка</w:t>
      </w:r>
    </w:p>
    <w:p w:rsidR="008249C0" w:rsidRPr="008B1F4E" w:rsidRDefault="008249C0" w:rsidP="008B1F4E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8B1F4E">
        <w:rPr>
          <w:lang w:eastAsia="bg-BG"/>
        </w:rPr>
        <w:t xml:space="preserve">    Площ на имоти, ползвани на основание на чл. 37в, ал. 3, т. 2 от ЗСПЗЗ: </w:t>
      </w:r>
      <w:r w:rsidRPr="00770720">
        <w:rPr>
          <w:b/>
          <w:lang w:eastAsia="bg-BG"/>
        </w:rPr>
        <w:t>0.000 дка</w:t>
      </w:r>
    </w:p>
    <w:p w:rsidR="008249C0" w:rsidRPr="008B1F4E" w:rsidRDefault="008249C0" w:rsidP="008B1F4E">
      <w:pPr>
        <w:autoSpaceDE w:val="0"/>
        <w:autoSpaceDN w:val="0"/>
        <w:adjustRightInd w:val="0"/>
        <w:jc w:val="both"/>
        <w:rPr>
          <w:lang w:eastAsia="bg-BG"/>
        </w:rPr>
      </w:pPr>
      <w:r w:rsidRPr="008B1F4E">
        <w:rPr>
          <w:lang w:eastAsia="bg-BG"/>
        </w:rPr>
        <w:t xml:space="preserve">    Разпределени масиви (по номера), съгласно проекта:39, 40, </w:t>
      </w:r>
      <w:r w:rsidRPr="00770720">
        <w:rPr>
          <w:b/>
          <w:lang w:eastAsia="bg-BG"/>
        </w:rPr>
        <w:t>общо площ: 43.557 дка</w:t>
      </w:r>
    </w:p>
    <w:p w:rsidR="008249C0" w:rsidRPr="008B1F4E" w:rsidRDefault="008249C0" w:rsidP="008B1F4E">
      <w:pPr>
        <w:autoSpaceDE w:val="0"/>
        <w:autoSpaceDN w:val="0"/>
        <w:adjustRightInd w:val="0"/>
        <w:spacing w:line="249" w:lineRule="exact"/>
        <w:jc w:val="both"/>
        <w:rPr>
          <w:b/>
        </w:rPr>
      </w:pPr>
    </w:p>
    <w:p w:rsidR="008249C0" w:rsidRPr="008B1F4E" w:rsidRDefault="008249C0" w:rsidP="008B1F4E">
      <w:pPr>
        <w:jc w:val="both"/>
        <w:rPr>
          <w:b/>
        </w:rPr>
      </w:pPr>
    </w:p>
    <w:p w:rsidR="008249C0" w:rsidRPr="008B1F4E" w:rsidRDefault="008249C0" w:rsidP="008B1F4E">
      <w:pPr>
        <w:widowControl w:val="0"/>
        <w:autoSpaceDE w:val="0"/>
        <w:autoSpaceDN w:val="0"/>
        <w:adjustRightInd w:val="0"/>
        <w:spacing w:line="256" w:lineRule="atLeast"/>
        <w:jc w:val="both"/>
        <w:rPr>
          <w:b/>
          <w:bCs/>
        </w:rPr>
      </w:pPr>
    </w:p>
    <w:p w:rsidR="008249C0" w:rsidRPr="00770720" w:rsidRDefault="008249C0" w:rsidP="00770720">
      <w:pPr>
        <w:widowControl w:val="0"/>
        <w:autoSpaceDE w:val="0"/>
        <w:autoSpaceDN w:val="0"/>
        <w:adjustRightInd w:val="0"/>
        <w:spacing w:line="256" w:lineRule="atLeast"/>
        <w:ind w:firstLine="708"/>
        <w:jc w:val="both"/>
      </w:pPr>
      <w:r w:rsidRPr="008B1F4E">
        <w:rPr>
          <w:b/>
          <w:bCs/>
        </w:rPr>
        <w:t>ІІ. Масиви за ползване на земеделски земи по чл. 37в, ал. 2 от ЗСПЗЗ</w:t>
      </w:r>
      <w:r>
        <w:t xml:space="preserve"> </w:t>
      </w:r>
      <w:r w:rsidRPr="008B1F4E">
        <w:rPr>
          <w:b/>
          <w:bCs/>
        </w:rPr>
        <w:t>за стопанската 2020/2021</w:t>
      </w:r>
      <w:r w:rsidRPr="008B1F4E">
        <w:rPr>
          <w:b/>
          <w:bCs/>
          <w:lang w:val="ru-RU"/>
        </w:rPr>
        <w:t xml:space="preserve"> </w:t>
      </w:r>
      <w:r w:rsidRPr="008B1F4E">
        <w:rPr>
          <w:b/>
          <w:bCs/>
        </w:rPr>
        <w:t>година</w:t>
      </w:r>
      <w:r>
        <w:t xml:space="preserve"> </w:t>
      </w:r>
      <w:r>
        <w:rPr>
          <w:b/>
          <w:bCs/>
        </w:rPr>
        <w:t>за землището на с.</w:t>
      </w:r>
      <w:r w:rsidRPr="008B1F4E">
        <w:rPr>
          <w:b/>
          <w:bCs/>
        </w:rPr>
        <w:t>Ягнило, ЕКАТТЕ 87206, община Ветрино, област Варна</w:t>
      </w:r>
      <w:r w:rsidRPr="008B1F4E">
        <w:rPr>
          <w:b/>
          <w:lang w:val="pl-PL" w:eastAsia="pl-PL"/>
        </w:rPr>
        <w:t xml:space="preserve">   </w:t>
      </w:r>
    </w:p>
    <w:p w:rsidR="008249C0" w:rsidRPr="00374A58" w:rsidRDefault="008249C0" w:rsidP="00374A58">
      <w:pPr>
        <w:rPr>
          <w:b/>
          <w:lang w:eastAsia="pl-PL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922"/>
        <w:gridCol w:w="779"/>
        <w:gridCol w:w="993"/>
        <w:gridCol w:w="1063"/>
        <w:gridCol w:w="850"/>
        <w:gridCol w:w="1205"/>
      </w:tblGrid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249C0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249C0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9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249C0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249C0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249C0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Дължимо рентно плащане в лв.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2.532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0.146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19.469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9.349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6.633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6.170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5.986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5.665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5.649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4.936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4.820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3.038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3.037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3.036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2.943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2.942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2.942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2.942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2.907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116.28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2.716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2.520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2.166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1.888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1.321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0.771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164.784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2.907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116.28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"АХИЛЕС АГРО"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9.737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"АХИЛЕС АГРО"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9.640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"АХИЛЕС АГРО"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5.956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"АХИЛЕС АГРО"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5.758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"АХИЛЕС АГРО"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"АХИЛЕС АГРО"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4.673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"АХИЛЕС АГРО"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3.569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"АХИЛЕС АГРО"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2.944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"АХИЛЕС АГРО"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"АХИЛЕС АГРО"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0.714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49.240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1.694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1.687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1.590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1.165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1.024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14.884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25.117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13.322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12.792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12.269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12.251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12.160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11.967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10.780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10.046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10.030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9.994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9.558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8.850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6.854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6.791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6.068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3.826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3.161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11.815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10.995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10.364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8.586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7.788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5.159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3.378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3.378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34.746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22.994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22.911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21.013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10.292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4.631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4.189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3.976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159.03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3.887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3.493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429.532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3.976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159.03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"ЕЛИТ-87"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7.871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"ЕЛИТ-87"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5.602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"ЕЛИТ-87"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4.216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"ЕЛИТ-87"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2.060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"ЕЛИТ-87"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1.954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"ЕЛИТ-87"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"ЕЛИТ-87"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0.385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23.239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3.717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3.595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2.824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2.727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2.726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2.681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2.561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2.531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2.455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2.452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2.448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2.316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2.116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2.110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2.104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2.074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2.064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1.974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1.773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1.620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1.321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66.493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92.070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29.398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29.365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25.001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23.514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22.251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19.597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19.555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782.20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19.331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19.202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19.043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18.196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17.824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17.798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17.798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16.753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16.179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16.179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15.498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15.296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15.290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15.144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13.607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13.480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13.240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12.909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12.573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12.041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11.860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11.753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11.730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11.690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11.267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11.194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11.145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10.913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10.902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10.780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10.771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10.620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10.618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10.614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10.611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10.600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10.599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10.562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10.290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10.199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10.165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10.017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9.995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9.992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9.896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9.896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9.799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9.675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9.665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9.606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9.606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9.601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9.542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9.450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9.418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9.413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9.403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9.293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9.164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9.111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8.788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351.52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8.539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8.403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8.207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8.017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8.007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7.568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7.353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294.12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7.352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7.352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7.342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7.322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7.168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7.048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7.005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6.997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6.833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6.831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6.804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6.717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6.698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267.92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6.681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6.662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6.661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6.626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6.469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6.258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6.085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5.761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5.758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5.635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5.634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5.522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5.266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5.172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4.981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4.870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4.837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4.837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4.787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4.735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4.408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176.32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4.112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3.958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3.774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3.725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3.548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3.431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3.335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3.301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3.221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3.199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3.192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3.184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3.151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3.100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3.052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122.08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2.976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1.922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1.137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0.642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0.588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0.355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0.266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19.570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18.965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18.920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18.210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15.910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15.819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15.056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11.548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10.775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10.624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9.153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8.644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7.937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7.837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7.836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6.843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6.793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6.726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5.970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5.821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5.777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5.726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4.750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4.489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4.378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4.361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3.962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3.736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3.493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3.392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10.391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9.492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6.761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10.845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6.864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6.763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4.462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2.369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0.381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0.341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12.736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8.518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7.334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5.362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4.463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4.385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3.627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3.306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2.780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1.961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2.366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2.048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1.986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1.874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1.785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1.759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70.38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1.759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1.757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1.728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1.726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1.599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1.598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1.514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1.465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1.393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3.863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2.254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12.642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12.384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10.564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9.169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9.154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8.333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8.332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8.100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6.856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6.764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5.880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5.326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4.917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4.903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196.12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4.816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4.187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4.055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3.859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3.680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0.309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0.190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0.115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0.106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21.070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11.188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10.041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8.439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5.287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4.981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4.876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3.607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3.561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3.427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3.017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2.762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1.027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17.071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16.256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10.683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9.744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7.354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6.746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6.285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6.083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4.991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4.409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4.212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3.042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3.042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2.944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1.438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19.353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19.353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17.068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12.030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9.666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9.499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8.799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8.747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7.464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6.765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6.207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5.778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5.168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5.168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5.165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4.797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4.750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4.620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4.428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4.354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4.334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4.212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3.918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3.887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3.846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3.661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3.371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3.182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2.755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0.121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6.049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0.492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0.418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0.416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0.370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0.294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0.219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0.111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9.795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8.821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8.586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8.311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7.840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7.703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6.517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5.609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5.448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5.277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5.155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4.167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3.361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1.081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3.755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3.465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138.59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2.673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2.644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2.044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1.966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1.909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1.766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1.644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1.609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1.493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1.145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0.993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3314.980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59.981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2399.25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14.464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14.092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12.441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11.919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11.729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10.608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9.919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7.422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6.746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2.854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26.350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22.337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21.142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16.920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16.869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15.969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15.348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14.297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14.208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10.431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9.996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8.972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7.959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7.729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6.172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6.049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3.913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3.864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3.843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0.662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4.972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4.860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17.011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16.659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13.490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11.613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9.112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8.818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8.719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8.330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8.244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8.155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7.889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6.372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6.049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5.866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5.768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5.385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4.707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4.495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4.385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3.278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1.066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0.652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0.594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599.501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8.527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3.718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0.614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22.990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АНГЕЛ ДОБРЕВ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12.812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АНГЕЛ ДОБРЕВ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9.285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22.097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6.725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6.134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5.667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2.256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0.262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29.327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22.853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19.555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15.971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7.815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7.037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6.552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5.810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5.761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5.709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4.702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3.922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3.747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3.436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10.003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8.809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11.288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10.372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187.287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28.098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1123.93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21.478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20.634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16.590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14.629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13.859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12.647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12.186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9.229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8.693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8.593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7.649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7.156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6.655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6.248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6.212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6.173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5.881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5.505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5.038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4.928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4.837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4.305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3.459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3.317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20.307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18.282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16.897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16.841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16.829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15.659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15.554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15.480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14.904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14.540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14.176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13.252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12.507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11.723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11.206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11.021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10.568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9.017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8.978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8.707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8.305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7.786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7.683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7.602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7.036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6.573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6.531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1.614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42.014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26.110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21.560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19.741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19.254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18.130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17.399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16.840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673.62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16.689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15.415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14.863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14.851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14.628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14.598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14.471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13.082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13.010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13.006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12.599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12.228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10.410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9.371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9.298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8.985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8.983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8.974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8.173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7.558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6.831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5.175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5.064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4.925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4.348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4.248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4.247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4.247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4.124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3.921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3.920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3.918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3.466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3.264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3.263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3.198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3.077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3.062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2.967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2.942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2.413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1.989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1.531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1.387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0.184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26.038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22.348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18.372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17.984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17.087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17.003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16.584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15.986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15.312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14.349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14.209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14.118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14.108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14.071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13.502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13.469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12.758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12.618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12.250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10.004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9.836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9.798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9.404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9.243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9.216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8.945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8.872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8.597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7.395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7.338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5.260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4.678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4.527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4.291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4.233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3.889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2.795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2.528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2.425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2.325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2.217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2.181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2.116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2.025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1.922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1.794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20.377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18.283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18.006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16.969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16.311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16.199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15.645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14.921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596.84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14.535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12.432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11.994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11.960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11.812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11.758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11.752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11.509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11.497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11.289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11.171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11.005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10.936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10.911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10.779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10.773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10.699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10.257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10.108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9.883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9.751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9.501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8.822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8.821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8.768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8.629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8.628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8.477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8.334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8.251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8.190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7.922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7.838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7.710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7.289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7.277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7.111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7.078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7.052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7.047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6.503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6.367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6.289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6.268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6.172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5.934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5.878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5.820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232.80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5.818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5.758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5.757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5.600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5.291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5.291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5.016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4.180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4.056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4.048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3.972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3.921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3.692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3.626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3.531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3.432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137.28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3.428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3.352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22.139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19.437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15.431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10.475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9.988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9.867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9.714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6.769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3.754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2.499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7.263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7.277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12.987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11.180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8.978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8.546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8.436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8.279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8.258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8.219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8.094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7.987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7.472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6.863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6.777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6.635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6.601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6.564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6.502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6.502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6.367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6.247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6.062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5.418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5.362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3.540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16.828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10.498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10.475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10.439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9.502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7.942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7.755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7.226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4.961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4.819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4.807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14.953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12.884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11.988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9.744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9.711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9.219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8.996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7.993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7.767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7.486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7.359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6.857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6.762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6.748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6.334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5.827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5.661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5.291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4.824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4.813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4.723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4.691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4.354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4.316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3.926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3.880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3.837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3.807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3.268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2.271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19.325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19.313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17.981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10.952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10.930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10.806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10.279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10.008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9.994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9.799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9.384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9.308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9.134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8.781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8.602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8.127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7.740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7.519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6.863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6.788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6.770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6.697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6.169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5.881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5.356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4.934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2.619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2.158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2.075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0.715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0.638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24.282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23.022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18.029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17.409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16.107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15.733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15.257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14.003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14.002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12.413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11.692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11.422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11.333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10.611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10.303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9.279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8.714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8.273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7.067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5.879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235.16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5.776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5.673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5.496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5.369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5.278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5.219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4.975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4.852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4.822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4.799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4.726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4.660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4.639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4.503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4.401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4.352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4.298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4.125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3.921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3.776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3.775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3.774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3.632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3.587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3.508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3.431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3.402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3.286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3.283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3.257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3.215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3.197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3.154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2.880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2.814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2.712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2.595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2.544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1.966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1.900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1.853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0.802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0.441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4264.779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74.990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2999.61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8.096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2.386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0.203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10.684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13.293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7.501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7.293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6.528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6.308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4.891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4.770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3.251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3.250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1.543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1.454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1.412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1.408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1.381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1.291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1.271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1.182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1.181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1.056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1.050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1.028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0.950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0.935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0.918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0.880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0.799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СД "АВШАР МАДЖАР С-ИЕ"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0.523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92.349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11.230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23.92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0.322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9.638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8.428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8.198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5.249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0.203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0.150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36.11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sz w:val="22"/>
                <w:szCs w:val="22"/>
                <w:lang w:eastAsia="bg-BG"/>
              </w:rPr>
              <w:t>0.135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8249C0" w:rsidRPr="00E020C4" w:rsidTr="00E020C4">
        <w:trPr>
          <w:cantSplit/>
          <w:trHeight w:val="227"/>
          <w:jc w:val="center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43.553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E020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9C0" w:rsidRPr="00E020C4" w:rsidRDefault="008249C0" w:rsidP="003C4E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E020C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</w:tbl>
    <w:p w:rsidR="008249C0" w:rsidRPr="00374A58" w:rsidRDefault="008249C0" w:rsidP="003C5AA8">
      <w:pPr>
        <w:rPr>
          <w:b/>
          <w:lang w:eastAsia="pl-PL"/>
        </w:rPr>
      </w:pPr>
    </w:p>
    <w:p w:rsidR="008249C0" w:rsidRDefault="008249C0" w:rsidP="0005773E">
      <w:pPr>
        <w:ind w:firstLine="708"/>
        <w:jc w:val="both"/>
        <w:rPr>
          <w:b/>
          <w:lang w:eastAsia="pl-PL"/>
        </w:rPr>
      </w:pPr>
    </w:p>
    <w:p w:rsidR="008249C0" w:rsidRDefault="008249C0" w:rsidP="0005773E">
      <w:pPr>
        <w:ind w:firstLine="708"/>
        <w:jc w:val="both"/>
        <w:rPr>
          <w:b/>
          <w:lang w:eastAsia="pl-PL"/>
        </w:rPr>
      </w:pPr>
    </w:p>
    <w:p w:rsidR="008249C0" w:rsidRDefault="008249C0" w:rsidP="0005773E">
      <w:pPr>
        <w:ind w:firstLine="708"/>
        <w:jc w:val="both"/>
        <w:rPr>
          <w:b/>
          <w:lang w:eastAsia="pl-PL"/>
        </w:rPr>
      </w:pPr>
    </w:p>
    <w:p w:rsidR="008249C0" w:rsidRDefault="008249C0" w:rsidP="0005773E">
      <w:pPr>
        <w:ind w:firstLine="708"/>
        <w:jc w:val="both"/>
        <w:rPr>
          <w:b/>
          <w:lang w:eastAsia="pl-PL"/>
        </w:rPr>
      </w:pPr>
    </w:p>
    <w:p w:rsidR="008249C0" w:rsidRDefault="008249C0" w:rsidP="0005773E">
      <w:pPr>
        <w:ind w:firstLine="708"/>
        <w:jc w:val="both"/>
        <w:rPr>
          <w:b/>
          <w:lang w:eastAsia="pl-PL"/>
        </w:rPr>
      </w:pPr>
    </w:p>
    <w:p w:rsidR="008249C0" w:rsidRDefault="008249C0" w:rsidP="0005773E">
      <w:pPr>
        <w:ind w:firstLine="708"/>
        <w:jc w:val="both"/>
        <w:rPr>
          <w:b/>
          <w:lang w:eastAsia="pl-PL"/>
        </w:rPr>
      </w:pPr>
    </w:p>
    <w:p w:rsidR="008249C0" w:rsidRDefault="008249C0" w:rsidP="0005773E">
      <w:pPr>
        <w:ind w:firstLine="708"/>
        <w:jc w:val="both"/>
        <w:rPr>
          <w:b/>
          <w:lang w:eastAsia="pl-PL"/>
        </w:rPr>
      </w:pPr>
    </w:p>
    <w:p w:rsidR="008249C0" w:rsidRDefault="008249C0" w:rsidP="0005773E">
      <w:pPr>
        <w:ind w:firstLine="708"/>
        <w:jc w:val="both"/>
        <w:rPr>
          <w:b/>
          <w:lang w:eastAsia="pl-PL"/>
        </w:rPr>
      </w:pPr>
    </w:p>
    <w:p w:rsidR="008249C0" w:rsidRPr="003C4E39" w:rsidRDefault="008249C0" w:rsidP="004B705A">
      <w:pPr>
        <w:ind w:right="-196" w:firstLine="708"/>
        <w:jc w:val="both"/>
        <w:rPr>
          <w:b/>
          <w:lang w:eastAsia="pl-PL"/>
        </w:rPr>
      </w:pPr>
      <w:r>
        <w:rPr>
          <w:b/>
          <w:lang w:val="pl-PL" w:eastAsia="pl-PL"/>
        </w:rPr>
        <w:t xml:space="preserve">ІІІ. </w:t>
      </w:r>
      <w:r>
        <w:rPr>
          <w:b/>
          <w:lang w:eastAsia="pl-PL"/>
        </w:rPr>
        <w:t>Задължение за плащане за земите по чл.37в, ал.3, т.2 от ЗСПЗЗ за стопанската 2020/2021 година за землището на с.Ягнило, общ.Ветрино, обл.Варна.</w:t>
      </w:r>
    </w:p>
    <w:p w:rsidR="008249C0" w:rsidRPr="00374A58" w:rsidRDefault="008249C0" w:rsidP="00374A58">
      <w:pPr>
        <w:jc w:val="both"/>
        <w:rPr>
          <w:b/>
          <w:spacing w:val="4"/>
          <w:sz w:val="22"/>
          <w:szCs w:val="22"/>
          <w:lang w:val="en-US" w:eastAsia="pl-PL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6"/>
        <w:gridCol w:w="1173"/>
        <w:gridCol w:w="979"/>
        <w:gridCol w:w="1442"/>
        <w:gridCol w:w="906"/>
        <w:gridCol w:w="2076"/>
        <w:gridCol w:w="1322"/>
      </w:tblGrid>
      <w:tr w:rsidR="008249C0" w:rsidRPr="004B705A" w:rsidTr="00F533B7">
        <w:trPr>
          <w:cantSplit/>
          <w:trHeight w:val="9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Default="008249C0" w:rsidP="004B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8249C0" w:rsidRPr="004B705A" w:rsidRDefault="008249C0" w:rsidP="004B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4B705A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Платец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Default="008249C0" w:rsidP="004B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4B705A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  <w:p w:rsidR="008249C0" w:rsidRPr="004B705A" w:rsidRDefault="008249C0" w:rsidP="004B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Средно рентно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4B705A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Default="008249C0" w:rsidP="004B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4B705A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  <w:p w:rsidR="008249C0" w:rsidRPr="004B705A" w:rsidRDefault="008249C0" w:rsidP="004B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Default="008249C0" w:rsidP="00F53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bg-BG"/>
              </w:rPr>
            </w:pPr>
          </w:p>
          <w:p w:rsidR="008249C0" w:rsidRPr="004B705A" w:rsidRDefault="008249C0" w:rsidP="00F53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 xml:space="preserve">    Собственик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4B705A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2,907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116,28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2,907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ДИН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87206.36.31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3,976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159,03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3,979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87206.36.51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19,555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782,20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19,555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СОРТОВИ СЕМЕНА ВАРДИМ ЕАД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87206.2.28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8,788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351,52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8,788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СОРТОВИ СЕМЕНА ВАРДИМ ЕАД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87206.2.42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7,353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294,12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7,353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СОРТОВИ СЕМЕНА ВАРДИМ ЕАД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87206.1.8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6,698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267,92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6,698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ЕОЛИКА СУВОРОВОАД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87206.5.43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4,903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196,12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4,903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СОРТОВИ СЕМЕНА ВАРДИМ ЕАД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87206.31.17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4,408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176,32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4,408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СОРТОВИ СЕМЕНА ВАРДИМ ЕАД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87206.1.6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3,465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138,59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3,729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ВАК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87206.28.9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3,052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122,08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3,052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ЕОЛИКА СУВОРОВОАД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87206.2.55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1,759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70,38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2,991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ВИА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87206.22.5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28,098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1123,93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30,002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ХПД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87206.6.43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16,840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673,62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16,904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СОРТОВИ СЕМЕНА ВАРДИМ ЕАД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87206.23.56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14,921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596,84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14,921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СОРТОВИ СЕМЕНА ВАРДИМ ЕАД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87206.32.6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5,879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235,16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5,879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СОРТОВИ СЕМЕНА ВАРДИМ ЕАД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87206.60.61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5,820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232,80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5,820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ВИА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87206.35.35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3,432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137,28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3,432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ВАК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4B705A">
              <w:rPr>
                <w:color w:val="000000"/>
                <w:sz w:val="22"/>
                <w:szCs w:val="22"/>
                <w:lang w:eastAsia="bg-BG"/>
              </w:rPr>
              <w:t>87206.32.26</w:t>
            </w:r>
          </w:p>
        </w:tc>
      </w:tr>
      <w:tr w:rsidR="008249C0" w:rsidRPr="004B705A" w:rsidTr="00F533B7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F533B7" w:rsidRDefault="008249C0" w:rsidP="004B705A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533B7">
              <w:rPr>
                <w:b/>
                <w:color w:val="000000"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F533B7" w:rsidRDefault="008249C0" w:rsidP="004B70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533B7">
              <w:rPr>
                <w:b/>
                <w:color w:val="000000"/>
                <w:lang w:eastAsia="bg-BG"/>
              </w:rPr>
              <w:t>141,854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F533B7" w:rsidRDefault="008249C0" w:rsidP="004B70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F533B7" w:rsidRDefault="008249C0" w:rsidP="004B70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533B7">
              <w:rPr>
                <w:b/>
                <w:color w:val="000000"/>
                <w:lang w:eastAsia="bg-BG"/>
              </w:rPr>
              <w:t>5674,19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C0" w:rsidRPr="004B705A" w:rsidRDefault="008249C0" w:rsidP="004B70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</w:p>
        </w:tc>
      </w:tr>
    </w:tbl>
    <w:p w:rsidR="008249C0" w:rsidRPr="00374A58" w:rsidRDefault="008249C0" w:rsidP="0005773E">
      <w:pPr>
        <w:rPr>
          <w:b/>
          <w:spacing w:val="4"/>
          <w:sz w:val="22"/>
          <w:szCs w:val="22"/>
          <w:lang w:eastAsia="pl-PL"/>
        </w:rPr>
      </w:pPr>
    </w:p>
    <w:p w:rsidR="008249C0" w:rsidRPr="00374A58" w:rsidRDefault="008249C0" w:rsidP="0005773E">
      <w:pPr>
        <w:ind w:left="-284"/>
        <w:jc w:val="center"/>
        <w:rPr>
          <w:b/>
          <w:spacing w:val="4"/>
          <w:sz w:val="22"/>
          <w:szCs w:val="22"/>
          <w:lang w:eastAsia="pl-PL"/>
        </w:rPr>
      </w:pPr>
    </w:p>
    <w:p w:rsidR="008249C0" w:rsidRPr="00374A58" w:rsidRDefault="008249C0" w:rsidP="00374A58">
      <w:pPr>
        <w:jc w:val="both"/>
        <w:rPr>
          <w:b/>
          <w:spacing w:val="4"/>
          <w:sz w:val="22"/>
          <w:szCs w:val="22"/>
          <w:lang w:eastAsia="pl-PL"/>
        </w:rPr>
      </w:pPr>
    </w:p>
    <w:p w:rsidR="008249C0" w:rsidRPr="00374A58" w:rsidRDefault="008249C0" w:rsidP="00374A58">
      <w:pPr>
        <w:ind w:firstLine="708"/>
        <w:jc w:val="both"/>
        <w:rPr>
          <w:b/>
          <w:lang w:eastAsia="bg-BG"/>
        </w:rPr>
      </w:pPr>
      <w:r w:rsidRPr="00374A58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374A58">
        <w:rPr>
          <w:spacing w:val="4"/>
          <w:lang w:eastAsia="pl-PL"/>
        </w:rPr>
        <w:t>Ветрино</w:t>
      </w:r>
      <w:r w:rsidRPr="00374A58">
        <w:rPr>
          <w:spacing w:val="4"/>
          <w:lang w:val="pl-PL" w:eastAsia="pl-PL"/>
        </w:rPr>
        <w:t>, съгласно §2е</w:t>
      </w:r>
      <w:r>
        <w:rPr>
          <w:spacing w:val="4"/>
          <w:lang w:eastAsia="pl-PL"/>
        </w:rPr>
        <w:t>, ал.1 и ал. 2 от ДР</w:t>
      </w:r>
      <w:r>
        <w:rPr>
          <w:spacing w:val="4"/>
          <w:lang w:val="pl-PL" w:eastAsia="pl-PL"/>
        </w:rPr>
        <w:t xml:space="preserve"> </w:t>
      </w:r>
      <w:r>
        <w:rPr>
          <w:spacing w:val="4"/>
          <w:lang w:eastAsia="pl-PL"/>
        </w:rPr>
        <w:t>на</w:t>
      </w:r>
      <w:r w:rsidRPr="00374A58">
        <w:rPr>
          <w:spacing w:val="4"/>
          <w:lang w:val="pl-PL" w:eastAsia="pl-PL"/>
        </w:rPr>
        <w:t xml:space="preserve"> ЗСПЗЗ е определено от комис</w:t>
      </w:r>
      <w:r>
        <w:rPr>
          <w:spacing w:val="4"/>
          <w:lang w:val="pl-PL" w:eastAsia="pl-PL"/>
        </w:rPr>
        <w:t>ия, назначена със Заповед №</w:t>
      </w:r>
      <w:r>
        <w:rPr>
          <w:spacing w:val="4"/>
          <w:lang w:eastAsia="pl-PL"/>
        </w:rPr>
        <w:t xml:space="preserve"> </w:t>
      </w:r>
      <w:r>
        <w:rPr>
          <w:spacing w:val="4"/>
          <w:lang w:val="pl-PL" w:eastAsia="pl-PL"/>
        </w:rPr>
        <w:t>РД</w:t>
      </w:r>
      <w:r>
        <w:rPr>
          <w:spacing w:val="4"/>
          <w:lang w:eastAsia="pl-PL"/>
        </w:rPr>
        <w:t>-20</w:t>
      </w:r>
      <w:r>
        <w:rPr>
          <w:spacing w:val="4"/>
          <w:lang w:val="pl-PL" w:eastAsia="pl-PL"/>
        </w:rPr>
        <w:t>-</w:t>
      </w:r>
      <w:r>
        <w:rPr>
          <w:spacing w:val="4"/>
          <w:lang w:eastAsia="pl-PL"/>
        </w:rPr>
        <w:t>07</w:t>
      </w:r>
      <w:r w:rsidRPr="00374A58">
        <w:rPr>
          <w:spacing w:val="4"/>
          <w:lang w:val="pl-PL" w:eastAsia="pl-PL"/>
        </w:rPr>
        <w:t>-</w:t>
      </w:r>
      <w:r>
        <w:rPr>
          <w:spacing w:val="4"/>
          <w:lang w:eastAsia="pl-PL"/>
        </w:rPr>
        <w:t>29</w:t>
      </w:r>
      <w:r w:rsidRPr="00374A58">
        <w:rPr>
          <w:spacing w:val="4"/>
          <w:lang w:val="pl-PL" w:eastAsia="pl-PL"/>
        </w:rPr>
        <w:t>/</w:t>
      </w:r>
      <w:r>
        <w:rPr>
          <w:spacing w:val="4"/>
          <w:lang w:eastAsia="pl-PL"/>
        </w:rPr>
        <w:t>29</w:t>
      </w:r>
      <w:r w:rsidRPr="00374A58">
        <w:rPr>
          <w:spacing w:val="4"/>
          <w:lang w:val="pl-PL" w:eastAsia="pl-PL"/>
        </w:rPr>
        <w:t>.0</w:t>
      </w:r>
      <w:r>
        <w:rPr>
          <w:spacing w:val="4"/>
          <w:lang w:eastAsia="pl-PL"/>
        </w:rPr>
        <w:t>1</w:t>
      </w:r>
      <w:r>
        <w:rPr>
          <w:spacing w:val="4"/>
          <w:lang w:val="pl-PL" w:eastAsia="pl-PL"/>
        </w:rPr>
        <w:t>.20</w:t>
      </w:r>
      <w:r>
        <w:rPr>
          <w:spacing w:val="4"/>
          <w:lang w:eastAsia="pl-PL"/>
        </w:rPr>
        <w:t>20</w:t>
      </w:r>
      <w:r w:rsidRPr="00374A58">
        <w:rPr>
          <w:spacing w:val="4"/>
          <w:lang w:val="pl-PL" w:eastAsia="pl-PL"/>
        </w:rPr>
        <w:t>г.</w:t>
      </w:r>
      <w:r>
        <w:rPr>
          <w:spacing w:val="4"/>
          <w:lang w:eastAsia="pl-PL"/>
        </w:rPr>
        <w:t>, изменена със Заповед № РД-20-07-55/10.03.2020г.</w:t>
      </w:r>
      <w:r w:rsidRPr="00374A58">
        <w:rPr>
          <w:spacing w:val="4"/>
          <w:lang w:val="pl-PL" w:eastAsia="pl-PL"/>
        </w:rPr>
        <w:t xml:space="preserve"> на  директора на ОД "Земеделие" - Варна. </w:t>
      </w:r>
      <w:r w:rsidRPr="00374A58">
        <w:rPr>
          <w:spacing w:val="4"/>
          <w:lang w:eastAsia="pl-PL"/>
        </w:rPr>
        <w:t xml:space="preserve">Съгласно протокол </w:t>
      </w:r>
      <w:r>
        <w:rPr>
          <w:spacing w:val="4"/>
          <w:lang w:eastAsia="pl-PL"/>
        </w:rPr>
        <w:t xml:space="preserve"> №1 от 05.05.2020</w:t>
      </w:r>
      <w:r w:rsidRPr="00374A58">
        <w:rPr>
          <w:spacing w:val="4"/>
          <w:lang w:eastAsia="pl-PL"/>
        </w:rPr>
        <w:t>г. з</w:t>
      </w:r>
      <w:r>
        <w:rPr>
          <w:b/>
          <w:spacing w:val="4"/>
          <w:lang w:val="pl-PL" w:eastAsia="pl-PL"/>
        </w:rPr>
        <w:t>а</w:t>
      </w:r>
      <w:r>
        <w:rPr>
          <w:b/>
          <w:spacing w:val="4"/>
          <w:lang w:eastAsia="pl-PL"/>
        </w:rPr>
        <w:t xml:space="preserve"> </w:t>
      </w:r>
      <w:r w:rsidRPr="00374A58">
        <w:rPr>
          <w:b/>
          <w:spacing w:val="4"/>
          <w:lang w:val="pl-PL" w:eastAsia="pl-PL"/>
        </w:rPr>
        <w:t xml:space="preserve">землището на </w:t>
      </w:r>
      <w:r>
        <w:rPr>
          <w:b/>
          <w:spacing w:val="4"/>
          <w:lang w:eastAsia="pl-PL"/>
        </w:rPr>
        <w:br/>
      </w:r>
      <w:r w:rsidRPr="00374A58">
        <w:rPr>
          <w:b/>
          <w:spacing w:val="4"/>
          <w:lang w:val="pl-PL" w:eastAsia="pl-PL"/>
        </w:rPr>
        <w:t>с.</w:t>
      </w:r>
      <w:r w:rsidRPr="00374A58">
        <w:rPr>
          <w:b/>
          <w:spacing w:val="4"/>
          <w:lang w:eastAsia="pl-PL"/>
        </w:rPr>
        <w:t>Ягнило</w:t>
      </w:r>
      <w:r w:rsidRPr="00374A58">
        <w:rPr>
          <w:spacing w:val="4"/>
          <w:lang w:val="pl-PL" w:eastAsia="pl-PL"/>
        </w:rPr>
        <w:t xml:space="preserve">, </w:t>
      </w:r>
      <w:r w:rsidRPr="0005773E">
        <w:rPr>
          <w:b/>
          <w:spacing w:val="4"/>
          <w:lang w:val="pl-PL" w:eastAsia="pl-PL"/>
        </w:rPr>
        <w:t xml:space="preserve">ЕКАТТЕ </w:t>
      </w:r>
      <w:r w:rsidRPr="0005773E">
        <w:rPr>
          <w:b/>
          <w:spacing w:val="4"/>
          <w:lang w:eastAsia="pl-PL"/>
        </w:rPr>
        <w:t>87206</w:t>
      </w:r>
      <w:r w:rsidRPr="00374A58">
        <w:rPr>
          <w:spacing w:val="4"/>
          <w:lang w:val="pl-PL" w:eastAsia="pl-PL"/>
        </w:rPr>
        <w:t xml:space="preserve">, комисията определи средно годишно рентно плащане за отглеждане на  едногодишни  полски култури </w:t>
      </w:r>
      <w:r w:rsidRPr="00374A58">
        <w:rPr>
          <w:b/>
          <w:spacing w:val="4"/>
          <w:lang w:val="pl-PL" w:eastAsia="pl-PL"/>
        </w:rPr>
        <w:t xml:space="preserve">в размер на  </w:t>
      </w:r>
      <w:r>
        <w:rPr>
          <w:b/>
          <w:spacing w:val="4"/>
          <w:lang w:eastAsia="pl-PL"/>
        </w:rPr>
        <w:t>40</w:t>
      </w:r>
      <w:r w:rsidRPr="00374A58">
        <w:rPr>
          <w:b/>
          <w:spacing w:val="4"/>
          <w:lang w:val="pl-PL" w:eastAsia="pl-PL"/>
        </w:rPr>
        <w:t>.00 лв./дка.</w:t>
      </w:r>
      <w:r w:rsidRPr="00374A58">
        <w:rPr>
          <w:b/>
          <w:lang w:val="pl-PL" w:eastAsia="bg-BG"/>
        </w:rPr>
        <w:t xml:space="preserve">  </w:t>
      </w:r>
    </w:p>
    <w:p w:rsidR="008249C0" w:rsidRPr="00F20EA7" w:rsidRDefault="008249C0" w:rsidP="00F20EA7">
      <w:pPr>
        <w:jc w:val="both"/>
        <w:rPr>
          <w:b/>
          <w:color w:val="000000"/>
          <w:spacing w:val="4"/>
          <w:lang w:eastAsia="pl-PL"/>
        </w:rPr>
      </w:pPr>
      <w:r w:rsidRPr="00374A58">
        <w:rPr>
          <w:b/>
          <w:lang w:val="pl-PL" w:eastAsia="bg-BG"/>
        </w:rPr>
        <w:t xml:space="preserve">                     </w:t>
      </w:r>
      <w:r>
        <w:rPr>
          <w:b/>
          <w:lang w:val="pl-PL" w:eastAsia="bg-BG"/>
        </w:rPr>
        <w:t xml:space="preserve">                               </w:t>
      </w:r>
      <w:r w:rsidRPr="00374A58">
        <w:rPr>
          <w:color w:val="000000"/>
          <w:spacing w:val="4"/>
        </w:rPr>
        <w:t xml:space="preserve"> </w:t>
      </w:r>
    </w:p>
    <w:p w:rsidR="008249C0" w:rsidRPr="00CD2EF3" w:rsidRDefault="008249C0" w:rsidP="003C4E39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i/>
          <w:color w:val="000000"/>
          <w:spacing w:val="4"/>
        </w:rPr>
      </w:pPr>
      <w:r>
        <w:rPr>
          <w:rFonts w:cs="Arial"/>
          <w:b/>
          <w:color w:val="000000"/>
          <w:spacing w:val="4"/>
        </w:rPr>
        <w:tab/>
      </w:r>
      <w:r w:rsidRPr="00AC76FA">
        <w:rPr>
          <w:rFonts w:cs="Arial"/>
          <w:b/>
          <w:color w:val="000000"/>
          <w:spacing w:val="4"/>
        </w:rPr>
        <w:t>*Забележка:</w:t>
      </w:r>
      <w:r w:rsidRPr="00AC76FA">
        <w:rPr>
          <w:rFonts w:cs="Arial"/>
          <w:color w:val="000000"/>
          <w:spacing w:val="4"/>
        </w:rPr>
        <w:t xml:space="preserve"> </w:t>
      </w:r>
      <w:r w:rsidRPr="00CD2EF3">
        <w:rPr>
          <w:rFonts w:cs="Arial"/>
          <w:b/>
          <w:i/>
          <w:color w:val="000000"/>
          <w:spacing w:val="4"/>
        </w:rPr>
        <w:t>Имоти за които са налице условията на чл.37в, ал.10 от ЗСПЗЗ за</w:t>
      </w:r>
      <w:r w:rsidRPr="00AC76FA">
        <w:rPr>
          <w:rFonts w:cs="Arial"/>
          <w:color w:val="000000"/>
          <w:spacing w:val="4"/>
        </w:rPr>
        <w:t xml:space="preserve"> </w:t>
      </w:r>
      <w:r w:rsidRPr="00CD2EF3">
        <w:rPr>
          <w:rFonts w:cs="Arial"/>
          <w:b/>
          <w:i/>
          <w:color w:val="000000"/>
          <w:spacing w:val="4"/>
        </w:rPr>
        <w:t>сключване на едногодишен договор</w:t>
      </w:r>
      <w:r>
        <w:rPr>
          <w:rFonts w:cs="Arial"/>
          <w:color w:val="000000"/>
          <w:spacing w:val="4"/>
        </w:rPr>
        <w:t xml:space="preserve"> </w:t>
      </w:r>
      <w:r w:rsidRPr="00CD2EF3">
        <w:rPr>
          <w:rFonts w:cs="Arial"/>
          <w:i/>
          <w:color w:val="000000"/>
          <w:spacing w:val="4"/>
        </w:rPr>
        <w:t>и има искане на ползвателя на масива, отправено съответно до Директора на ОД “Земеделие”-Варна – за земите от ДПФ и до Кмета на Общината  - за земите от ОПФ:</w:t>
      </w:r>
    </w:p>
    <w:p w:rsidR="008249C0" w:rsidRPr="00CD2EF3" w:rsidRDefault="008249C0" w:rsidP="003C4E39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i/>
          <w:color w:val="000000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417"/>
        <w:gridCol w:w="1985"/>
        <w:gridCol w:w="2157"/>
        <w:gridCol w:w="1631"/>
      </w:tblGrid>
      <w:tr w:rsidR="008249C0" w:rsidRPr="00F476FC" w:rsidTr="00F20EA7">
        <w:trPr>
          <w:jc w:val="center"/>
        </w:trPr>
        <w:tc>
          <w:tcPr>
            <w:tcW w:w="3006" w:type="dxa"/>
          </w:tcPr>
          <w:p w:rsidR="008249C0" w:rsidRPr="00F476FC" w:rsidRDefault="008249C0" w:rsidP="009D2E8E">
            <w:pPr>
              <w:jc w:val="center"/>
              <w:rPr>
                <w:b/>
                <w:lang w:eastAsia="bg-BG"/>
              </w:rPr>
            </w:pPr>
          </w:p>
          <w:p w:rsidR="008249C0" w:rsidRPr="00F476FC" w:rsidRDefault="008249C0" w:rsidP="009D2E8E">
            <w:pPr>
              <w:jc w:val="center"/>
              <w:rPr>
                <w:b/>
                <w:lang w:eastAsia="bg-BG"/>
              </w:rPr>
            </w:pPr>
            <w:r w:rsidRPr="00F476FC">
              <w:rPr>
                <w:b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417" w:type="dxa"/>
          </w:tcPr>
          <w:p w:rsidR="008249C0" w:rsidRPr="00F476FC" w:rsidRDefault="008249C0" w:rsidP="009D2E8E">
            <w:pPr>
              <w:jc w:val="center"/>
              <w:rPr>
                <w:b/>
                <w:lang w:eastAsia="bg-BG"/>
              </w:rPr>
            </w:pPr>
          </w:p>
          <w:p w:rsidR="008249C0" w:rsidRPr="00F476FC" w:rsidRDefault="008249C0" w:rsidP="009D2E8E">
            <w:pPr>
              <w:jc w:val="center"/>
              <w:rPr>
                <w:b/>
                <w:lang w:eastAsia="bg-BG"/>
              </w:rPr>
            </w:pPr>
            <w:r w:rsidRPr="00F476FC">
              <w:rPr>
                <w:b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1985" w:type="dxa"/>
          </w:tcPr>
          <w:p w:rsidR="008249C0" w:rsidRPr="00F476FC" w:rsidRDefault="008249C0" w:rsidP="009D2E8E">
            <w:pPr>
              <w:jc w:val="center"/>
              <w:rPr>
                <w:b/>
                <w:lang w:eastAsia="bg-BG"/>
              </w:rPr>
            </w:pPr>
          </w:p>
          <w:p w:rsidR="008249C0" w:rsidRPr="00F476FC" w:rsidRDefault="008249C0" w:rsidP="009D2E8E">
            <w:pPr>
              <w:jc w:val="center"/>
              <w:rPr>
                <w:b/>
                <w:lang w:eastAsia="bg-BG"/>
              </w:rPr>
            </w:pPr>
            <w:r w:rsidRPr="00F476FC">
              <w:rPr>
                <w:b/>
                <w:sz w:val="22"/>
                <w:szCs w:val="22"/>
                <w:lang w:eastAsia="bg-BG"/>
              </w:rPr>
              <w:t>Площ</w:t>
            </w:r>
          </w:p>
        </w:tc>
        <w:tc>
          <w:tcPr>
            <w:tcW w:w="2157" w:type="dxa"/>
          </w:tcPr>
          <w:p w:rsidR="008249C0" w:rsidRPr="00F476FC" w:rsidRDefault="008249C0" w:rsidP="009D2E8E">
            <w:pPr>
              <w:jc w:val="center"/>
              <w:rPr>
                <w:b/>
                <w:lang w:eastAsia="bg-BG"/>
              </w:rPr>
            </w:pPr>
          </w:p>
          <w:p w:rsidR="008249C0" w:rsidRPr="00F476FC" w:rsidRDefault="008249C0" w:rsidP="009D2E8E">
            <w:pPr>
              <w:jc w:val="center"/>
              <w:rPr>
                <w:b/>
                <w:lang w:eastAsia="bg-BG"/>
              </w:rPr>
            </w:pPr>
            <w:r w:rsidRPr="00F476FC">
              <w:rPr>
                <w:b/>
                <w:sz w:val="22"/>
                <w:szCs w:val="22"/>
                <w:lang w:eastAsia="bg-BG"/>
              </w:rPr>
              <w:t>Площ  в масив за ползване</w:t>
            </w:r>
          </w:p>
        </w:tc>
        <w:tc>
          <w:tcPr>
            <w:tcW w:w="1631" w:type="dxa"/>
          </w:tcPr>
          <w:p w:rsidR="008249C0" w:rsidRPr="00F476FC" w:rsidRDefault="008249C0" w:rsidP="009D2E8E">
            <w:pPr>
              <w:jc w:val="center"/>
              <w:rPr>
                <w:b/>
                <w:lang w:eastAsia="bg-BG"/>
              </w:rPr>
            </w:pPr>
          </w:p>
          <w:p w:rsidR="008249C0" w:rsidRPr="00F476FC" w:rsidRDefault="008249C0" w:rsidP="009D2E8E">
            <w:pPr>
              <w:jc w:val="center"/>
              <w:rPr>
                <w:b/>
                <w:lang w:eastAsia="bg-BG"/>
              </w:rPr>
            </w:pPr>
            <w:r w:rsidRPr="00F476FC">
              <w:rPr>
                <w:b/>
                <w:sz w:val="22"/>
                <w:szCs w:val="22"/>
                <w:lang w:eastAsia="bg-BG"/>
              </w:rPr>
              <w:t>НТП</w:t>
            </w:r>
          </w:p>
        </w:tc>
      </w:tr>
      <w:tr w:rsidR="008249C0" w:rsidRPr="00F476FC" w:rsidTr="009D2E8E">
        <w:trPr>
          <w:trHeight w:val="499"/>
          <w:jc w:val="center"/>
        </w:trPr>
        <w:tc>
          <w:tcPr>
            <w:tcW w:w="3006" w:type="dxa"/>
          </w:tcPr>
          <w:p w:rsidR="008249C0" w:rsidRPr="00F476FC" w:rsidRDefault="008249C0" w:rsidP="009D2E8E">
            <w:pPr>
              <w:rPr>
                <w:lang w:eastAsia="bg-BG"/>
              </w:rPr>
            </w:pPr>
            <w:r w:rsidRPr="00F476FC">
              <w:rPr>
                <w:sz w:val="22"/>
                <w:szCs w:val="22"/>
                <w:lang w:eastAsia="bg-BG"/>
              </w:rPr>
              <w:t>ЗКПУ „ЗЛАТИЦА“</w:t>
            </w:r>
          </w:p>
        </w:tc>
        <w:tc>
          <w:tcPr>
            <w:tcW w:w="1417" w:type="dxa"/>
          </w:tcPr>
          <w:p w:rsidR="008249C0" w:rsidRPr="00F476FC" w:rsidRDefault="008249C0" w:rsidP="009D2E8E">
            <w:pPr>
              <w:jc w:val="center"/>
              <w:rPr>
                <w:lang w:eastAsia="bg-BG"/>
              </w:rPr>
            </w:pPr>
            <w:r w:rsidRPr="00F476FC">
              <w:rPr>
                <w:sz w:val="22"/>
                <w:szCs w:val="22"/>
                <w:lang w:eastAsia="bg-BG"/>
              </w:rPr>
              <w:t>87206.57.16</w:t>
            </w:r>
          </w:p>
          <w:p w:rsidR="008249C0" w:rsidRPr="00F476FC" w:rsidRDefault="008249C0" w:rsidP="009D2E8E">
            <w:pPr>
              <w:jc w:val="center"/>
              <w:rPr>
                <w:b/>
                <w:lang w:eastAsia="bg-BG"/>
              </w:rPr>
            </w:pPr>
            <w:r w:rsidRPr="00F476FC">
              <w:rPr>
                <w:b/>
                <w:sz w:val="22"/>
                <w:szCs w:val="22"/>
                <w:lang w:eastAsia="bg-BG"/>
              </w:rPr>
              <w:t>ДПФ</w:t>
            </w:r>
          </w:p>
        </w:tc>
        <w:tc>
          <w:tcPr>
            <w:tcW w:w="1985" w:type="dxa"/>
          </w:tcPr>
          <w:p w:rsidR="008249C0" w:rsidRPr="00F476FC" w:rsidRDefault="008249C0" w:rsidP="009D2E8E">
            <w:pPr>
              <w:jc w:val="center"/>
              <w:rPr>
                <w:lang w:eastAsia="bg-BG"/>
              </w:rPr>
            </w:pPr>
            <w:r w:rsidRPr="00F476FC">
              <w:rPr>
                <w:sz w:val="22"/>
                <w:szCs w:val="22"/>
                <w:lang w:eastAsia="bg-BG"/>
              </w:rPr>
              <w:t>10,504</w:t>
            </w:r>
          </w:p>
          <w:p w:rsidR="008249C0" w:rsidRPr="00F476FC" w:rsidRDefault="008249C0" w:rsidP="009D2E8E">
            <w:pPr>
              <w:rPr>
                <w:lang w:eastAsia="bg-BG"/>
              </w:rPr>
            </w:pPr>
          </w:p>
        </w:tc>
        <w:tc>
          <w:tcPr>
            <w:tcW w:w="2157" w:type="dxa"/>
          </w:tcPr>
          <w:p w:rsidR="008249C0" w:rsidRPr="00F476FC" w:rsidRDefault="008249C0" w:rsidP="009D2E8E">
            <w:pPr>
              <w:jc w:val="center"/>
              <w:rPr>
                <w:b/>
                <w:lang w:eastAsia="bg-BG"/>
              </w:rPr>
            </w:pPr>
            <w:r w:rsidRPr="00F476FC">
              <w:rPr>
                <w:b/>
                <w:sz w:val="22"/>
                <w:szCs w:val="22"/>
                <w:lang w:eastAsia="bg-BG"/>
              </w:rPr>
              <w:t>10,504</w:t>
            </w:r>
          </w:p>
        </w:tc>
        <w:tc>
          <w:tcPr>
            <w:tcW w:w="1631" w:type="dxa"/>
          </w:tcPr>
          <w:p w:rsidR="008249C0" w:rsidRPr="00F476FC" w:rsidRDefault="008249C0" w:rsidP="009D2E8E">
            <w:pPr>
              <w:jc w:val="center"/>
              <w:rPr>
                <w:lang w:eastAsia="bg-BG"/>
              </w:rPr>
            </w:pPr>
            <w:r w:rsidRPr="00F476FC">
              <w:rPr>
                <w:sz w:val="22"/>
                <w:szCs w:val="22"/>
                <w:lang w:eastAsia="bg-BG"/>
              </w:rPr>
              <w:t>Нива</w:t>
            </w:r>
          </w:p>
        </w:tc>
      </w:tr>
    </w:tbl>
    <w:p w:rsidR="008249C0" w:rsidRPr="00374A58" w:rsidRDefault="008249C0" w:rsidP="003C4E39">
      <w:pPr>
        <w:shd w:val="clear" w:color="auto" w:fill="FFFFFF"/>
        <w:tabs>
          <w:tab w:val="left" w:leader="dot" w:pos="-851"/>
        </w:tabs>
        <w:jc w:val="both"/>
        <w:rPr>
          <w:color w:val="000000"/>
          <w:spacing w:val="4"/>
        </w:rPr>
      </w:pPr>
    </w:p>
    <w:p w:rsidR="008249C0" w:rsidRDefault="008249C0" w:rsidP="00F20EA7">
      <w:pPr>
        <w:shd w:val="clear" w:color="auto" w:fill="FFFFFF"/>
        <w:tabs>
          <w:tab w:val="left" w:leader="dot" w:pos="-993"/>
        </w:tabs>
        <w:jc w:val="both"/>
        <w:rPr>
          <w:spacing w:val="4"/>
        </w:rPr>
      </w:pPr>
      <w:r w:rsidRPr="00374A58">
        <w:rPr>
          <w:color w:val="000000"/>
          <w:spacing w:val="4"/>
        </w:rPr>
        <w:t xml:space="preserve">        </w:t>
      </w:r>
      <w:r w:rsidRPr="00374A58">
        <w:rPr>
          <w:color w:val="000000"/>
          <w:spacing w:val="4"/>
        </w:rPr>
        <w:tab/>
      </w:r>
      <w:r w:rsidRPr="00374A58">
        <w:rPr>
          <w:spacing w:val="4"/>
        </w:rPr>
        <w:t>Неразделна част от заповедта е и карта за разпределянето на масивит</w:t>
      </w:r>
      <w:r>
        <w:rPr>
          <w:spacing w:val="4"/>
        </w:rPr>
        <w:t xml:space="preserve">е за ползване в землището на </w:t>
      </w:r>
      <w:r w:rsidRPr="00F20EA7">
        <w:rPr>
          <w:b/>
          <w:spacing w:val="4"/>
        </w:rPr>
        <w:t>с.Ягнило, ЕКАТТЕ 87206</w:t>
      </w:r>
      <w:r>
        <w:rPr>
          <w:spacing w:val="4"/>
        </w:rPr>
        <w:t>, общ. Ветрино, обл.Варна.</w:t>
      </w:r>
    </w:p>
    <w:p w:rsidR="008249C0" w:rsidRPr="00F20EA7" w:rsidRDefault="008249C0" w:rsidP="00F20EA7">
      <w:pPr>
        <w:shd w:val="clear" w:color="auto" w:fill="FFFFFF"/>
        <w:tabs>
          <w:tab w:val="left" w:leader="dot" w:pos="-993"/>
        </w:tabs>
        <w:jc w:val="both"/>
        <w:rPr>
          <w:spacing w:val="4"/>
        </w:rPr>
      </w:pPr>
      <w:r>
        <w:rPr>
          <w:spacing w:val="4"/>
        </w:rPr>
        <w:tab/>
      </w:r>
      <w:r w:rsidRPr="00374A58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374A58">
        <w:rPr>
          <w:b/>
        </w:rPr>
        <w:t>за землището на с.</w:t>
      </w:r>
      <w:r w:rsidRPr="00374A58">
        <w:rPr>
          <w:b/>
          <w:spacing w:val="4"/>
        </w:rPr>
        <w:t>Ягнило</w:t>
      </w:r>
      <w:r w:rsidRPr="00374A58">
        <w:rPr>
          <w:spacing w:val="4"/>
        </w:rPr>
        <w:t xml:space="preserve">, </w:t>
      </w:r>
      <w:r w:rsidRPr="00F20EA7">
        <w:rPr>
          <w:b/>
          <w:spacing w:val="4"/>
        </w:rPr>
        <w:t>ЕКАТТЕ  87206</w:t>
      </w:r>
      <w:r w:rsidRPr="00374A58">
        <w:rPr>
          <w:spacing w:val="4"/>
        </w:rPr>
        <w:t xml:space="preserve">, </w:t>
      </w:r>
      <w:r w:rsidRPr="00374A58">
        <w:t xml:space="preserve"> общ. Ветрино се заплащат от съответния ползвател по депозитна сметка на Об</w:t>
      </w:r>
      <w:r>
        <w:t xml:space="preserve">ластна Дирекция “Земеделие“- </w:t>
      </w:r>
      <w:r w:rsidRPr="00374A58">
        <w:t>Варна:</w:t>
      </w:r>
    </w:p>
    <w:p w:rsidR="008249C0" w:rsidRPr="00374A58" w:rsidRDefault="008249C0" w:rsidP="00374A58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</w:p>
    <w:p w:rsidR="008249C0" w:rsidRPr="00374A58" w:rsidRDefault="008249C0" w:rsidP="00374A58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 w:rsidRPr="00374A58">
        <w:t xml:space="preserve">                                    </w:t>
      </w:r>
      <w:r w:rsidRPr="00374A58">
        <w:rPr>
          <w:b/>
        </w:rPr>
        <w:t>Банка: Уни Кредит Булбанк</w:t>
      </w:r>
    </w:p>
    <w:p w:rsidR="008249C0" w:rsidRPr="00374A58" w:rsidRDefault="008249C0" w:rsidP="00374A58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374A58">
        <w:rPr>
          <w:b/>
        </w:rPr>
        <w:t>Банков код: UNCRBGSF</w:t>
      </w:r>
    </w:p>
    <w:p w:rsidR="008249C0" w:rsidRPr="00374A58" w:rsidRDefault="008249C0" w:rsidP="00374A58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374A58">
        <w:rPr>
          <w:b/>
        </w:rPr>
        <w:t>Банкова сметка (IBAN): BG 35 UNCR  7000 3319 7231 72</w:t>
      </w:r>
    </w:p>
    <w:p w:rsidR="008249C0" w:rsidRPr="00374A58" w:rsidRDefault="008249C0" w:rsidP="00374A58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8249C0" w:rsidRPr="00374A58" w:rsidRDefault="008249C0" w:rsidP="00374A58">
      <w:pPr>
        <w:tabs>
          <w:tab w:val="left" w:leader="dot" w:pos="-993"/>
          <w:tab w:val="left" w:pos="-851"/>
        </w:tabs>
        <w:ind w:right="23"/>
        <w:jc w:val="both"/>
        <w:rPr>
          <w:lang w:val="ru-RU"/>
        </w:rPr>
      </w:pPr>
      <w:r w:rsidRPr="00374A58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8249C0" w:rsidRDefault="008249C0" w:rsidP="009D2E8E">
      <w:pPr>
        <w:tabs>
          <w:tab w:val="left" w:leader="dot" w:pos="-567"/>
        </w:tabs>
        <w:ind w:right="23"/>
        <w:jc w:val="both"/>
        <w:rPr>
          <w:lang w:val="ru-RU"/>
        </w:rPr>
      </w:pPr>
      <w:r w:rsidRPr="00374A58"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374A58">
          <w:rPr>
            <w:color w:val="0000FF"/>
            <w:u w:val="single"/>
          </w:rPr>
          <w:t>чл. 37в, ал. 4 ЗСПЗЗ</w:t>
        </w:r>
      </w:hyperlink>
      <w:r w:rsidRPr="00374A58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374A58">
          <w:rPr>
            <w:color w:val="0000FF"/>
            <w:u w:val="single"/>
          </w:rPr>
          <w:t>чл. 37в, ал. 1 ЗСПЗЗ</w:t>
        </w:r>
      </w:hyperlink>
      <w:r w:rsidRPr="00374A5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8249C0" w:rsidRDefault="008249C0" w:rsidP="009D2E8E">
      <w:pPr>
        <w:tabs>
          <w:tab w:val="left" w:leader="dot" w:pos="-567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374A58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374A58">
          <w:rPr>
            <w:color w:val="0000FF"/>
            <w:u w:val="single"/>
            <w:lang w:val="ru-RU"/>
          </w:rPr>
          <w:t>чл. 37в, ал. 16 ЗСПЗЗ</w:t>
        </w:r>
      </w:hyperlink>
      <w:r w:rsidRPr="00374A58">
        <w:rPr>
          <w:lang w:val="ru-RU"/>
        </w:rPr>
        <w:t>.</w:t>
      </w:r>
    </w:p>
    <w:p w:rsidR="008249C0" w:rsidRDefault="008249C0" w:rsidP="009D2E8E">
      <w:pPr>
        <w:tabs>
          <w:tab w:val="left" w:leader="dot" w:pos="-567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374A58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rPr>
          <w:lang w:val="ru-RU"/>
        </w:rPr>
        <w:t>номесечен срок от издаването й.</w:t>
      </w:r>
    </w:p>
    <w:p w:rsidR="008249C0" w:rsidRDefault="008249C0" w:rsidP="009D2E8E">
      <w:pPr>
        <w:tabs>
          <w:tab w:val="left" w:leader="dot" w:pos="-567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374A58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8249C0" w:rsidRDefault="008249C0" w:rsidP="009D2E8E">
      <w:pPr>
        <w:tabs>
          <w:tab w:val="left" w:leader="dot" w:pos="-567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374A58">
        <w:rPr>
          <w:lang w:val="ru-RU"/>
        </w:rPr>
        <w:t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</w:t>
      </w:r>
      <w:r>
        <w:rPr>
          <w:lang w:val="ru-RU"/>
        </w:rPr>
        <w:t xml:space="preserve"> сключване на договор за имота.</w:t>
      </w:r>
    </w:p>
    <w:p w:rsidR="008249C0" w:rsidRDefault="008249C0" w:rsidP="009D2E8E">
      <w:pPr>
        <w:tabs>
          <w:tab w:val="left" w:leader="dot" w:pos="-567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374A58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8249C0" w:rsidRPr="00374A58" w:rsidRDefault="008249C0" w:rsidP="009D2E8E">
      <w:pPr>
        <w:tabs>
          <w:tab w:val="left" w:leader="dot" w:pos="-567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374A58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374A58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374A58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8249C0" w:rsidRDefault="008249C0" w:rsidP="009D2E8E">
      <w:pPr>
        <w:widowControl w:val="0"/>
        <w:autoSpaceDE w:val="0"/>
        <w:autoSpaceDN w:val="0"/>
        <w:adjustRightInd w:val="0"/>
        <w:ind w:right="23" w:firstLine="480"/>
        <w:jc w:val="both"/>
      </w:pPr>
      <w:r w:rsidRPr="00374A58">
        <w:t xml:space="preserve"> </w:t>
      </w:r>
      <w:r w:rsidRPr="00374A58"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</w:t>
      </w:r>
      <w:r>
        <w:t xml:space="preserve"> областна дирекция "Земеделие".</w:t>
      </w:r>
    </w:p>
    <w:p w:rsidR="008249C0" w:rsidRDefault="008249C0" w:rsidP="009D2E8E">
      <w:pPr>
        <w:widowControl w:val="0"/>
        <w:autoSpaceDE w:val="0"/>
        <w:autoSpaceDN w:val="0"/>
        <w:adjustRightInd w:val="0"/>
        <w:ind w:right="23" w:firstLine="480"/>
        <w:jc w:val="both"/>
      </w:pPr>
      <w:r w:rsidRPr="00374A58">
        <w:t>Настоящата заповед, заедно с окончателния регистър и карта на ползването да се обяви в сградата на кметството на с. Ягнило, Община Ветрино и  на Общинска служба по земеделие с. Ветрино и да се публикува на интернет страниците на Община Ветрино и на Областна Дирекция „Земеделие” - Варна.</w:t>
      </w:r>
    </w:p>
    <w:p w:rsidR="008249C0" w:rsidRDefault="008249C0" w:rsidP="009D2E8E">
      <w:pPr>
        <w:widowControl w:val="0"/>
        <w:autoSpaceDE w:val="0"/>
        <w:autoSpaceDN w:val="0"/>
        <w:adjustRightInd w:val="0"/>
        <w:ind w:right="23" w:firstLine="480"/>
        <w:jc w:val="both"/>
      </w:pPr>
      <w:r w:rsidRPr="00374A58"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8249C0" w:rsidRPr="009D2E8E" w:rsidRDefault="008249C0" w:rsidP="009D2E8E">
      <w:pPr>
        <w:widowControl w:val="0"/>
        <w:autoSpaceDE w:val="0"/>
        <w:autoSpaceDN w:val="0"/>
        <w:adjustRightInd w:val="0"/>
        <w:ind w:right="23" w:firstLine="480"/>
        <w:jc w:val="both"/>
      </w:pPr>
      <w:r w:rsidRPr="00374A58"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8249C0" w:rsidRPr="00374A58" w:rsidRDefault="008249C0" w:rsidP="00374A58">
      <w:pPr>
        <w:tabs>
          <w:tab w:val="left" w:pos="1800"/>
        </w:tabs>
        <w:jc w:val="both"/>
        <w:rPr>
          <w:b/>
        </w:rPr>
      </w:pPr>
      <w:r w:rsidRPr="00374A58">
        <w:rPr>
          <w:b/>
        </w:rPr>
        <w:t xml:space="preserve">           </w:t>
      </w:r>
    </w:p>
    <w:p w:rsidR="008249C0" w:rsidRDefault="008249C0" w:rsidP="00374A58">
      <w:pPr>
        <w:tabs>
          <w:tab w:val="left" w:pos="-851"/>
        </w:tabs>
        <w:jc w:val="both"/>
        <w:rPr>
          <w:b/>
        </w:rPr>
      </w:pPr>
      <w:r w:rsidRPr="00374A58">
        <w:rPr>
          <w:b/>
        </w:rPr>
        <w:t xml:space="preserve">           </w:t>
      </w:r>
      <w:r w:rsidRPr="00374A58">
        <w:rPr>
          <w:b/>
        </w:rPr>
        <w:tab/>
        <w:t>Обжалването на заповедта не спира изпълнението й.</w:t>
      </w:r>
    </w:p>
    <w:p w:rsidR="008249C0" w:rsidRDefault="008249C0" w:rsidP="00374A58">
      <w:pPr>
        <w:tabs>
          <w:tab w:val="left" w:pos="-851"/>
        </w:tabs>
        <w:jc w:val="both"/>
        <w:rPr>
          <w:b/>
        </w:rPr>
      </w:pPr>
    </w:p>
    <w:p w:rsidR="008249C0" w:rsidRDefault="008249C0" w:rsidP="00374A58">
      <w:pPr>
        <w:tabs>
          <w:tab w:val="left" w:pos="-851"/>
        </w:tabs>
        <w:jc w:val="both"/>
        <w:rPr>
          <w:b/>
        </w:rPr>
      </w:pPr>
    </w:p>
    <w:p w:rsidR="008249C0" w:rsidRDefault="008249C0" w:rsidP="00374A58">
      <w:pPr>
        <w:tabs>
          <w:tab w:val="left" w:pos="-851"/>
        </w:tabs>
        <w:jc w:val="both"/>
        <w:rPr>
          <w:b/>
        </w:rPr>
      </w:pPr>
    </w:p>
    <w:p w:rsidR="008249C0" w:rsidRDefault="008249C0" w:rsidP="00374A58">
      <w:pPr>
        <w:tabs>
          <w:tab w:val="left" w:pos="-851"/>
        </w:tabs>
        <w:jc w:val="both"/>
        <w:rPr>
          <w:b/>
        </w:rPr>
      </w:pPr>
    </w:p>
    <w:p w:rsidR="008249C0" w:rsidRPr="00374A58" w:rsidRDefault="008249C0" w:rsidP="00374A58">
      <w:pPr>
        <w:tabs>
          <w:tab w:val="left" w:pos="-851"/>
        </w:tabs>
        <w:jc w:val="both"/>
        <w:rPr>
          <w:b/>
        </w:rPr>
      </w:pPr>
    </w:p>
    <w:p w:rsidR="008249C0" w:rsidRPr="00374A58" w:rsidRDefault="008249C0" w:rsidP="003C5AA8">
      <w:pPr>
        <w:rPr>
          <w:b/>
        </w:rPr>
      </w:pPr>
    </w:p>
    <w:p w:rsidR="008249C0" w:rsidRPr="00374A58" w:rsidRDefault="008249C0" w:rsidP="00374A58">
      <w:pPr>
        <w:ind w:left="4260" w:firstLine="60"/>
        <w:rPr>
          <w:b/>
        </w:rPr>
      </w:pPr>
    </w:p>
    <w:p w:rsidR="008249C0" w:rsidRDefault="008249C0" w:rsidP="00EF605F">
      <w:pPr>
        <w:tabs>
          <w:tab w:val="left" w:pos="1800"/>
        </w:tabs>
        <w:jc w:val="center"/>
        <w:rPr>
          <w:b/>
        </w:rPr>
      </w:pPr>
      <w:r>
        <w:rPr>
          <w:b/>
        </w:rPr>
        <w:t xml:space="preserve">    ДИРЕКТОР:              /П/                   </w:t>
      </w:r>
    </w:p>
    <w:p w:rsidR="008249C0" w:rsidRDefault="008249C0" w:rsidP="00EF605F">
      <w:pPr>
        <w:tabs>
          <w:tab w:val="left" w:pos="7008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/ИНЖ.ЙОРДАН ЙОРДАНОВ/</w:t>
      </w:r>
    </w:p>
    <w:p w:rsidR="008249C0" w:rsidRPr="002F31C7" w:rsidRDefault="008249C0" w:rsidP="00EF605F">
      <w:pPr>
        <w:rPr>
          <w:b/>
          <w:sz w:val="20"/>
          <w:szCs w:val="20"/>
        </w:rPr>
      </w:pPr>
      <w:r w:rsidRPr="001C6957">
        <w:rPr>
          <w:i/>
          <w:sz w:val="20"/>
          <w:szCs w:val="20"/>
          <w:shd w:val="clear" w:color="auto" w:fill="FFFFFF"/>
        </w:rPr>
        <w:t>СШ/</w:t>
      </w:r>
      <w:r w:rsidRPr="001C6957">
        <w:rPr>
          <w:i/>
          <w:sz w:val="20"/>
          <w:szCs w:val="20"/>
        </w:rPr>
        <w:t>ОСЗ -Ветрино</w:t>
      </w:r>
    </w:p>
    <w:p w:rsidR="008249C0" w:rsidRDefault="008249C0" w:rsidP="00EF605F">
      <w:pPr>
        <w:tabs>
          <w:tab w:val="left" w:pos="5688"/>
        </w:tabs>
        <w:ind w:left="4260" w:firstLine="60"/>
        <w:rPr>
          <w:rFonts w:cs="Arial"/>
          <w:b/>
          <w:lang w:val="ru-RU"/>
        </w:rPr>
      </w:pPr>
    </w:p>
    <w:p w:rsidR="008249C0" w:rsidRDefault="008249C0" w:rsidP="00374A58">
      <w:pPr>
        <w:tabs>
          <w:tab w:val="left" w:pos="709"/>
        </w:tabs>
        <w:rPr>
          <w:rFonts w:cs="Arial"/>
          <w:b/>
          <w:lang w:val="ru-RU"/>
        </w:rPr>
      </w:pPr>
    </w:p>
    <w:p w:rsidR="008249C0" w:rsidRDefault="008249C0" w:rsidP="00374A58">
      <w:pPr>
        <w:tabs>
          <w:tab w:val="left" w:pos="709"/>
        </w:tabs>
        <w:rPr>
          <w:rFonts w:cs="Arial"/>
          <w:b/>
          <w:lang w:val="ru-RU"/>
        </w:rPr>
      </w:pPr>
    </w:p>
    <w:p w:rsidR="008249C0" w:rsidRDefault="008249C0" w:rsidP="00374A58">
      <w:pPr>
        <w:tabs>
          <w:tab w:val="left" w:pos="709"/>
        </w:tabs>
        <w:rPr>
          <w:rFonts w:cs="Arial"/>
          <w:b/>
          <w:lang w:val="ru-RU"/>
        </w:rPr>
      </w:pPr>
    </w:p>
    <w:p w:rsidR="008249C0" w:rsidRDefault="008249C0" w:rsidP="00374A58">
      <w:pPr>
        <w:tabs>
          <w:tab w:val="left" w:pos="709"/>
        </w:tabs>
        <w:rPr>
          <w:rFonts w:cs="Arial"/>
          <w:b/>
          <w:lang w:val="ru-RU"/>
        </w:rPr>
      </w:pPr>
    </w:p>
    <w:p w:rsidR="008249C0" w:rsidRDefault="008249C0" w:rsidP="00374A58">
      <w:pPr>
        <w:tabs>
          <w:tab w:val="left" w:pos="709"/>
        </w:tabs>
        <w:rPr>
          <w:rFonts w:cs="Arial"/>
          <w:b/>
          <w:lang w:val="ru-RU"/>
        </w:rPr>
      </w:pPr>
    </w:p>
    <w:p w:rsidR="008249C0" w:rsidRDefault="008249C0" w:rsidP="00374A58">
      <w:pPr>
        <w:tabs>
          <w:tab w:val="left" w:pos="709"/>
        </w:tabs>
        <w:rPr>
          <w:rFonts w:cs="Arial"/>
          <w:b/>
          <w:lang w:val="ru-RU"/>
        </w:rPr>
      </w:pPr>
    </w:p>
    <w:p w:rsidR="008249C0" w:rsidRDefault="008249C0" w:rsidP="00374A58">
      <w:pPr>
        <w:tabs>
          <w:tab w:val="left" w:pos="709"/>
        </w:tabs>
        <w:rPr>
          <w:rFonts w:cs="Arial"/>
          <w:b/>
          <w:lang w:val="ru-RU"/>
        </w:rPr>
      </w:pPr>
    </w:p>
    <w:p w:rsidR="008249C0" w:rsidRDefault="008249C0" w:rsidP="00374A58">
      <w:pPr>
        <w:tabs>
          <w:tab w:val="left" w:pos="709"/>
        </w:tabs>
        <w:rPr>
          <w:rFonts w:cs="Arial"/>
          <w:b/>
          <w:lang w:val="ru-RU"/>
        </w:rPr>
      </w:pPr>
    </w:p>
    <w:p w:rsidR="008249C0" w:rsidRDefault="008249C0" w:rsidP="00374A58">
      <w:pPr>
        <w:ind w:right="-720"/>
        <w:jc w:val="both"/>
        <w:rPr>
          <w:rFonts w:cs="Arial"/>
          <w:i/>
          <w:sz w:val="20"/>
          <w:szCs w:val="20"/>
        </w:rPr>
      </w:pPr>
    </w:p>
    <w:p w:rsidR="008249C0" w:rsidRPr="00374A58" w:rsidRDefault="008249C0" w:rsidP="00374A58">
      <w:pPr>
        <w:ind w:right="-720"/>
        <w:jc w:val="both"/>
        <w:rPr>
          <w:rFonts w:cs="Arial"/>
          <w:i/>
          <w:sz w:val="20"/>
          <w:szCs w:val="20"/>
        </w:rPr>
      </w:pPr>
    </w:p>
    <w:p w:rsidR="008249C0" w:rsidRPr="00374A58" w:rsidRDefault="008249C0" w:rsidP="00374A58">
      <w:pPr>
        <w:jc w:val="center"/>
        <w:rPr>
          <w:b/>
          <w:lang w:val="ru-RU"/>
        </w:rPr>
      </w:pPr>
      <w:r w:rsidRPr="00374A58">
        <w:rPr>
          <w:b/>
          <w:lang w:val="ru-RU"/>
        </w:rPr>
        <w:t xml:space="preserve">ПРИЛОЖЕНИЕ </w:t>
      </w:r>
      <w:r>
        <w:rPr>
          <w:b/>
          <w:lang w:val="ru-RU"/>
        </w:rPr>
        <w:t>№ 1</w:t>
      </w:r>
    </w:p>
    <w:p w:rsidR="008249C0" w:rsidRPr="00374A58" w:rsidRDefault="008249C0" w:rsidP="00374A58">
      <w:pPr>
        <w:jc w:val="center"/>
        <w:rPr>
          <w:b/>
          <w:lang w:val="ru-RU"/>
        </w:rPr>
      </w:pPr>
    </w:p>
    <w:p w:rsidR="008249C0" w:rsidRPr="009D2E8E" w:rsidRDefault="008249C0" w:rsidP="00374A58">
      <w:pPr>
        <w:jc w:val="center"/>
        <w:rPr>
          <w:rFonts w:cs="Arial"/>
          <w:b/>
        </w:rPr>
      </w:pPr>
      <w:r w:rsidRPr="009D2E8E">
        <w:rPr>
          <w:b/>
        </w:rPr>
        <w:t xml:space="preserve">към Заповед № </w:t>
      </w:r>
      <w:r w:rsidRPr="009D2E8E">
        <w:rPr>
          <w:rFonts w:cs="Arial"/>
          <w:b/>
        </w:rPr>
        <w:t>РД</w:t>
      </w:r>
      <w:r w:rsidR="00E91867">
        <w:rPr>
          <w:rFonts w:cs="Arial"/>
          <w:b/>
        </w:rPr>
        <w:t>-20-04-262</w:t>
      </w:r>
      <w:r>
        <w:rPr>
          <w:rFonts w:cs="Arial"/>
          <w:b/>
        </w:rPr>
        <w:t>/30.09.2020</w:t>
      </w:r>
      <w:r w:rsidRPr="009D2E8E">
        <w:rPr>
          <w:b/>
        </w:rPr>
        <w:t>г.</w:t>
      </w:r>
    </w:p>
    <w:p w:rsidR="008249C0" w:rsidRPr="00374A58" w:rsidRDefault="008249C0" w:rsidP="00374A58">
      <w:pPr>
        <w:jc w:val="both"/>
        <w:rPr>
          <w:lang w:val="ru-RU"/>
        </w:rPr>
      </w:pPr>
      <w:r w:rsidRPr="00374A58">
        <w:t xml:space="preserve">        </w:t>
      </w:r>
    </w:p>
    <w:p w:rsidR="008249C0" w:rsidRPr="0007790A" w:rsidRDefault="008249C0" w:rsidP="0007790A">
      <w:pPr>
        <w:jc w:val="both"/>
        <w:rPr>
          <w:b/>
        </w:rPr>
      </w:pPr>
      <w:r>
        <w:tab/>
      </w:r>
      <w:r w:rsidRPr="00374A58">
        <w:t>Съгласно сключеното доброволно споразумение по чл.37в, ал.2</w:t>
      </w:r>
      <w:r w:rsidRPr="00374A58">
        <w:rPr>
          <w:lang w:val="en-US"/>
        </w:rPr>
        <w:t xml:space="preserve"> </w:t>
      </w:r>
      <w:r w:rsidRPr="00374A58">
        <w:t xml:space="preserve">от ЗСПЗЗ </w:t>
      </w:r>
      <w:r w:rsidRPr="00374A58">
        <w:rPr>
          <w:b/>
        </w:rPr>
        <w:t>за землището на с.Ягнило определените масиви за ползване попадат имоти с НТП „полски път”, собственост на Община Ветрино за стопанската</w:t>
      </w:r>
      <w:r>
        <w:rPr>
          <w:b/>
        </w:rPr>
        <w:t xml:space="preserve"> 2020-2021</w:t>
      </w:r>
      <w:r w:rsidRPr="00374A58">
        <w:rPr>
          <w:b/>
        </w:rPr>
        <w:t xml:space="preserve"> година,  както следва:</w:t>
      </w:r>
    </w:p>
    <w:p w:rsidR="008249C0" w:rsidRPr="00374A58" w:rsidRDefault="008249C0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0"/>
        <w:gridCol w:w="1576"/>
        <w:gridCol w:w="2140"/>
      </w:tblGrid>
      <w:tr w:rsidR="008249C0" w:rsidRPr="009D2E8E" w:rsidTr="009D2E8E">
        <w:trPr>
          <w:trHeight w:val="945"/>
          <w:jc w:val="center"/>
        </w:trPr>
        <w:tc>
          <w:tcPr>
            <w:tcW w:w="5070" w:type="dxa"/>
            <w:vAlign w:val="center"/>
          </w:tcPr>
          <w:p w:rsidR="008249C0" w:rsidRPr="00337F3F" w:rsidRDefault="008249C0" w:rsidP="00374A58">
            <w:pPr>
              <w:jc w:val="center"/>
              <w:rPr>
                <w:b/>
                <w:bCs/>
                <w:color w:val="000000"/>
              </w:rPr>
            </w:pPr>
            <w:r w:rsidRPr="00337F3F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76" w:type="dxa"/>
            <w:vAlign w:val="center"/>
          </w:tcPr>
          <w:p w:rsidR="008249C0" w:rsidRPr="00337F3F" w:rsidRDefault="008249C0" w:rsidP="00374A58">
            <w:pPr>
              <w:jc w:val="center"/>
              <w:rPr>
                <w:b/>
                <w:bCs/>
                <w:color w:val="000000"/>
              </w:rPr>
            </w:pPr>
            <w:r w:rsidRPr="00337F3F">
              <w:rPr>
                <w:b/>
                <w:bCs/>
                <w:color w:val="000000"/>
                <w:sz w:val="22"/>
                <w:szCs w:val="22"/>
              </w:rPr>
              <w:t xml:space="preserve">Ползвана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площ </w:t>
            </w:r>
            <w:r w:rsidRPr="00337F3F">
              <w:rPr>
                <w:b/>
                <w:bCs/>
                <w:color w:val="000000"/>
                <w:sz w:val="22"/>
                <w:szCs w:val="22"/>
              </w:rPr>
              <w:t>дка чл.37в/16/</w:t>
            </w:r>
          </w:p>
        </w:tc>
        <w:tc>
          <w:tcPr>
            <w:tcW w:w="2140" w:type="dxa"/>
            <w:vAlign w:val="center"/>
          </w:tcPr>
          <w:p w:rsidR="008249C0" w:rsidRPr="009D2E8E" w:rsidRDefault="008249C0" w:rsidP="00374A58">
            <w:pPr>
              <w:jc w:val="center"/>
              <w:rPr>
                <w:b/>
                <w:bCs/>
                <w:color w:val="000000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</w:tr>
      <w:tr w:rsidR="008249C0" w:rsidRPr="009D2E8E" w:rsidTr="009D2E8E">
        <w:trPr>
          <w:trHeight w:val="300"/>
          <w:jc w:val="center"/>
        </w:trPr>
        <w:tc>
          <w:tcPr>
            <w:tcW w:w="5070" w:type="dxa"/>
            <w:noWrap/>
            <w:vAlign w:val="bottom"/>
          </w:tcPr>
          <w:p w:rsidR="008249C0" w:rsidRPr="00337F3F" w:rsidRDefault="008249C0" w:rsidP="00374A58">
            <w:pPr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„АНДОРА“ ЕООД</w:t>
            </w:r>
          </w:p>
        </w:tc>
        <w:tc>
          <w:tcPr>
            <w:tcW w:w="1576" w:type="dxa"/>
            <w:noWrap/>
            <w:vAlign w:val="bottom"/>
          </w:tcPr>
          <w:p w:rsidR="008249C0" w:rsidRPr="00337F3F" w:rsidRDefault="008249C0" w:rsidP="007F2946">
            <w:pPr>
              <w:jc w:val="right"/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1,498</w:t>
            </w:r>
          </w:p>
        </w:tc>
        <w:tc>
          <w:tcPr>
            <w:tcW w:w="2140" w:type="dxa"/>
            <w:noWrap/>
          </w:tcPr>
          <w:p w:rsidR="008249C0" w:rsidRPr="009D2E8E" w:rsidRDefault="008249C0" w:rsidP="00374A58">
            <w:pPr>
              <w:jc w:val="right"/>
            </w:pPr>
            <w:r w:rsidRPr="009D2E8E">
              <w:rPr>
                <w:sz w:val="22"/>
                <w:szCs w:val="22"/>
              </w:rPr>
              <w:t>40,00</w:t>
            </w:r>
          </w:p>
        </w:tc>
      </w:tr>
      <w:tr w:rsidR="008249C0" w:rsidRPr="009D2E8E" w:rsidTr="009D2E8E">
        <w:trPr>
          <w:trHeight w:val="300"/>
          <w:jc w:val="center"/>
        </w:trPr>
        <w:tc>
          <w:tcPr>
            <w:tcW w:w="5070" w:type="dxa"/>
            <w:noWrap/>
            <w:vAlign w:val="bottom"/>
          </w:tcPr>
          <w:p w:rsidR="008249C0" w:rsidRPr="00337F3F" w:rsidRDefault="008249C0" w:rsidP="00374A58">
            <w:pPr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ЕООД"ГЕОРГИЕВ АГРО 85" ЕООД</w:t>
            </w:r>
          </w:p>
        </w:tc>
        <w:tc>
          <w:tcPr>
            <w:tcW w:w="1576" w:type="dxa"/>
            <w:noWrap/>
            <w:vAlign w:val="bottom"/>
          </w:tcPr>
          <w:p w:rsidR="008249C0" w:rsidRPr="00337F3F" w:rsidRDefault="008249C0" w:rsidP="00374A58">
            <w:pPr>
              <w:jc w:val="right"/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4,843</w:t>
            </w:r>
          </w:p>
        </w:tc>
        <w:tc>
          <w:tcPr>
            <w:tcW w:w="2140" w:type="dxa"/>
            <w:noWrap/>
          </w:tcPr>
          <w:p w:rsidR="008249C0" w:rsidRPr="009D2E8E" w:rsidRDefault="008249C0" w:rsidP="00374A58">
            <w:pPr>
              <w:jc w:val="right"/>
            </w:pPr>
            <w:r w:rsidRPr="009D2E8E">
              <w:rPr>
                <w:sz w:val="22"/>
                <w:szCs w:val="22"/>
              </w:rPr>
              <w:t>40,00</w:t>
            </w:r>
          </w:p>
        </w:tc>
      </w:tr>
      <w:tr w:rsidR="008249C0" w:rsidRPr="009D2E8E" w:rsidTr="009D2E8E">
        <w:trPr>
          <w:trHeight w:val="300"/>
          <w:jc w:val="center"/>
        </w:trPr>
        <w:tc>
          <w:tcPr>
            <w:tcW w:w="5070" w:type="dxa"/>
            <w:noWrap/>
            <w:vAlign w:val="bottom"/>
          </w:tcPr>
          <w:p w:rsidR="008249C0" w:rsidRPr="00337F3F" w:rsidRDefault="008249C0" w:rsidP="00374A58">
            <w:pPr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"ЕЛИТ 87"</w:t>
            </w:r>
          </w:p>
        </w:tc>
        <w:tc>
          <w:tcPr>
            <w:tcW w:w="1576" w:type="dxa"/>
            <w:noWrap/>
            <w:vAlign w:val="bottom"/>
          </w:tcPr>
          <w:p w:rsidR="008249C0" w:rsidRPr="00337F3F" w:rsidRDefault="008249C0" w:rsidP="00374A58">
            <w:pPr>
              <w:jc w:val="right"/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0,644</w:t>
            </w:r>
          </w:p>
        </w:tc>
        <w:tc>
          <w:tcPr>
            <w:tcW w:w="2140" w:type="dxa"/>
            <w:noWrap/>
          </w:tcPr>
          <w:p w:rsidR="008249C0" w:rsidRPr="009D2E8E" w:rsidRDefault="008249C0" w:rsidP="00374A58">
            <w:pPr>
              <w:jc w:val="right"/>
            </w:pPr>
            <w:r w:rsidRPr="009D2E8E">
              <w:rPr>
                <w:sz w:val="22"/>
                <w:szCs w:val="22"/>
              </w:rPr>
              <w:t>40,00</w:t>
            </w:r>
          </w:p>
        </w:tc>
      </w:tr>
      <w:tr w:rsidR="008249C0" w:rsidRPr="009D2E8E" w:rsidTr="009D2E8E">
        <w:trPr>
          <w:trHeight w:val="300"/>
          <w:jc w:val="center"/>
        </w:trPr>
        <w:tc>
          <w:tcPr>
            <w:tcW w:w="5070" w:type="dxa"/>
            <w:noWrap/>
            <w:vAlign w:val="bottom"/>
          </w:tcPr>
          <w:p w:rsidR="008249C0" w:rsidRPr="00337F3F" w:rsidRDefault="008249C0" w:rsidP="00374A58">
            <w:pPr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„К-ЕИ-Г“ АД</w:t>
            </w:r>
          </w:p>
        </w:tc>
        <w:tc>
          <w:tcPr>
            <w:tcW w:w="1576" w:type="dxa"/>
            <w:noWrap/>
            <w:vAlign w:val="bottom"/>
          </w:tcPr>
          <w:p w:rsidR="008249C0" w:rsidRPr="00337F3F" w:rsidRDefault="008249C0" w:rsidP="00374A58">
            <w:pPr>
              <w:jc w:val="right"/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1,806</w:t>
            </w:r>
          </w:p>
        </w:tc>
        <w:tc>
          <w:tcPr>
            <w:tcW w:w="2140" w:type="dxa"/>
            <w:noWrap/>
          </w:tcPr>
          <w:p w:rsidR="008249C0" w:rsidRPr="009D2E8E" w:rsidRDefault="008249C0" w:rsidP="00374A58">
            <w:pPr>
              <w:jc w:val="right"/>
            </w:pPr>
            <w:r w:rsidRPr="009D2E8E">
              <w:rPr>
                <w:sz w:val="22"/>
                <w:szCs w:val="22"/>
              </w:rPr>
              <w:t>40,00</w:t>
            </w:r>
          </w:p>
        </w:tc>
      </w:tr>
      <w:tr w:rsidR="008249C0" w:rsidRPr="009D2E8E" w:rsidTr="009D2E8E">
        <w:trPr>
          <w:trHeight w:val="300"/>
          <w:jc w:val="center"/>
        </w:trPr>
        <w:tc>
          <w:tcPr>
            <w:tcW w:w="5070" w:type="dxa"/>
            <w:noWrap/>
            <w:vAlign w:val="bottom"/>
          </w:tcPr>
          <w:p w:rsidR="008249C0" w:rsidRPr="00337F3F" w:rsidRDefault="008249C0" w:rsidP="00374A58">
            <w:pPr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"КРИСТЕРА АГРО" ЕООД</w:t>
            </w:r>
          </w:p>
        </w:tc>
        <w:tc>
          <w:tcPr>
            <w:tcW w:w="1576" w:type="dxa"/>
            <w:noWrap/>
            <w:vAlign w:val="bottom"/>
          </w:tcPr>
          <w:p w:rsidR="008249C0" w:rsidRPr="00337F3F" w:rsidRDefault="008249C0" w:rsidP="00374A58">
            <w:pPr>
              <w:jc w:val="right"/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43,232</w:t>
            </w:r>
          </w:p>
        </w:tc>
        <w:tc>
          <w:tcPr>
            <w:tcW w:w="2140" w:type="dxa"/>
            <w:noWrap/>
          </w:tcPr>
          <w:p w:rsidR="008249C0" w:rsidRPr="009D2E8E" w:rsidRDefault="008249C0" w:rsidP="00374A58">
            <w:pPr>
              <w:jc w:val="right"/>
            </w:pPr>
            <w:r w:rsidRPr="009D2E8E">
              <w:rPr>
                <w:sz w:val="22"/>
                <w:szCs w:val="22"/>
              </w:rPr>
              <w:t>40,00</w:t>
            </w:r>
          </w:p>
        </w:tc>
      </w:tr>
      <w:tr w:rsidR="008249C0" w:rsidRPr="009D2E8E" w:rsidTr="009D2E8E">
        <w:trPr>
          <w:trHeight w:val="300"/>
          <w:jc w:val="center"/>
        </w:trPr>
        <w:tc>
          <w:tcPr>
            <w:tcW w:w="5070" w:type="dxa"/>
            <w:noWrap/>
            <w:vAlign w:val="bottom"/>
          </w:tcPr>
          <w:p w:rsidR="008249C0" w:rsidRPr="00337F3F" w:rsidRDefault="008249C0" w:rsidP="00526358">
            <w:pPr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„НАНИВА“ ООД</w:t>
            </w:r>
          </w:p>
        </w:tc>
        <w:tc>
          <w:tcPr>
            <w:tcW w:w="1576" w:type="dxa"/>
            <w:noWrap/>
            <w:vAlign w:val="bottom"/>
          </w:tcPr>
          <w:p w:rsidR="008249C0" w:rsidRPr="00337F3F" w:rsidRDefault="008249C0" w:rsidP="00374A58">
            <w:pPr>
              <w:jc w:val="right"/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4,227</w:t>
            </w:r>
          </w:p>
        </w:tc>
        <w:tc>
          <w:tcPr>
            <w:tcW w:w="2140" w:type="dxa"/>
            <w:noWrap/>
          </w:tcPr>
          <w:p w:rsidR="008249C0" w:rsidRPr="009D2E8E" w:rsidRDefault="008249C0" w:rsidP="00374A58">
            <w:pPr>
              <w:jc w:val="right"/>
            </w:pPr>
            <w:r w:rsidRPr="009D2E8E">
              <w:rPr>
                <w:sz w:val="22"/>
                <w:szCs w:val="22"/>
              </w:rPr>
              <w:t>40,00</w:t>
            </w:r>
          </w:p>
        </w:tc>
      </w:tr>
      <w:tr w:rsidR="008249C0" w:rsidRPr="009D2E8E" w:rsidTr="009D2E8E">
        <w:trPr>
          <w:trHeight w:val="300"/>
          <w:jc w:val="center"/>
        </w:trPr>
        <w:tc>
          <w:tcPr>
            <w:tcW w:w="5070" w:type="dxa"/>
            <w:noWrap/>
            <w:vAlign w:val="bottom"/>
          </w:tcPr>
          <w:p w:rsidR="008249C0" w:rsidRPr="00337F3F" w:rsidRDefault="008249C0" w:rsidP="003C4E39">
            <w:pPr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ВЕСЕЛИН ДИМИТРОВ ДОБРЕВ</w:t>
            </w:r>
          </w:p>
        </w:tc>
        <w:tc>
          <w:tcPr>
            <w:tcW w:w="1576" w:type="dxa"/>
            <w:noWrap/>
            <w:vAlign w:val="bottom"/>
          </w:tcPr>
          <w:p w:rsidR="008249C0" w:rsidRPr="00337F3F" w:rsidRDefault="008249C0" w:rsidP="00374A58">
            <w:pPr>
              <w:jc w:val="right"/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1,182</w:t>
            </w:r>
          </w:p>
        </w:tc>
        <w:tc>
          <w:tcPr>
            <w:tcW w:w="2140" w:type="dxa"/>
            <w:noWrap/>
          </w:tcPr>
          <w:p w:rsidR="008249C0" w:rsidRPr="009D2E8E" w:rsidRDefault="008249C0" w:rsidP="00374A58">
            <w:pPr>
              <w:jc w:val="right"/>
            </w:pPr>
            <w:r w:rsidRPr="009D2E8E">
              <w:rPr>
                <w:sz w:val="22"/>
                <w:szCs w:val="22"/>
              </w:rPr>
              <w:t>40,00</w:t>
            </w:r>
          </w:p>
        </w:tc>
      </w:tr>
      <w:tr w:rsidR="008249C0" w:rsidRPr="009D2E8E" w:rsidTr="009D2E8E">
        <w:trPr>
          <w:trHeight w:val="300"/>
          <w:jc w:val="center"/>
        </w:trPr>
        <w:tc>
          <w:tcPr>
            <w:tcW w:w="5070" w:type="dxa"/>
            <w:noWrap/>
            <w:vAlign w:val="bottom"/>
          </w:tcPr>
          <w:p w:rsidR="008249C0" w:rsidRPr="00337F3F" w:rsidRDefault="008249C0" w:rsidP="003C4E39">
            <w:pPr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ЗКПУ "ЗЛАТИЦА"</w:t>
            </w:r>
          </w:p>
        </w:tc>
        <w:tc>
          <w:tcPr>
            <w:tcW w:w="1576" w:type="dxa"/>
            <w:noWrap/>
            <w:vAlign w:val="bottom"/>
          </w:tcPr>
          <w:p w:rsidR="008249C0" w:rsidRPr="00337F3F" w:rsidRDefault="008249C0" w:rsidP="00374A58">
            <w:pPr>
              <w:jc w:val="right"/>
              <w:rPr>
                <w:b/>
              </w:rPr>
            </w:pPr>
            <w:r w:rsidRPr="00337F3F">
              <w:rPr>
                <w:b/>
                <w:sz w:val="22"/>
                <w:szCs w:val="22"/>
              </w:rPr>
              <w:t>30,904</w:t>
            </w:r>
          </w:p>
        </w:tc>
        <w:tc>
          <w:tcPr>
            <w:tcW w:w="2140" w:type="dxa"/>
            <w:noWrap/>
          </w:tcPr>
          <w:p w:rsidR="008249C0" w:rsidRPr="009D2E8E" w:rsidRDefault="008249C0" w:rsidP="00374A58">
            <w:pPr>
              <w:jc w:val="right"/>
            </w:pPr>
            <w:r w:rsidRPr="009D2E8E">
              <w:rPr>
                <w:sz w:val="22"/>
                <w:szCs w:val="22"/>
              </w:rPr>
              <w:t>40,00</w:t>
            </w:r>
          </w:p>
        </w:tc>
      </w:tr>
      <w:tr w:rsidR="008249C0" w:rsidRPr="009D2E8E" w:rsidTr="009D2E8E">
        <w:trPr>
          <w:trHeight w:val="300"/>
          <w:jc w:val="center"/>
        </w:trPr>
        <w:tc>
          <w:tcPr>
            <w:tcW w:w="5070" w:type="dxa"/>
            <w:noWrap/>
            <w:vAlign w:val="bottom"/>
          </w:tcPr>
          <w:p w:rsidR="008249C0" w:rsidRPr="00337F3F" w:rsidRDefault="008249C0" w:rsidP="00374A58">
            <w:pPr>
              <w:rPr>
                <w:b/>
                <w:bCs/>
              </w:rPr>
            </w:pPr>
            <w:r w:rsidRPr="00337F3F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576" w:type="dxa"/>
            <w:noWrap/>
            <w:vAlign w:val="bottom"/>
          </w:tcPr>
          <w:p w:rsidR="008249C0" w:rsidRPr="009D2E8E" w:rsidRDefault="008249C0" w:rsidP="00374A58">
            <w:pPr>
              <w:jc w:val="right"/>
              <w:rPr>
                <w:b/>
                <w:bCs/>
                <w:color w:val="000000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</w:rPr>
              <w:t>88,336</w:t>
            </w:r>
          </w:p>
        </w:tc>
        <w:tc>
          <w:tcPr>
            <w:tcW w:w="2140" w:type="dxa"/>
            <w:noWrap/>
            <w:vAlign w:val="bottom"/>
          </w:tcPr>
          <w:p w:rsidR="008249C0" w:rsidRPr="009D2E8E" w:rsidRDefault="008249C0" w:rsidP="00374A58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8249C0" w:rsidRPr="00374A58" w:rsidRDefault="008249C0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8249C0" w:rsidRPr="00374A58" w:rsidRDefault="008249C0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8249C0" w:rsidRPr="009D2E8E" w:rsidRDefault="008249C0" w:rsidP="009D2E8E">
      <w:pPr>
        <w:autoSpaceDE w:val="0"/>
        <w:autoSpaceDN w:val="0"/>
        <w:adjustRightInd w:val="0"/>
        <w:jc w:val="center"/>
        <w:rPr>
          <w:lang w:eastAsia="bg-BG"/>
        </w:rPr>
      </w:pPr>
      <w:r w:rsidRPr="00337F3F">
        <w:rPr>
          <w:rFonts w:cs="Arial"/>
          <w:b/>
          <w:sz w:val="22"/>
          <w:szCs w:val="22"/>
          <w:lang w:eastAsia="bg-BG"/>
        </w:rPr>
        <w:t>СПИСЪК НА ИМОТИТЕ ПОЛСКИ ПЪТИЩА ПО НОМЕРА НА ИМОТИ И ПОЛЗВАТЕЛИ</w:t>
      </w:r>
      <w:r>
        <w:rPr>
          <w:rFonts w:cs="Arial"/>
          <w:lang w:eastAsia="bg-BG"/>
        </w:rPr>
        <w:t>:</w:t>
      </w:r>
      <w:r w:rsidRPr="009D2E8E">
        <w:rPr>
          <w:rFonts w:cs="Arial"/>
          <w:lang w:eastAsia="bg-BG"/>
        </w:rPr>
        <w:fldChar w:fldCharType="begin"/>
      </w:r>
      <w:r w:rsidRPr="009D2E8E">
        <w:rPr>
          <w:rFonts w:cs="Arial"/>
          <w:lang w:eastAsia="bg-BG"/>
        </w:rPr>
        <w:instrText xml:space="preserve"> LINK Excel.Sheet.8 "D:\\споразумения 2017-2018\\Регистри пътища\\87206-пътища - със суми.xls" AVI000!R6C1:R63C9 \a \f 4 \h  \* MERGEFORMAT </w:instrText>
      </w:r>
      <w:r w:rsidRPr="009D2E8E">
        <w:rPr>
          <w:rFonts w:cs="Arial"/>
          <w:lang w:eastAsia="bg-BG"/>
        </w:rPr>
        <w:fldChar w:fldCharType="separate"/>
      </w:r>
    </w:p>
    <w:p w:rsidR="008249C0" w:rsidRDefault="008249C0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34"/>
        <w:gridCol w:w="1526"/>
        <w:gridCol w:w="2301"/>
        <w:gridCol w:w="1559"/>
        <w:gridCol w:w="1701"/>
      </w:tblGrid>
      <w:tr w:rsidR="008249C0" w:rsidRPr="009D2E8E" w:rsidTr="0007790A">
        <w:trPr>
          <w:trHeight w:val="9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9C0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C0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8249C0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Ползвана </w:t>
            </w:r>
          </w:p>
          <w:p w:rsidR="008249C0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</w:t>
            </w:r>
          </w:p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C0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C0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</w:t>
            </w:r>
          </w:p>
          <w:p w:rsidR="008249C0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C0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1,498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1,498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2,002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87206.20.7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1,478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87206.20.22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1,363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87206.36.54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4,843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"ЕЛИТ-87"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0,644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87206.14.5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0,644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1,806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87206.38.32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1,806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6,632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87206.4.70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6,279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87206.2.78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5,888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3,326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87206.61.9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2,727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87206.2.35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2,606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87206.2.13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2,175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1,988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87206.7.30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1,856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1,717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87206.44.20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1,693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1,409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87206.14.5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1,211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87206.42.12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0,906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87206.42.57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0,827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87206.44.67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0,740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0,549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0,534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87206.61.142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0,169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87206.28.25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43,232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2,958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87206.52.24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0,782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87206.32.112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"НАНИВА" ООД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0,487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87206.32.50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4,227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1,182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87206.23.61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1,182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4,603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87206.23.61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3,707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87206.32.112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3,084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87206.28.25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2,836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87206.32.50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2,710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87206.38.70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2,425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87206.60.41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1,653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87206.60.81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1,545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87206.38.57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1,500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1,494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87206.15.18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1,489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87206.41.23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1,210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87206.57.37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1,176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87206.57.9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0,883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87206.57.18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0,589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87206.37.8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30,904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8249C0" w:rsidRPr="009D2E8E" w:rsidTr="0007790A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D2E8E">
              <w:rPr>
                <w:b/>
                <w:bCs/>
                <w:color w:val="000000"/>
                <w:sz w:val="22"/>
                <w:szCs w:val="22"/>
                <w:lang w:eastAsia="bg-BG"/>
              </w:rPr>
              <w:t>88,336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right"/>
              <w:rPr>
                <w:color w:val="000000"/>
                <w:lang w:eastAsia="bg-BG"/>
              </w:rPr>
            </w:pPr>
            <w:r w:rsidRPr="009D2E8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9C0" w:rsidRPr="009D2E8E" w:rsidRDefault="008249C0" w:rsidP="009D2E8E">
            <w:pPr>
              <w:jc w:val="center"/>
              <w:rPr>
                <w:color w:val="000000"/>
                <w:lang w:eastAsia="bg-BG"/>
              </w:rPr>
            </w:pPr>
          </w:p>
        </w:tc>
      </w:tr>
    </w:tbl>
    <w:p w:rsidR="008249C0" w:rsidRPr="00374A58" w:rsidRDefault="008249C0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8249C0" w:rsidRPr="00526358" w:rsidRDefault="008249C0" w:rsidP="009D2E8E">
      <w:pPr>
        <w:autoSpaceDE w:val="0"/>
        <w:autoSpaceDN w:val="0"/>
        <w:adjustRightInd w:val="0"/>
        <w:jc w:val="both"/>
        <w:rPr>
          <w:rFonts w:ascii="Courier New CYR" w:hAnsi="Courier New CYR" w:cs="Courier New CYR"/>
          <w:color w:val="FF0000"/>
          <w:sz w:val="20"/>
          <w:szCs w:val="20"/>
          <w:lang w:eastAsia="bg-BG"/>
        </w:rPr>
      </w:pPr>
      <w:r w:rsidRPr="009D2E8E">
        <w:rPr>
          <w:rFonts w:cs="Arial"/>
          <w:lang w:eastAsia="bg-BG"/>
        </w:rPr>
        <w:fldChar w:fldCharType="end"/>
      </w:r>
      <w:r w:rsidRPr="00374A58">
        <w:rPr>
          <w:rFonts w:cs="Arial"/>
          <w:b/>
        </w:rPr>
        <w:t xml:space="preserve"> Настоящото Приложение</w:t>
      </w:r>
      <w:r>
        <w:rPr>
          <w:rFonts w:cs="Arial"/>
          <w:b/>
        </w:rPr>
        <w:t xml:space="preserve"> № 1</w:t>
      </w:r>
      <w:r w:rsidRPr="00374A58">
        <w:rPr>
          <w:rFonts w:cs="Arial"/>
          <w:b/>
        </w:rPr>
        <w:t xml:space="preserve"> е неразделна част от </w:t>
      </w:r>
      <w:r w:rsidRPr="00374A58">
        <w:rPr>
          <w:b/>
        </w:rPr>
        <w:t xml:space="preserve">Заповед </w:t>
      </w:r>
      <w:r w:rsidRPr="009D2E8E">
        <w:rPr>
          <w:b/>
        </w:rPr>
        <w:t xml:space="preserve">№ </w:t>
      </w:r>
      <w:r w:rsidRPr="009D2E8E">
        <w:rPr>
          <w:rFonts w:cs="Arial"/>
          <w:b/>
        </w:rPr>
        <w:t>РД-20-04-</w:t>
      </w:r>
      <w:r w:rsidR="00101E48">
        <w:rPr>
          <w:rFonts w:cs="Arial"/>
          <w:b/>
        </w:rPr>
        <w:t>262</w:t>
      </w:r>
      <w:r w:rsidRPr="009D2E8E">
        <w:rPr>
          <w:rFonts w:cs="Arial"/>
          <w:b/>
        </w:rPr>
        <w:t>/30.09.2020</w:t>
      </w:r>
      <w:r w:rsidRPr="009D2E8E">
        <w:rPr>
          <w:b/>
        </w:rPr>
        <w:t>г.</w:t>
      </w:r>
    </w:p>
    <w:p w:rsidR="008249C0" w:rsidRDefault="008249C0" w:rsidP="009D2E8E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8249C0" w:rsidRPr="00374A58" w:rsidRDefault="008249C0" w:rsidP="009D2E8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</w:rPr>
      </w:pPr>
      <w:r w:rsidRPr="00374A58">
        <w:rPr>
          <w:rFonts w:cs="Arial"/>
        </w:rPr>
        <w:t xml:space="preserve">Дължимите суми за ползване на земите по чл.37в, ал.16 от ЗСПЗЗ </w:t>
      </w:r>
      <w:r w:rsidRPr="00374A58">
        <w:rPr>
          <w:rFonts w:cs="Arial"/>
          <w:b/>
        </w:rPr>
        <w:t>за землището на</w:t>
      </w:r>
      <w:r w:rsidRPr="00374A58">
        <w:rPr>
          <w:rFonts w:cs="Arial"/>
        </w:rPr>
        <w:t xml:space="preserve"> </w:t>
      </w:r>
      <w:r w:rsidRPr="00374A58">
        <w:rPr>
          <w:rFonts w:cs="Arial"/>
        </w:rPr>
        <w:br/>
      </w:r>
      <w:r w:rsidRPr="00374A58">
        <w:rPr>
          <w:rFonts w:cs="Arial"/>
          <w:b/>
        </w:rPr>
        <w:t>с. Ягнило</w:t>
      </w:r>
      <w:r w:rsidRPr="00374A58">
        <w:rPr>
          <w:rFonts w:cs="Arial"/>
        </w:rPr>
        <w:t xml:space="preserve">, </w:t>
      </w:r>
      <w:r w:rsidRPr="009D2E8E">
        <w:rPr>
          <w:rFonts w:cs="Arial"/>
          <w:b/>
        </w:rPr>
        <w:t>ЕКАТТЕ 87206</w:t>
      </w:r>
      <w:r w:rsidRPr="00374A58">
        <w:rPr>
          <w:rFonts w:cs="Arial"/>
        </w:rPr>
        <w:t xml:space="preserve">, обл. Варна се заплащат от съответния ползвател </w:t>
      </w:r>
      <w:r w:rsidRPr="00374A58">
        <w:rPr>
          <w:rFonts w:cs="Arial"/>
          <w:b/>
        </w:rPr>
        <w:t>по банкова сметка на Община Ветрино в едномесечен срок от обявяването на Заповедта на Директора на ОД</w:t>
      </w:r>
      <w:r>
        <w:rPr>
          <w:rFonts w:cs="Arial"/>
          <w:b/>
        </w:rPr>
        <w:t xml:space="preserve"> ”З</w:t>
      </w:r>
      <w:r w:rsidR="00101E48">
        <w:rPr>
          <w:rFonts w:cs="Arial"/>
          <w:b/>
        </w:rPr>
        <w:t>емеде</w:t>
      </w:r>
      <w:bookmarkStart w:id="0" w:name="_GoBack"/>
      <w:bookmarkEnd w:id="0"/>
      <w:r>
        <w:rPr>
          <w:rFonts w:cs="Arial"/>
          <w:b/>
        </w:rPr>
        <w:t>лие”-</w:t>
      </w:r>
      <w:r w:rsidRPr="00374A58">
        <w:rPr>
          <w:rFonts w:cs="Arial"/>
          <w:b/>
        </w:rPr>
        <w:t>Варна:</w:t>
      </w:r>
    </w:p>
    <w:p w:rsidR="008249C0" w:rsidRPr="00374A58" w:rsidRDefault="008249C0" w:rsidP="00374A58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FF6600"/>
        </w:rPr>
      </w:pPr>
    </w:p>
    <w:p w:rsidR="008249C0" w:rsidRPr="00374A58" w:rsidRDefault="008249C0" w:rsidP="00374A58">
      <w:pPr>
        <w:tabs>
          <w:tab w:val="left" w:pos="1800"/>
        </w:tabs>
        <w:ind w:firstLine="2160"/>
        <w:jc w:val="both"/>
        <w:rPr>
          <w:b/>
        </w:rPr>
      </w:pPr>
      <w:r w:rsidRPr="00374A58">
        <w:rPr>
          <w:b/>
        </w:rPr>
        <w:t xml:space="preserve">Банка: ЦЕНТРАЛНА КООПЕРАТИВНА БАНКА АД </w:t>
      </w:r>
    </w:p>
    <w:p w:rsidR="008249C0" w:rsidRPr="00374A58" w:rsidRDefault="008249C0" w:rsidP="00374A58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374A58">
        <w:rPr>
          <w:b/>
        </w:rPr>
        <w:t xml:space="preserve">Банков код: </w:t>
      </w:r>
      <w:r w:rsidRPr="00374A58">
        <w:rPr>
          <w:b/>
          <w:lang w:val="en-US"/>
        </w:rPr>
        <w:t>CECBBGSF</w:t>
      </w:r>
    </w:p>
    <w:p w:rsidR="008249C0" w:rsidRPr="00374A58" w:rsidRDefault="008249C0" w:rsidP="00374A58">
      <w:pPr>
        <w:tabs>
          <w:tab w:val="left" w:pos="1800"/>
        </w:tabs>
        <w:ind w:firstLine="2160"/>
        <w:jc w:val="both"/>
        <w:rPr>
          <w:b/>
        </w:rPr>
      </w:pPr>
      <w:r w:rsidRPr="00374A58">
        <w:rPr>
          <w:b/>
        </w:rPr>
        <w:t>Банкова сметка (</w:t>
      </w:r>
      <w:r w:rsidRPr="00374A58">
        <w:rPr>
          <w:b/>
          <w:lang w:val="en-US"/>
        </w:rPr>
        <w:t>IBAN</w:t>
      </w:r>
      <w:r w:rsidRPr="00374A58">
        <w:rPr>
          <w:b/>
        </w:rPr>
        <w:t>):</w:t>
      </w:r>
      <w:r w:rsidRPr="00374A58">
        <w:rPr>
          <w:b/>
          <w:lang w:val="ru-RU"/>
        </w:rPr>
        <w:t xml:space="preserve"> </w:t>
      </w:r>
      <w:r w:rsidRPr="00374A58">
        <w:rPr>
          <w:b/>
          <w:lang w:val="en-US"/>
        </w:rPr>
        <w:t>BG96 CECB 9790 8477 8358 00</w:t>
      </w:r>
    </w:p>
    <w:p w:rsidR="008249C0" w:rsidRPr="00374A58" w:rsidRDefault="008249C0" w:rsidP="00374A58">
      <w:pPr>
        <w:tabs>
          <w:tab w:val="left" w:pos="1800"/>
        </w:tabs>
        <w:ind w:firstLine="2160"/>
        <w:jc w:val="both"/>
        <w:rPr>
          <w:b/>
        </w:rPr>
      </w:pPr>
      <w:r w:rsidRPr="00374A58">
        <w:rPr>
          <w:b/>
        </w:rPr>
        <w:t>Код за плащане: 444200</w:t>
      </w:r>
    </w:p>
    <w:p w:rsidR="008249C0" w:rsidRPr="00374A58" w:rsidRDefault="008249C0" w:rsidP="00374A5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8249C0" w:rsidRDefault="008249C0" w:rsidP="009D2E8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374A58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101E48" w:rsidRDefault="00101E48" w:rsidP="009D2E8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8249C0" w:rsidRPr="0007790A" w:rsidRDefault="008249C0" w:rsidP="0007790A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374A58">
        <w:rPr>
          <w:rFonts w:cs="Arial"/>
        </w:rPr>
        <w:t xml:space="preserve">Настоящото </w:t>
      </w:r>
      <w:r w:rsidRPr="00374A58">
        <w:rPr>
          <w:rFonts w:cs="Arial"/>
          <w:b/>
        </w:rPr>
        <w:t>Приложение</w:t>
      </w:r>
      <w:r>
        <w:rPr>
          <w:rFonts w:cs="Arial"/>
          <w:b/>
        </w:rPr>
        <w:t xml:space="preserve"> № 1</w:t>
      </w:r>
      <w:r w:rsidRPr="00374A58">
        <w:rPr>
          <w:rFonts w:cs="Arial"/>
          <w:b/>
        </w:rPr>
        <w:t xml:space="preserve"> </w:t>
      </w:r>
      <w:r w:rsidRPr="00374A58">
        <w:rPr>
          <w:rFonts w:cs="Arial"/>
        </w:rPr>
        <w:t>е неразделна част от Заповедта на Директора  на ОД „Земеделие” гр.Варна по чл.37в, ал.4 от ЗСПЗЗ и представлява списък на полските пътища включени в масивите за ползване на съответния ползвател.</w:t>
      </w:r>
    </w:p>
    <w:sectPr w:rsidR="008249C0" w:rsidRPr="0007790A" w:rsidSect="004B705A">
      <w:footerReference w:type="default" r:id="rId12"/>
      <w:headerReference w:type="first" r:id="rId13"/>
      <w:footerReference w:type="first" r:id="rId14"/>
      <w:pgSz w:w="11906" w:h="16838"/>
      <w:pgMar w:top="851" w:right="110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A6" w:rsidRDefault="000B60A6" w:rsidP="00043091">
      <w:r>
        <w:separator/>
      </w:r>
    </w:p>
  </w:endnote>
  <w:endnote w:type="continuationSeparator" w:id="0">
    <w:p w:rsidR="000B60A6" w:rsidRDefault="000B60A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C0" w:rsidRPr="00433B27" w:rsidRDefault="008249C0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8249C0" w:rsidRPr="00433B27" w:rsidRDefault="008249C0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8249C0" w:rsidRPr="00433B27" w:rsidRDefault="008249C0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0B60A6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0B60A6" w:rsidRPr="000B60A6">
        <w:rPr>
          <w:rFonts w:ascii="Arial Narrow" w:hAnsi="Arial Narrow"/>
          <w:b/>
          <w:noProof/>
          <w:sz w:val="18"/>
          <w:szCs w:val="18"/>
        </w:rPr>
        <w:t>1</w:t>
      </w:r>
    </w:fldSimple>
  </w:p>
  <w:p w:rsidR="008249C0" w:rsidRPr="00433B27" w:rsidRDefault="008249C0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C0" w:rsidRPr="00DA73CB" w:rsidRDefault="008249C0" w:rsidP="00DA73CB">
    <w:pPr>
      <w:pStyle w:val="a8"/>
      <w:jc w:val="right"/>
      <w:rPr>
        <w:sz w:val="20"/>
        <w:szCs w:val="20"/>
      </w:rPr>
    </w:pPr>
  </w:p>
  <w:p w:rsidR="008249C0" w:rsidRDefault="008249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A6" w:rsidRDefault="000B60A6" w:rsidP="00043091">
      <w:r>
        <w:separator/>
      </w:r>
    </w:p>
  </w:footnote>
  <w:footnote w:type="continuationSeparator" w:id="0">
    <w:p w:rsidR="000B60A6" w:rsidRDefault="000B60A6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C0" w:rsidRPr="00433B27" w:rsidRDefault="000B60A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8249C0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8249C0" w:rsidRPr="00433B27" w:rsidRDefault="008249C0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8249C0" w:rsidRPr="00433B27" w:rsidRDefault="008249C0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8249C0" w:rsidRPr="00433B27" w:rsidRDefault="008249C0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BA29B6"/>
    <w:multiLevelType w:val="hybridMultilevel"/>
    <w:tmpl w:val="67A81A3C"/>
    <w:lvl w:ilvl="0" w:tplc="049C40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  <w:rPr>
        <w:rFonts w:cs="Times New Roman"/>
      </w:rPr>
    </w:lvl>
  </w:abstractNum>
  <w:abstractNum w:abstractNumId="9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211A1AE4"/>
    <w:multiLevelType w:val="hybridMultilevel"/>
    <w:tmpl w:val="A55C2732"/>
    <w:lvl w:ilvl="0" w:tplc="FDFC71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3047"/>
    <w:multiLevelType w:val="hybridMultilevel"/>
    <w:tmpl w:val="F620F13E"/>
    <w:lvl w:ilvl="0" w:tplc="B67E77F8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3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5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6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540033"/>
    <w:multiLevelType w:val="hybridMultilevel"/>
    <w:tmpl w:val="C7463F30"/>
    <w:lvl w:ilvl="0" w:tplc="53684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4"/>
  </w:num>
  <w:num w:numId="5">
    <w:abstractNumId w:val="0"/>
  </w:num>
  <w:num w:numId="6">
    <w:abstractNumId w:val="23"/>
  </w:num>
  <w:num w:numId="7">
    <w:abstractNumId w:val="9"/>
  </w:num>
  <w:num w:numId="8">
    <w:abstractNumId w:val="3"/>
  </w:num>
  <w:num w:numId="9">
    <w:abstractNumId w:val="22"/>
  </w:num>
  <w:num w:numId="10">
    <w:abstractNumId w:val="11"/>
  </w:num>
  <w:num w:numId="11">
    <w:abstractNumId w:val="19"/>
  </w:num>
  <w:num w:numId="12">
    <w:abstractNumId w:val="1"/>
  </w:num>
  <w:num w:numId="13">
    <w:abstractNumId w:val="18"/>
  </w:num>
  <w:num w:numId="14">
    <w:abstractNumId w:val="25"/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7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5"/>
  </w:num>
  <w:num w:numId="24">
    <w:abstractNumId w:val="16"/>
  </w:num>
  <w:num w:numId="25">
    <w:abstractNumId w:val="7"/>
  </w:num>
  <w:num w:numId="26">
    <w:abstractNumId w:val="8"/>
  </w:num>
  <w:num w:numId="27">
    <w:abstractNumId w:val="12"/>
  </w:num>
  <w:num w:numId="28">
    <w:abstractNumId w:val="17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05773E"/>
    <w:rsid w:val="0007790A"/>
    <w:rsid w:val="000B60A6"/>
    <w:rsid w:val="000E1C52"/>
    <w:rsid w:val="00100B79"/>
    <w:rsid w:val="00101E48"/>
    <w:rsid w:val="001033CC"/>
    <w:rsid w:val="00145681"/>
    <w:rsid w:val="001C6957"/>
    <w:rsid w:val="001D0896"/>
    <w:rsid w:val="001F5A0C"/>
    <w:rsid w:val="00226B68"/>
    <w:rsid w:val="002554CC"/>
    <w:rsid w:val="00277945"/>
    <w:rsid w:val="002A2157"/>
    <w:rsid w:val="002F31C7"/>
    <w:rsid w:val="00336818"/>
    <w:rsid w:val="00337F3F"/>
    <w:rsid w:val="00374A58"/>
    <w:rsid w:val="0039461B"/>
    <w:rsid w:val="003A7813"/>
    <w:rsid w:val="003C4E39"/>
    <w:rsid w:val="003C5AA8"/>
    <w:rsid w:val="003F1841"/>
    <w:rsid w:val="003F184C"/>
    <w:rsid w:val="004300EB"/>
    <w:rsid w:val="00433B27"/>
    <w:rsid w:val="00445A4D"/>
    <w:rsid w:val="00463605"/>
    <w:rsid w:val="00495EE0"/>
    <w:rsid w:val="004A5859"/>
    <w:rsid w:val="004B705A"/>
    <w:rsid w:val="00526358"/>
    <w:rsid w:val="0052712F"/>
    <w:rsid w:val="00533CC3"/>
    <w:rsid w:val="00562A59"/>
    <w:rsid w:val="00592FC2"/>
    <w:rsid w:val="00634DE5"/>
    <w:rsid w:val="00640F8C"/>
    <w:rsid w:val="00681AA5"/>
    <w:rsid w:val="006E3B72"/>
    <w:rsid w:val="006E4286"/>
    <w:rsid w:val="007044D2"/>
    <w:rsid w:val="0071646F"/>
    <w:rsid w:val="00717AFF"/>
    <w:rsid w:val="0076207E"/>
    <w:rsid w:val="00762999"/>
    <w:rsid w:val="00770720"/>
    <w:rsid w:val="007F2946"/>
    <w:rsid w:val="008249C0"/>
    <w:rsid w:val="008661FB"/>
    <w:rsid w:val="008B1F4E"/>
    <w:rsid w:val="00911AE5"/>
    <w:rsid w:val="009550F6"/>
    <w:rsid w:val="00986014"/>
    <w:rsid w:val="009A7D43"/>
    <w:rsid w:val="009B39CC"/>
    <w:rsid w:val="009D2E8E"/>
    <w:rsid w:val="00A660F3"/>
    <w:rsid w:val="00A76BA6"/>
    <w:rsid w:val="00A96E3F"/>
    <w:rsid w:val="00AC73CD"/>
    <w:rsid w:val="00AC76FA"/>
    <w:rsid w:val="00B02F22"/>
    <w:rsid w:val="00B44837"/>
    <w:rsid w:val="00BC18BA"/>
    <w:rsid w:val="00BE34EF"/>
    <w:rsid w:val="00C6709B"/>
    <w:rsid w:val="00C86802"/>
    <w:rsid w:val="00CD2EF3"/>
    <w:rsid w:val="00CF60BC"/>
    <w:rsid w:val="00D20482"/>
    <w:rsid w:val="00D67BFC"/>
    <w:rsid w:val="00D837C9"/>
    <w:rsid w:val="00DA73CB"/>
    <w:rsid w:val="00DC1307"/>
    <w:rsid w:val="00DC1F15"/>
    <w:rsid w:val="00DF0BDE"/>
    <w:rsid w:val="00DF5667"/>
    <w:rsid w:val="00E020C4"/>
    <w:rsid w:val="00E03C8A"/>
    <w:rsid w:val="00E07CA6"/>
    <w:rsid w:val="00E91867"/>
    <w:rsid w:val="00EA6B6D"/>
    <w:rsid w:val="00EC2BFB"/>
    <w:rsid w:val="00EC7DB5"/>
    <w:rsid w:val="00EE0F49"/>
    <w:rsid w:val="00EF605F"/>
    <w:rsid w:val="00F12D43"/>
    <w:rsid w:val="00F20EA7"/>
    <w:rsid w:val="00F476FC"/>
    <w:rsid w:val="00F533B7"/>
    <w:rsid w:val="00F922B9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62F2008D"/>
  <w15:docId w15:val="{C2A985BB-7A9E-438A-859F-0636397E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374A58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374A58"/>
    <w:rPr>
      <w:rFonts w:ascii="Times New Roman" w:hAnsi="Times New Roman" w:cs="Arial"/>
      <w:b/>
      <w:bCs/>
      <w:sz w:val="24"/>
      <w:szCs w:val="24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CharChar">
    <w:name w:val="Знак Char Char Char Char Знак"/>
    <w:basedOn w:val="a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c">
    <w:name w:val="Hyperlink"/>
    <w:uiPriority w:val="99"/>
    <w:rsid w:val="00374A58"/>
    <w:rPr>
      <w:rFonts w:cs="Times New Roman"/>
      <w:color w:val="0000FF"/>
      <w:u w:val="single"/>
    </w:rPr>
  </w:style>
  <w:style w:type="character" w:styleId="ad">
    <w:name w:val="page number"/>
    <w:uiPriority w:val="99"/>
    <w:rsid w:val="00374A58"/>
    <w:rPr>
      <w:rFonts w:cs="Times New Roman"/>
    </w:rPr>
  </w:style>
  <w:style w:type="paragraph" w:styleId="ae">
    <w:name w:val="Normal (Web)"/>
    <w:basedOn w:val="a"/>
    <w:uiPriority w:val="99"/>
    <w:rsid w:val="00374A58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374A58"/>
    <w:rPr>
      <w:rFonts w:cs="Times New Roman"/>
      <w:color w:val="800080"/>
      <w:u w:val="single"/>
    </w:rPr>
  </w:style>
  <w:style w:type="paragraph" w:customStyle="1" w:styleId="CharCharChar">
    <w:name w:val="Char Char Char"/>
    <w:basedOn w:val="a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374A58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">
    <w:name w:val="Char Char"/>
    <w:basedOn w:val="a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374A58"/>
    <w:rPr>
      <w:lang w:val="pl-PL" w:eastAsia="pl-PL"/>
    </w:rPr>
  </w:style>
  <w:style w:type="paragraph" w:customStyle="1" w:styleId="CharChar0">
    <w:name w:val="Char Char Знак"/>
    <w:basedOn w:val="a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0">
    <w:name w:val="Знак Char"/>
    <w:link w:val="af0"/>
    <w:uiPriority w:val="99"/>
    <w:locked/>
    <w:rsid w:val="00374A58"/>
    <w:rPr>
      <w:sz w:val="24"/>
      <w:lang w:val="pl-PL" w:eastAsia="pl-PL"/>
    </w:rPr>
  </w:style>
  <w:style w:type="paragraph" w:customStyle="1" w:styleId="af0">
    <w:name w:val="Знак"/>
    <w:basedOn w:val="a"/>
    <w:link w:val="Char0"/>
    <w:uiPriority w:val="99"/>
    <w:rsid w:val="00374A58"/>
    <w:rPr>
      <w:rFonts w:ascii="Calibri" w:eastAsia="Calibri" w:hAnsi="Calibri"/>
      <w:szCs w:val="20"/>
      <w:lang w:val="pl-PL" w:eastAsia="pl-PL"/>
    </w:rPr>
  </w:style>
  <w:style w:type="paragraph" w:customStyle="1" w:styleId="CharCharCharChar0">
    <w:name w:val="Char Char Знак Char Char"/>
    <w:basedOn w:val="a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Char Char Знак Char Char Знак"/>
    <w:basedOn w:val="a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f1">
    <w:name w:val="Table Grid"/>
    <w:basedOn w:val="a1"/>
    <w:uiPriority w:val="99"/>
    <w:rsid w:val="00374A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Знак Char Char Char Char Знак Char Char"/>
    <w:basedOn w:val="a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2">
    <w:name w:val="Знак Char Char Char Char"/>
    <w:basedOn w:val="a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0">
    <w:name w:val="Знак Char Char Char Char1"/>
    <w:basedOn w:val="a"/>
    <w:uiPriority w:val="99"/>
    <w:rsid w:val="004300E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1">
    <w:name w:val="Char Char Знак Char Char Знак1"/>
    <w:basedOn w:val="a"/>
    <w:uiPriority w:val="99"/>
    <w:rsid w:val="003C4E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customStyle="1" w:styleId="11">
    <w:name w:val="Мрежа в таблица1"/>
    <w:uiPriority w:val="99"/>
    <w:rsid w:val="003C4E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10477</Words>
  <Characters>59724</Characters>
  <Application>Microsoft Office Word</Application>
  <DocSecurity>0</DocSecurity>
  <Lines>497</Lines>
  <Paragraphs>140</Paragraphs>
  <ScaleCrop>false</ScaleCrop>
  <Company/>
  <LinksUpToDate>false</LinksUpToDate>
  <CharactersWithSpaces>70061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41</cp:revision>
  <cp:lastPrinted>2019-10-02T07:26:00Z</cp:lastPrinted>
  <dcterms:created xsi:type="dcterms:W3CDTF">2019-08-21T10:56:00Z</dcterms:created>
  <dcterms:modified xsi:type="dcterms:W3CDTF">2020-09-30T14:47:00Z</dcterms:modified>
</cp:coreProperties>
</file>