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86" w:rsidRDefault="008D31EE" w:rsidP="005C6586">
      <w:pPr>
        <w:pStyle w:val="Heading1"/>
        <w:tabs>
          <w:tab w:val="left" w:pos="1276"/>
        </w:tabs>
        <w:rPr>
          <w:rFonts w:ascii="Times New Roman" w:hAnsi="Times New Roman" w:cs="Times New Roman"/>
          <w:spacing w:val="40"/>
          <w:sz w:val="24"/>
          <w:szCs w:val="24"/>
        </w:rPr>
      </w:pPr>
      <w:r w:rsidRPr="005C6586">
        <w:rPr>
          <w:rStyle w:val="Emphasi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43815</wp:posOffset>
                </wp:positionV>
                <wp:extent cx="0" cy="838200"/>
                <wp:effectExtent l="0" t="0" r="19050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.3pt;margin-top:3.45pt;width:0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tBlGwIAADo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"/>
            </w:pict>
          </mc:Fallback>
        </mc:AlternateContent>
      </w:r>
      <w:r w:rsidRPr="005C6586">
        <w:rPr>
          <w:rStyle w:val="Emphasis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00710" cy="832485"/>
            <wp:effectExtent l="0" t="0" r="0" b="0"/>
            <wp:wrapSquare wrapText="bothSides"/>
            <wp:docPr id="5" name="Picture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E1C">
        <w:rPr>
          <w:rFonts w:ascii="Helen Bg Condensed" w:hAnsi="Helen Bg Condensed"/>
          <w:spacing w:val="40"/>
          <w:sz w:val="24"/>
          <w:szCs w:val="24"/>
        </w:rPr>
        <w:t xml:space="preserve"> </w:t>
      </w:r>
      <w:r w:rsidR="005C6586" w:rsidRPr="005E72D0">
        <w:rPr>
          <w:rFonts w:ascii="Times New Roman" w:hAnsi="Times New Roman" w:cs="Times New Roman"/>
          <w:spacing w:val="40"/>
          <w:sz w:val="28"/>
          <w:szCs w:val="24"/>
        </w:rPr>
        <w:t>РЕПУБЛИКА БЪЛГАРИЯ</w:t>
      </w:r>
    </w:p>
    <w:p w:rsidR="005C6586" w:rsidRPr="005E72D0" w:rsidRDefault="00D41110" w:rsidP="00F97A2F">
      <w:pPr>
        <w:pStyle w:val="Heading1"/>
        <w:tabs>
          <w:tab w:val="left" w:pos="1276"/>
        </w:tabs>
        <w:spacing w:before="0"/>
        <w:rPr>
          <w:rFonts w:ascii="Times New Roman" w:hAnsi="Times New Roman" w:cs="Times New Roman"/>
          <w:b w:val="0"/>
          <w:spacing w:val="40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C6586" w:rsidRPr="005E72D0">
        <w:rPr>
          <w:rFonts w:ascii="Times New Roman" w:hAnsi="Times New Roman" w:cs="Times New Roman"/>
          <w:b w:val="0"/>
          <w:spacing w:val="40"/>
          <w:sz w:val="24"/>
          <w:szCs w:val="24"/>
        </w:rPr>
        <w:t>Министерство на земеделието и храните</w:t>
      </w:r>
    </w:p>
    <w:p w:rsidR="007B2E1C" w:rsidRPr="005E72D0" w:rsidRDefault="008D31EE" w:rsidP="005C6586">
      <w:pPr>
        <w:spacing w:before="1" w:after="1"/>
        <w:ind w:left="1" w:right="1"/>
        <w:rPr>
          <w:spacing w:val="40"/>
          <w:lang w:val="bg-BG"/>
        </w:rPr>
      </w:pPr>
      <w:r w:rsidRPr="005E72D0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C67D91" wp14:editId="66CC0767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10795" r="8890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3546AD6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vs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tB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Ggsm+y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7B2E1C" w:rsidRPr="005E72D0">
        <w:rPr>
          <w:spacing w:val="40"/>
          <w:lang w:val="bg-BG"/>
        </w:rPr>
        <w:t xml:space="preserve"> </w:t>
      </w:r>
      <w:r w:rsidR="005C6586" w:rsidRPr="005E72D0">
        <w:rPr>
          <w:spacing w:val="40"/>
          <w:lang w:val="ru-RU"/>
        </w:rPr>
        <w:t xml:space="preserve">Областна дирекция „Земеделие” </w:t>
      </w:r>
      <w:r w:rsidR="007B2E1C" w:rsidRPr="005E72D0">
        <w:rPr>
          <w:spacing w:val="40"/>
          <w:lang w:val="ru-RU"/>
        </w:rPr>
        <w:t>– Софи</w:t>
      </w:r>
      <w:r w:rsidR="009C42F5" w:rsidRPr="005E72D0">
        <w:rPr>
          <w:spacing w:val="40"/>
          <w:lang w:val="bg-BG"/>
        </w:rPr>
        <w:t>я</w:t>
      </w:r>
      <w:r w:rsidR="007B2E1C" w:rsidRPr="005E72D0">
        <w:rPr>
          <w:spacing w:val="40"/>
          <w:lang w:val="ru-RU"/>
        </w:rPr>
        <w:t xml:space="preserve"> област</w:t>
      </w:r>
    </w:p>
    <w:p w:rsidR="00C83899" w:rsidRPr="005E72D0" w:rsidRDefault="005C6586" w:rsidP="005E72D0">
      <w:pPr>
        <w:spacing w:before="240"/>
        <w:jc w:val="center"/>
        <w:rPr>
          <w:b/>
          <w:sz w:val="28"/>
          <w:lang w:val="bg-BG"/>
        </w:rPr>
      </w:pPr>
      <w:r w:rsidRPr="005E72D0">
        <w:rPr>
          <w:color w:val="808000"/>
          <w:sz w:val="28"/>
          <w:lang w:val="ru-RU"/>
        </w:rPr>
        <w:t xml:space="preserve">  </w:t>
      </w:r>
      <w:r w:rsidR="00C83899" w:rsidRPr="005E72D0">
        <w:rPr>
          <w:b/>
          <w:sz w:val="28"/>
          <w:lang w:val="bg-BG"/>
        </w:rPr>
        <w:t>З А П О В Е Д</w:t>
      </w:r>
    </w:p>
    <w:p w:rsidR="00C83899" w:rsidRPr="005E72D0" w:rsidRDefault="00C83899" w:rsidP="00C83899">
      <w:pPr>
        <w:jc w:val="center"/>
        <w:rPr>
          <w:b/>
          <w:lang w:val="bg-BG"/>
        </w:rPr>
      </w:pPr>
      <w:r w:rsidRPr="005E72D0">
        <w:rPr>
          <w:b/>
          <w:lang w:val="bg-BG"/>
        </w:rPr>
        <w:t xml:space="preserve">№ </w:t>
      </w:r>
      <w:r w:rsidR="00446CA7">
        <w:rPr>
          <w:b/>
          <w:lang w:val="bg-BG"/>
        </w:rPr>
        <w:t>РД-12-С-41</w:t>
      </w:r>
      <w:r w:rsidRPr="005E72D0">
        <w:rPr>
          <w:b/>
          <w:lang w:val="bg-BG"/>
        </w:rPr>
        <w:t>/</w:t>
      </w:r>
      <w:r w:rsidR="00446CA7">
        <w:rPr>
          <w:b/>
          <w:lang w:val="bg-BG"/>
        </w:rPr>
        <w:t>18</w:t>
      </w:r>
      <w:r w:rsidRPr="005E72D0">
        <w:rPr>
          <w:b/>
          <w:lang w:val="bg-BG"/>
        </w:rPr>
        <w:t>.</w:t>
      </w:r>
      <w:r w:rsidR="00446CA7">
        <w:rPr>
          <w:b/>
          <w:lang w:val="bg-BG"/>
        </w:rPr>
        <w:t>12</w:t>
      </w:r>
      <w:bookmarkStart w:id="0" w:name="_GoBack"/>
      <w:bookmarkEnd w:id="0"/>
      <w:r w:rsidRPr="005E72D0">
        <w:rPr>
          <w:b/>
          <w:lang w:val="bg-BG"/>
        </w:rPr>
        <w:t>.2017г.</w:t>
      </w:r>
    </w:p>
    <w:p w:rsidR="00C83899" w:rsidRPr="005E72D0" w:rsidRDefault="00C83899" w:rsidP="00C83899">
      <w:pPr>
        <w:jc w:val="center"/>
        <w:rPr>
          <w:b/>
          <w:lang w:val="bg-BG"/>
        </w:rPr>
      </w:pPr>
      <w:r w:rsidRPr="005E72D0">
        <w:rPr>
          <w:b/>
          <w:lang w:val="bg-BG"/>
        </w:rPr>
        <w:t>гр. СОФИЯ</w:t>
      </w:r>
    </w:p>
    <w:p w:rsidR="00C83899" w:rsidRPr="005E72D0" w:rsidRDefault="00C83899" w:rsidP="00C83899">
      <w:pPr>
        <w:jc w:val="both"/>
        <w:rPr>
          <w:lang w:val="bg-BG"/>
        </w:rPr>
      </w:pPr>
      <w:r w:rsidRPr="005E72D0">
        <w:rPr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C83899" w:rsidRPr="005E72D0" w:rsidRDefault="00C83899" w:rsidP="00C83899">
      <w:pPr>
        <w:jc w:val="center"/>
        <w:rPr>
          <w:b/>
          <w:sz w:val="28"/>
          <w:lang w:val="bg-BG"/>
        </w:rPr>
      </w:pPr>
      <w:r w:rsidRPr="005E72D0">
        <w:rPr>
          <w:b/>
          <w:sz w:val="28"/>
          <w:lang w:val="bg-BG"/>
        </w:rPr>
        <w:t>Н А Р Е Ж Д А М:</w:t>
      </w:r>
    </w:p>
    <w:p w:rsidR="00C83899" w:rsidRPr="005E72D0" w:rsidRDefault="00F97A2F" w:rsidP="00C83899">
      <w:pPr>
        <w:jc w:val="both"/>
        <w:rPr>
          <w:lang w:val="bg-BG"/>
        </w:rPr>
      </w:pPr>
      <w:r>
        <w:rPr>
          <w:b/>
          <w:lang w:val="bg-BG"/>
        </w:rPr>
        <w:t xml:space="preserve">    </w:t>
      </w:r>
      <w:r w:rsidR="00C83899" w:rsidRPr="005E72D0">
        <w:rPr>
          <w:b/>
        </w:rPr>
        <w:t>I</w:t>
      </w:r>
      <w:r w:rsidR="00C83899" w:rsidRPr="005E72D0">
        <w:rPr>
          <w:b/>
          <w:lang w:val="bg-BG"/>
        </w:rPr>
        <w:t xml:space="preserve">. </w:t>
      </w:r>
      <w:r w:rsidR="00C83899" w:rsidRPr="005E72D0">
        <w:rPr>
          <w:lang w:val="bg-BG"/>
        </w:rPr>
        <w:t xml:space="preserve">Одобрявам споразумение за разпределение на масивите за ползване на пасища, мери и ливади в землището на гр. (с) </w:t>
      </w:r>
      <w:r w:rsidR="004E6CCE" w:rsidRPr="005E72D0">
        <w:rPr>
          <w:lang w:val="bg-BG"/>
        </w:rPr>
        <w:t>Храбърско</w:t>
      </w:r>
      <w:r w:rsidR="00C83899" w:rsidRPr="005E72D0">
        <w:rPr>
          <w:lang w:val="bg-BG"/>
        </w:rPr>
        <w:t>, община Божурище</w:t>
      </w:r>
      <w:r w:rsidR="005C55D5" w:rsidRPr="005E72D0">
        <w:rPr>
          <w:lang w:val="bg-BG"/>
        </w:rPr>
        <w:t>,</w:t>
      </w:r>
      <w:r w:rsidR="003C7DD4" w:rsidRPr="005E72D0">
        <w:rPr>
          <w:lang w:val="bg-BG"/>
        </w:rPr>
        <w:t xml:space="preserve"> </w:t>
      </w:r>
      <w:r w:rsidR="005C55D5" w:rsidRPr="005E72D0">
        <w:rPr>
          <w:lang w:val="bg-BG"/>
        </w:rPr>
        <w:t>о</w:t>
      </w:r>
      <w:r w:rsidR="003C7DD4" w:rsidRPr="005E72D0">
        <w:rPr>
          <w:lang w:val="bg-BG"/>
        </w:rPr>
        <w:t>бласт София, сключено между лицата по чл. 37ж, ал. 1 от ЗСПЗЗ.</w:t>
      </w:r>
    </w:p>
    <w:p w:rsidR="00C83899" w:rsidRPr="005E72D0" w:rsidRDefault="00F97A2F" w:rsidP="00C83899">
      <w:pPr>
        <w:jc w:val="both"/>
        <w:rPr>
          <w:lang w:val="bg-BG"/>
        </w:rPr>
      </w:pPr>
      <w:r>
        <w:rPr>
          <w:lang w:val="bg-BG"/>
        </w:rPr>
        <w:t xml:space="preserve">    </w:t>
      </w:r>
      <w:r w:rsidR="00C83899" w:rsidRPr="005E72D0">
        <w:rPr>
          <w:b/>
        </w:rPr>
        <w:t>II</w:t>
      </w:r>
      <w:r w:rsidR="00C83899" w:rsidRPr="005E72D0">
        <w:rPr>
          <w:b/>
          <w:lang w:val="bg-BG"/>
        </w:rPr>
        <w:t>.</w:t>
      </w:r>
      <w:r w:rsidR="00C83899" w:rsidRPr="005E72D0">
        <w:rPr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="00C83899" w:rsidRPr="005E72D0">
        <w:t>6</w:t>
      </w:r>
      <w:r w:rsidR="00C83899" w:rsidRPr="005E72D0">
        <w:rPr>
          <w:lang w:val="bg-BG"/>
        </w:rPr>
        <w:t xml:space="preserve"> от ЗСПЗЗ, разпределени между ползвателите, както следва:</w:t>
      </w:r>
    </w:p>
    <w:tbl>
      <w:tblPr>
        <w:tblpPr w:leftFromText="141" w:rightFromText="141" w:vertAnchor="text" w:horzAnchor="margin" w:tblpY="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52"/>
        <w:gridCol w:w="1068"/>
        <w:gridCol w:w="1134"/>
        <w:gridCol w:w="1276"/>
        <w:gridCol w:w="1417"/>
      </w:tblGrid>
      <w:tr w:rsidR="005E72D0" w:rsidRPr="005E72D0" w:rsidTr="005E72D0">
        <w:trPr>
          <w:trHeight w:val="20"/>
        </w:trPr>
        <w:tc>
          <w:tcPr>
            <w:tcW w:w="675" w:type="dxa"/>
            <w:vAlign w:val="center"/>
          </w:tcPr>
          <w:p w:rsidR="005E72D0" w:rsidRPr="005E72D0" w:rsidRDefault="005E72D0" w:rsidP="005E72D0">
            <w:pPr>
              <w:jc w:val="center"/>
              <w:rPr>
                <w:sz w:val="16"/>
                <w:szCs w:val="14"/>
                <w:lang w:val="bg-BG"/>
              </w:rPr>
            </w:pPr>
            <w:r w:rsidRPr="005E72D0">
              <w:rPr>
                <w:b/>
                <w:sz w:val="16"/>
                <w:szCs w:val="14"/>
                <w:lang w:val="bg-BG"/>
              </w:rPr>
              <w:t>№</w:t>
            </w:r>
            <w:r w:rsidRPr="005E72D0">
              <w:rPr>
                <w:sz w:val="16"/>
                <w:szCs w:val="14"/>
                <w:lang w:val="bg-BG"/>
              </w:rPr>
              <w:t xml:space="preserve"> ПО РЕД</w:t>
            </w:r>
          </w:p>
        </w:tc>
        <w:tc>
          <w:tcPr>
            <w:tcW w:w="3752" w:type="dxa"/>
          </w:tcPr>
          <w:p w:rsidR="005E72D0" w:rsidRPr="005E72D0" w:rsidRDefault="005E72D0" w:rsidP="005E72D0">
            <w:pPr>
              <w:jc w:val="center"/>
              <w:rPr>
                <w:b/>
                <w:sz w:val="16"/>
                <w:szCs w:val="14"/>
                <w:lang w:val="bg-BG"/>
              </w:rPr>
            </w:pPr>
            <w:r w:rsidRPr="005E72D0">
              <w:rPr>
                <w:b/>
                <w:sz w:val="16"/>
                <w:szCs w:val="14"/>
                <w:lang w:val="bg-BG"/>
              </w:rPr>
              <w:t>ПОЛЗВАТЕЛ</w:t>
            </w:r>
          </w:p>
          <w:p w:rsidR="005E72D0" w:rsidRPr="005E72D0" w:rsidRDefault="005E72D0" w:rsidP="005E72D0">
            <w:pPr>
              <w:jc w:val="center"/>
              <w:rPr>
                <w:b/>
                <w:sz w:val="16"/>
                <w:szCs w:val="14"/>
                <w:lang w:val="bg-BG"/>
              </w:rPr>
            </w:pPr>
            <w:r w:rsidRPr="005E72D0">
              <w:rPr>
                <w:b/>
                <w:sz w:val="16"/>
                <w:szCs w:val="14"/>
              </w:rPr>
              <w:t>(</w:t>
            </w:r>
            <w:r w:rsidRPr="005E72D0">
              <w:rPr>
                <w:b/>
                <w:sz w:val="16"/>
                <w:szCs w:val="14"/>
                <w:lang w:val="bg-BG"/>
              </w:rPr>
              <w:t>ИМЕ, ПРЕЗИМЕ, ФАМИЛИЯ-</w:t>
            </w:r>
          </w:p>
          <w:p w:rsidR="005E72D0" w:rsidRPr="005E72D0" w:rsidRDefault="005E72D0" w:rsidP="005E72D0">
            <w:pPr>
              <w:jc w:val="center"/>
              <w:rPr>
                <w:sz w:val="16"/>
                <w:szCs w:val="14"/>
                <w:lang w:val="bg-BG"/>
              </w:rPr>
            </w:pPr>
            <w:r w:rsidRPr="005E72D0">
              <w:rPr>
                <w:sz w:val="16"/>
                <w:szCs w:val="14"/>
                <w:lang w:val="bg-BG"/>
              </w:rPr>
              <w:t>ЗА ФИЗИЧЕСКИ ЛИЦА</w:t>
            </w:r>
          </w:p>
          <w:p w:rsidR="005E72D0" w:rsidRPr="005E72D0" w:rsidRDefault="005E72D0" w:rsidP="005E72D0">
            <w:pPr>
              <w:jc w:val="center"/>
              <w:rPr>
                <w:b/>
                <w:sz w:val="16"/>
                <w:szCs w:val="14"/>
                <w:lang w:val="bg-BG"/>
              </w:rPr>
            </w:pPr>
            <w:r w:rsidRPr="005E72D0">
              <w:rPr>
                <w:b/>
                <w:sz w:val="16"/>
                <w:szCs w:val="14"/>
                <w:lang w:val="bg-BG"/>
              </w:rPr>
              <w:t>НАИМЕНОВАНИЕ</w:t>
            </w:r>
          </w:p>
          <w:p w:rsidR="005E72D0" w:rsidRPr="005E72D0" w:rsidRDefault="005E72D0" w:rsidP="005E72D0">
            <w:pPr>
              <w:jc w:val="center"/>
              <w:rPr>
                <w:sz w:val="16"/>
                <w:szCs w:val="14"/>
                <w:lang w:val="bg-BG"/>
              </w:rPr>
            </w:pPr>
            <w:r w:rsidRPr="005E72D0">
              <w:rPr>
                <w:sz w:val="16"/>
                <w:szCs w:val="14"/>
                <w:lang w:val="bg-BG"/>
              </w:rPr>
              <w:t xml:space="preserve">ЗА ЕТ ИЛИ ЮРИДИЧЕСКО ЛИЦЕ </w:t>
            </w:r>
            <w:r w:rsidRPr="005E72D0">
              <w:rPr>
                <w:sz w:val="16"/>
                <w:szCs w:val="14"/>
              </w:rPr>
              <w:t>)</w:t>
            </w:r>
          </w:p>
        </w:tc>
        <w:tc>
          <w:tcPr>
            <w:tcW w:w="1068" w:type="dxa"/>
          </w:tcPr>
          <w:p w:rsidR="005E72D0" w:rsidRPr="005E72D0" w:rsidRDefault="005E72D0" w:rsidP="005E72D0">
            <w:pPr>
              <w:jc w:val="center"/>
              <w:rPr>
                <w:b/>
                <w:sz w:val="16"/>
                <w:szCs w:val="14"/>
                <w:lang w:val="bg-BG"/>
              </w:rPr>
            </w:pPr>
            <w:r w:rsidRPr="005E72D0">
              <w:rPr>
                <w:b/>
                <w:sz w:val="16"/>
                <w:szCs w:val="14"/>
                <w:lang w:val="bg-BG"/>
              </w:rPr>
              <w:t>МАСИВ</w:t>
            </w:r>
          </w:p>
          <w:p w:rsidR="005E72D0" w:rsidRPr="005E72D0" w:rsidRDefault="005E72D0" w:rsidP="005E72D0">
            <w:pPr>
              <w:jc w:val="center"/>
              <w:rPr>
                <w:sz w:val="16"/>
                <w:szCs w:val="14"/>
                <w:lang w:val="bg-BG"/>
              </w:rPr>
            </w:pPr>
            <w:r w:rsidRPr="005E72D0">
              <w:rPr>
                <w:sz w:val="16"/>
                <w:szCs w:val="14"/>
                <w:lang w:val="bg-BG"/>
              </w:rPr>
              <w:t>ЗА ПОЛЗВАНЕ</w:t>
            </w:r>
          </w:p>
          <w:p w:rsidR="005E72D0" w:rsidRPr="005E72D0" w:rsidRDefault="005E72D0" w:rsidP="005E72D0">
            <w:pPr>
              <w:jc w:val="center"/>
              <w:rPr>
                <w:sz w:val="16"/>
                <w:szCs w:val="14"/>
                <w:lang w:val="bg-BG"/>
              </w:rPr>
            </w:pPr>
            <w:r w:rsidRPr="005E72D0">
              <w:rPr>
                <w:sz w:val="16"/>
                <w:szCs w:val="14"/>
              </w:rPr>
              <w:t>(</w:t>
            </w:r>
            <w:r w:rsidRPr="005E72D0">
              <w:rPr>
                <w:sz w:val="16"/>
                <w:szCs w:val="14"/>
                <w:lang w:val="bg-BG"/>
              </w:rPr>
              <w:t>№</w:t>
            </w:r>
            <w:r w:rsidRPr="005E72D0">
              <w:rPr>
                <w:sz w:val="16"/>
                <w:szCs w:val="14"/>
              </w:rPr>
              <w:t>)</w:t>
            </w:r>
          </w:p>
        </w:tc>
        <w:tc>
          <w:tcPr>
            <w:tcW w:w="1134" w:type="dxa"/>
          </w:tcPr>
          <w:p w:rsidR="005E72D0" w:rsidRPr="005E72D0" w:rsidRDefault="005E72D0" w:rsidP="005E72D0">
            <w:pPr>
              <w:jc w:val="center"/>
              <w:rPr>
                <w:b/>
                <w:sz w:val="16"/>
                <w:szCs w:val="14"/>
                <w:lang w:val="bg-BG"/>
              </w:rPr>
            </w:pPr>
            <w:r w:rsidRPr="005E72D0">
              <w:rPr>
                <w:b/>
                <w:sz w:val="16"/>
                <w:szCs w:val="14"/>
                <w:lang w:val="bg-BG"/>
              </w:rPr>
              <w:t>ИМОТ</w:t>
            </w:r>
            <w:r w:rsidRPr="005E72D0">
              <w:rPr>
                <w:b/>
                <w:sz w:val="16"/>
                <w:szCs w:val="14"/>
              </w:rPr>
              <w:t xml:space="preserve"> </w:t>
            </w:r>
            <w:r w:rsidRPr="005E72D0">
              <w:rPr>
                <w:b/>
                <w:sz w:val="16"/>
                <w:szCs w:val="14"/>
                <w:lang w:val="bg-BG"/>
              </w:rPr>
              <w:t>№</w:t>
            </w:r>
          </w:p>
          <w:p w:rsidR="005E72D0" w:rsidRPr="005E72D0" w:rsidRDefault="005E72D0" w:rsidP="005E72D0">
            <w:pPr>
              <w:jc w:val="center"/>
              <w:rPr>
                <w:b/>
                <w:sz w:val="16"/>
                <w:szCs w:val="14"/>
                <w:lang w:val="bg-BG"/>
              </w:rPr>
            </w:pPr>
            <w:r w:rsidRPr="005E72D0">
              <w:rPr>
                <w:b/>
                <w:sz w:val="16"/>
                <w:szCs w:val="14"/>
                <w:lang w:val="bg-BG"/>
              </w:rPr>
              <w:t>ПО ЧЛ. 37Ж, АЛ. 5 ОТ ЗСПЗЗ</w:t>
            </w:r>
          </w:p>
          <w:p w:rsidR="005E72D0" w:rsidRPr="005E72D0" w:rsidRDefault="005E72D0" w:rsidP="005E72D0">
            <w:pPr>
              <w:jc w:val="center"/>
              <w:rPr>
                <w:sz w:val="16"/>
                <w:szCs w:val="14"/>
              </w:rPr>
            </w:pPr>
            <w:r w:rsidRPr="005E72D0">
              <w:rPr>
                <w:sz w:val="16"/>
                <w:szCs w:val="14"/>
              </w:rPr>
              <w:t>(</w:t>
            </w:r>
            <w:r w:rsidRPr="005E72D0">
              <w:rPr>
                <w:sz w:val="16"/>
                <w:szCs w:val="14"/>
                <w:lang w:val="bg-BG"/>
              </w:rPr>
              <w:t>№ ИМОТ ПО КК)</w:t>
            </w:r>
          </w:p>
        </w:tc>
        <w:tc>
          <w:tcPr>
            <w:tcW w:w="1276" w:type="dxa"/>
          </w:tcPr>
          <w:p w:rsidR="005E72D0" w:rsidRPr="005E72D0" w:rsidRDefault="005E72D0" w:rsidP="005E72D0">
            <w:pPr>
              <w:jc w:val="center"/>
              <w:rPr>
                <w:b/>
                <w:sz w:val="16"/>
                <w:szCs w:val="14"/>
              </w:rPr>
            </w:pPr>
            <w:r w:rsidRPr="005E72D0">
              <w:rPr>
                <w:b/>
                <w:sz w:val="16"/>
                <w:szCs w:val="14"/>
                <w:lang w:val="bg-BG"/>
              </w:rPr>
              <w:t>СРЕДНА РЕНТНА ВНОСКА</w:t>
            </w:r>
            <w:r w:rsidRPr="005E72D0">
              <w:rPr>
                <w:sz w:val="16"/>
                <w:szCs w:val="14"/>
                <w:lang w:val="bg-BG"/>
              </w:rPr>
              <w:t xml:space="preserve"> ПО ЧЛ. 37Ж, АЛ. 12 ОТ ЗСПЗЗ</w:t>
            </w:r>
          </w:p>
          <w:p w:rsidR="005E72D0" w:rsidRPr="005E72D0" w:rsidRDefault="005E72D0" w:rsidP="005E72D0">
            <w:pPr>
              <w:jc w:val="center"/>
              <w:rPr>
                <w:sz w:val="16"/>
                <w:szCs w:val="14"/>
                <w:lang w:val="bg-BG"/>
              </w:rPr>
            </w:pPr>
            <w:r w:rsidRPr="005E72D0">
              <w:rPr>
                <w:b/>
                <w:sz w:val="16"/>
                <w:szCs w:val="14"/>
              </w:rPr>
              <w:t>(</w:t>
            </w:r>
            <w:r w:rsidRPr="005E72D0">
              <w:rPr>
                <w:b/>
                <w:sz w:val="16"/>
                <w:szCs w:val="14"/>
                <w:lang w:val="bg-BG"/>
              </w:rPr>
              <w:t>ЛЕВА/ДКА</w:t>
            </w:r>
            <w:r w:rsidRPr="005E72D0">
              <w:rPr>
                <w:sz w:val="16"/>
                <w:szCs w:val="14"/>
              </w:rPr>
              <w:t xml:space="preserve"> )</w:t>
            </w:r>
          </w:p>
        </w:tc>
        <w:tc>
          <w:tcPr>
            <w:tcW w:w="1417" w:type="dxa"/>
          </w:tcPr>
          <w:p w:rsidR="005E72D0" w:rsidRPr="005E72D0" w:rsidRDefault="005E72D0" w:rsidP="005E72D0">
            <w:pPr>
              <w:jc w:val="center"/>
              <w:rPr>
                <w:sz w:val="16"/>
                <w:szCs w:val="14"/>
                <w:lang w:val="bg-BG"/>
              </w:rPr>
            </w:pPr>
            <w:r w:rsidRPr="005E72D0">
              <w:rPr>
                <w:b/>
                <w:sz w:val="16"/>
                <w:szCs w:val="14"/>
                <w:lang w:val="bg-BG"/>
              </w:rPr>
              <w:t>ДЪЛЖИМА СУМА</w:t>
            </w:r>
          </w:p>
          <w:p w:rsidR="005E72D0" w:rsidRPr="005E72D0" w:rsidRDefault="005E72D0" w:rsidP="005E72D0">
            <w:pPr>
              <w:jc w:val="center"/>
              <w:rPr>
                <w:b/>
                <w:sz w:val="16"/>
                <w:szCs w:val="14"/>
              </w:rPr>
            </w:pPr>
            <w:r w:rsidRPr="005E72D0">
              <w:rPr>
                <w:b/>
                <w:sz w:val="16"/>
                <w:szCs w:val="14"/>
              </w:rPr>
              <w:t>(</w:t>
            </w:r>
            <w:r w:rsidRPr="005E72D0">
              <w:rPr>
                <w:b/>
                <w:sz w:val="16"/>
                <w:szCs w:val="14"/>
                <w:lang w:val="bg-BG"/>
              </w:rPr>
              <w:t>ЛЕВА</w:t>
            </w:r>
            <w:r w:rsidRPr="005E72D0">
              <w:rPr>
                <w:b/>
                <w:sz w:val="16"/>
                <w:szCs w:val="14"/>
              </w:rPr>
              <w:t>)</w:t>
            </w:r>
          </w:p>
        </w:tc>
      </w:tr>
      <w:tr w:rsidR="005E72D0" w:rsidRPr="005E72D0" w:rsidTr="005E72D0">
        <w:trPr>
          <w:trHeight w:val="20"/>
        </w:trPr>
        <w:tc>
          <w:tcPr>
            <w:tcW w:w="675" w:type="dxa"/>
          </w:tcPr>
          <w:p w:rsidR="005E72D0" w:rsidRPr="005E72D0" w:rsidRDefault="005E72D0" w:rsidP="005E72D0">
            <w:pPr>
              <w:jc w:val="both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1</w:t>
            </w:r>
          </w:p>
        </w:tc>
        <w:tc>
          <w:tcPr>
            <w:tcW w:w="3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НИКОЛАЙ ЛЮБОМИРОВ ПЕТРОВ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114.38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jc w:val="center"/>
              <w:rPr>
                <w:sz w:val="18"/>
                <w:szCs w:val="14"/>
              </w:rPr>
            </w:pPr>
            <w:r w:rsidRPr="005E72D0">
              <w:rPr>
                <w:sz w:val="18"/>
                <w:szCs w:val="14"/>
                <w:lang w:val="bg-BG"/>
              </w:rPr>
              <w:t>9.83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73.68</w:t>
            </w:r>
          </w:p>
        </w:tc>
      </w:tr>
      <w:tr w:rsidR="005E72D0" w:rsidRPr="005E72D0" w:rsidTr="005E72D0">
        <w:trPr>
          <w:trHeight w:val="20"/>
        </w:trPr>
        <w:tc>
          <w:tcPr>
            <w:tcW w:w="675" w:type="dxa"/>
          </w:tcPr>
          <w:p w:rsidR="005E72D0" w:rsidRPr="005E72D0" w:rsidRDefault="005E72D0" w:rsidP="005E72D0">
            <w:pPr>
              <w:jc w:val="both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2</w:t>
            </w:r>
          </w:p>
        </w:tc>
        <w:tc>
          <w:tcPr>
            <w:tcW w:w="3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НИКОЛАЙ ЛЮБОМИРОВ ПЕТРОВ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114.41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jc w:val="center"/>
              <w:rPr>
                <w:sz w:val="18"/>
                <w:szCs w:val="14"/>
              </w:rPr>
            </w:pPr>
            <w:r w:rsidRPr="005E72D0">
              <w:rPr>
                <w:sz w:val="18"/>
                <w:szCs w:val="14"/>
                <w:lang w:val="bg-BG"/>
              </w:rPr>
              <w:t>9.83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32.55</w:t>
            </w:r>
          </w:p>
        </w:tc>
      </w:tr>
      <w:tr w:rsidR="005E72D0" w:rsidRPr="005E72D0" w:rsidTr="005E72D0">
        <w:trPr>
          <w:trHeight w:val="20"/>
        </w:trPr>
        <w:tc>
          <w:tcPr>
            <w:tcW w:w="675" w:type="dxa"/>
          </w:tcPr>
          <w:p w:rsidR="005E72D0" w:rsidRPr="005E72D0" w:rsidRDefault="005E72D0" w:rsidP="005E72D0">
            <w:pPr>
              <w:jc w:val="both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3</w:t>
            </w:r>
          </w:p>
        </w:tc>
        <w:tc>
          <w:tcPr>
            <w:tcW w:w="3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НИКОЛАЙ ЛЮБОМИРОВ ПЕТРОВ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114.43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jc w:val="center"/>
              <w:rPr>
                <w:sz w:val="18"/>
                <w:szCs w:val="14"/>
              </w:rPr>
            </w:pPr>
            <w:r w:rsidRPr="005E72D0">
              <w:rPr>
                <w:sz w:val="18"/>
                <w:szCs w:val="14"/>
                <w:lang w:val="bg-BG"/>
              </w:rPr>
              <w:t>9.83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22.30</w:t>
            </w:r>
          </w:p>
        </w:tc>
      </w:tr>
      <w:tr w:rsidR="005E72D0" w:rsidRPr="005E72D0" w:rsidTr="005E72D0">
        <w:trPr>
          <w:trHeight w:val="20"/>
        </w:trPr>
        <w:tc>
          <w:tcPr>
            <w:tcW w:w="675" w:type="dxa"/>
          </w:tcPr>
          <w:p w:rsidR="005E72D0" w:rsidRPr="005E72D0" w:rsidRDefault="005E72D0" w:rsidP="005E72D0">
            <w:pPr>
              <w:jc w:val="both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4</w:t>
            </w:r>
          </w:p>
        </w:tc>
        <w:tc>
          <w:tcPr>
            <w:tcW w:w="3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НИКОЛАЙ ЛЮБОМИРОВ ПЕТРОВ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114.53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jc w:val="center"/>
              <w:rPr>
                <w:sz w:val="18"/>
                <w:szCs w:val="14"/>
              </w:rPr>
            </w:pPr>
            <w:r w:rsidRPr="005E72D0">
              <w:rPr>
                <w:sz w:val="18"/>
                <w:szCs w:val="14"/>
                <w:lang w:val="bg-BG"/>
              </w:rPr>
              <w:t>9.83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17.82</w:t>
            </w:r>
          </w:p>
        </w:tc>
      </w:tr>
      <w:tr w:rsidR="005E72D0" w:rsidRPr="005E72D0" w:rsidTr="005E72D0">
        <w:trPr>
          <w:trHeight w:val="20"/>
        </w:trPr>
        <w:tc>
          <w:tcPr>
            <w:tcW w:w="675" w:type="dxa"/>
          </w:tcPr>
          <w:p w:rsidR="005E72D0" w:rsidRPr="005E72D0" w:rsidRDefault="005E72D0" w:rsidP="005E72D0">
            <w:pPr>
              <w:jc w:val="both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5</w:t>
            </w:r>
          </w:p>
        </w:tc>
        <w:tc>
          <w:tcPr>
            <w:tcW w:w="3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НИКОЛАЙ ЛЮБОМИРОВ ПЕТРОВ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114.42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jc w:val="center"/>
              <w:rPr>
                <w:sz w:val="18"/>
                <w:szCs w:val="14"/>
              </w:rPr>
            </w:pPr>
            <w:r w:rsidRPr="005E72D0">
              <w:rPr>
                <w:sz w:val="18"/>
                <w:szCs w:val="14"/>
                <w:lang w:val="bg-BG"/>
              </w:rPr>
              <w:t>9.83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16.37</w:t>
            </w:r>
          </w:p>
        </w:tc>
      </w:tr>
      <w:tr w:rsidR="005E72D0" w:rsidRPr="005E72D0" w:rsidTr="005E72D0">
        <w:trPr>
          <w:trHeight w:val="20"/>
        </w:trPr>
        <w:tc>
          <w:tcPr>
            <w:tcW w:w="675" w:type="dxa"/>
          </w:tcPr>
          <w:p w:rsidR="005E72D0" w:rsidRPr="005E72D0" w:rsidRDefault="005E72D0" w:rsidP="005E72D0">
            <w:pPr>
              <w:jc w:val="both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6</w:t>
            </w:r>
          </w:p>
        </w:tc>
        <w:tc>
          <w:tcPr>
            <w:tcW w:w="3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НИКОЛАЙ ЛЮБОМИРОВ ПЕТРОВ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114.52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jc w:val="center"/>
              <w:rPr>
                <w:sz w:val="18"/>
                <w:szCs w:val="14"/>
              </w:rPr>
            </w:pPr>
            <w:r w:rsidRPr="005E72D0">
              <w:rPr>
                <w:sz w:val="18"/>
                <w:szCs w:val="14"/>
                <w:lang w:val="bg-BG"/>
              </w:rPr>
              <w:t>9.83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72D0" w:rsidRPr="005E72D0" w:rsidRDefault="005E72D0" w:rsidP="005E72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4"/>
                <w:lang w:val="bg-BG"/>
              </w:rPr>
            </w:pPr>
            <w:r w:rsidRPr="005E72D0">
              <w:rPr>
                <w:sz w:val="18"/>
                <w:szCs w:val="14"/>
                <w:lang w:val="bg-BG"/>
              </w:rPr>
              <w:t>14.16</w:t>
            </w:r>
          </w:p>
        </w:tc>
      </w:tr>
    </w:tbl>
    <w:p w:rsidR="00C83899" w:rsidRPr="00D92A91" w:rsidRDefault="005E72D0" w:rsidP="00C83899">
      <w:pPr>
        <w:jc w:val="both"/>
        <w:rPr>
          <w:lang w:val="bg-BG"/>
        </w:rPr>
      </w:pPr>
      <w:r>
        <w:rPr>
          <w:b/>
          <w:lang w:val="bg-BG"/>
        </w:rPr>
        <w:t xml:space="preserve">    </w:t>
      </w:r>
      <w:r w:rsidR="00C83899" w:rsidRPr="000F6DCA">
        <w:rPr>
          <w:b/>
          <w:lang w:val="bg-BG"/>
        </w:rPr>
        <w:t>III.</w:t>
      </w:r>
      <w:r w:rsidR="00C83899" w:rsidRPr="00D92A91">
        <w:rPr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C83899" w:rsidRPr="00A64AA6" w:rsidRDefault="005E72D0" w:rsidP="005E72D0">
      <w:pPr>
        <w:jc w:val="both"/>
        <w:rPr>
          <w:lang w:val="ru-RU"/>
        </w:rPr>
      </w:pPr>
      <w:r>
        <w:rPr>
          <w:lang w:val="bg-BG"/>
        </w:rPr>
        <w:t xml:space="preserve">      </w:t>
      </w:r>
      <w:r w:rsidR="00C83899" w:rsidRPr="00A64AA6">
        <w:rPr>
          <w:lang w:val="bg-BG"/>
        </w:rPr>
        <w:t xml:space="preserve">Банкова сметка за чужди средства на </w:t>
      </w:r>
      <w:r w:rsidR="00C83899">
        <w:rPr>
          <w:lang w:val="bg-BG"/>
        </w:rPr>
        <w:t>Областна дирекция „Земеделие”-</w:t>
      </w:r>
      <w:r w:rsidR="00C83899" w:rsidRPr="00A64AA6">
        <w:rPr>
          <w:lang w:val="ru-RU"/>
        </w:rPr>
        <w:t>София област</w:t>
      </w:r>
      <w:r w:rsidR="00C83899">
        <w:rPr>
          <w:lang w:val="ru-RU"/>
        </w:rPr>
        <w:t xml:space="preserve">, </w:t>
      </w:r>
      <w:r w:rsidR="00C83899" w:rsidRPr="00A64AA6">
        <w:rPr>
          <w:lang w:val="ru-RU"/>
        </w:rPr>
        <w:t xml:space="preserve">Банка: УниКредитБулбанк, </w:t>
      </w:r>
      <w:r w:rsidR="00C83899" w:rsidRPr="00A64AA6">
        <w:rPr>
          <w:b/>
        </w:rPr>
        <w:t>BIC</w:t>
      </w:r>
      <w:r w:rsidR="00C83899" w:rsidRPr="00A64AA6">
        <w:rPr>
          <w:b/>
          <w:lang w:val="ru-RU"/>
        </w:rPr>
        <w:t xml:space="preserve">: </w:t>
      </w:r>
      <w:r w:rsidR="00C83899" w:rsidRPr="00A64AA6">
        <w:rPr>
          <w:b/>
        </w:rPr>
        <w:t>UNCRBGSF</w:t>
      </w:r>
      <w:r w:rsidR="00C83899" w:rsidRPr="00A64AA6">
        <w:rPr>
          <w:b/>
          <w:lang w:val="ru-RU"/>
        </w:rPr>
        <w:t xml:space="preserve">, </w:t>
      </w:r>
      <w:r w:rsidR="00C83899" w:rsidRPr="00A64AA6">
        <w:rPr>
          <w:b/>
        </w:rPr>
        <w:t>IBAN</w:t>
      </w:r>
      <w:r w:rsidR="00C83899" w:rsidRPr="00A64AA6">
        <w:rPr>
          <w:b/>
          <w:lang w:val="ru-RU"/>
        </w:rPr>
        <w:t xml:space="preserve">: </w:t>
      </w:r>
      <w:r w:rsidR="00C83899" w:rsidRPr="00A64AA6">
        <w:rPr>
          <w:b/>
        </w:rPr>
        <w:t>BG</w:t>
      </w:r>
      <w:r w:rsidR="00C83899" w:rsidRPr="00A64AA6">
        <w:rPr>
          <w:b/>
          <w:lang w:val="ru-RU"/>
        </w:rPr>
        <w:t xml:space="preserve">67 </w:t>
      </w:r>
      <w:r w:rsidR="00C83899" w:rsidRPr="00A64AA6">
        <w:rPr>
          <w:b/>
        </w:rPr>
        <w:t>UNCR</w:t>
      </w:r>
      <w:r w:rsidR="00C83899" w:rsidRPr="00A64AA6">
        <w:rPr>
          <w:b/>
          <w:lang w:val="ru-RU"/>
        </w:rPr>
        <w:t xml:space="preserve"> 7000 3319 7337 51</w:t>
      </w:r>
    </w:p>
    <w:p w:rsidR="00C83899" w:rsidRDefault="005E72D0" w:rsidP="005E72D0">
      <w:pPr>
        <w:jc w:val="both"/>
        <w:rPr>
          <w:lang w:val="bg-BG"/>
        </w:rPr>
      </w:pPr>
      <w:r>
        <w:rPr>
          <w:b/>
          <w:lang w:val="bg-BG"/>
        </w:rPr>
        <w:t xml:space="preserve">     </w:t>
      </w:r>
      <w:r w:rsidR="00C83899" w:rsidRPr="007970E5">
        <w:rPr>
          <w:b/>
        </w:rPr>
        <w:t>IV.</w:t>
      </w:r>
      <w:r w:rsidR="00C83899">
        <w:rPr>
          <w:b/>
        </w:rPr>
        <w:t xml:space="preserve"> </w:t>
      </w:r>
      <w:r w:rsidR="00C83899">
        <w:rPr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="00C83899" w:rsidRPr="007970E5">
        <w:rPr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C83899" w:rsidRDefault="005E72D0" w:rsidP="005E72D0">
      <w:pPr>
        <w:jc w:val="both"/>
        <w:rPr>
          <w:lang w:val="bg-BG"/>
        </w:rPr>
      </w:pPr>
      <w:r>
        <w:rPr>
          <w:b/>
          <w:lang w:val="bg-BG"/>
        </w:rPr>
        <w:t xml:space="preserve">     </w:t>
      </w:r>
      <w:r w:rsidR="00C83899" w:rsidRPr="000F6DCA">
        <w:rPr>
          <w:b/>
        </w:rPr>
        <w:t>V</w:t>
      </w:r>
      <w:r w:rsidR="00C83899" w:rsidRPr="000F6DCA">
        <w:rPr>
          <w:b/>
          <w:lang w:val="bg-BG"/>
        </w:rPr>
        <w:t>.</w:t>
      </w:r>
      <w:r w:rsidR="00C83899">
        <w:rPr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с.</w:t>
      </w:r>
      <w:r w:rsidR="004E6CCE">
        <w:rPr>
          <w:lang w:val="bg-BG"/>
        </w:rPr>
        <w:t>Храбърско</w:t>
      </w:r>
      <w:r w:rsidR="00C83899">
        <w:rPr>
          <w:lang w:val="bg-BG"/>
        </w:rPr>
        <w:t xml:space="preserve"> и в сградата на Общинска служба по земеделие - Божурище и да се публикува на интернет страниците на съответната община и Областна дирекция „Земеделие” – София област</w:t>
      </w:r>
    </w:p>
    <w:p w:rsidR="00C83899" w:rsidRDefault="00C83899" w:rsidP="00C83899">
      <w:pPr>
        <w:ind w:firstLine="720"/>
        <w:jc w:val="both"/>
        <w:rPr>
          <w:lang w:val="bg-BG"/>
        </w:rPr>
      </w:pPr>
      <w:r>
        <w:rPr>
          <w:lang w:val="bg-BG"/>
        </w:rPr>
        <w:t>Контрол по изпълнението на заповедта възлагам на началника на Общинска служба по земеделие -Божурище</w:t>
      </w:r>
    </w:p>
    <w:p w:rsidR="00C83899" w:rsidRPr="000F6DCA" w:rsidRDefault="00C83899" w:rsidP="00C83899">
      <w:pPr>
        <w:ind w:firstLine="720"/>
        <w:jc w:val="both"/>
        <w:rPr>
          <w:lang w:val="bg-BG"/>
        </w:rPr>
      </w:pPr>
      <w:r w:rsidRPr="00E1294D">
        <w:rPr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C83899" w:rsidRDefault="005E72D0" w:rsidP="005E72D0">
      <w:pPr>
        <w:jc w:val="both"/>
        <w:rPr>
          <w:lang w:val="bg-BG"/>
        </w:rPr>
      </w:pPr>
      <w:r>
        <w:rPr>
          <w:lang w:val="bg-BG"/>
        </w:rPr>
        <w:t xml:space="preserve">       </w:t>
      </w:r>
      <w:r w:rsidR="00C83899">
        <w:rPr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C83899" w:rsidRDefault="005E72D0" w:rsidP="005E72D0">
      <w:pPr>
        <w:jc w:val="both"/>
        <w:rPr>
          <w:lang w:val="bg-BG"/>
        </w:rPr>
      </w:pPr>
      <w:r>
        <w:rPr>
          <w:b/>
          <w:lang w:val="bg-BG"/>
        </w:rPr>
        <w:t xml:space="preserve">     </w:t>
      </w:r>
      <w:r w:rsidR="00C83899" w:rsidRPr="000F6DCA">
        <w:rPr>
          <w:b/>
        </w:rPr>
        <w:t>V</w:t>
      </w:r>
      <w:r w:rsidR="00C83899">
        <w:rPr>
          <w:b/>
        </w:rPr>
        <w:t>I</w:t>
      </w:r>
      <w:r w:rsidR="00C83899" w:rsidRPr="000F6DCA">
        <w:rPr>
          <w:b/>
          <w:lang w:val="bg-BG"/>
        </w:rPr>
        <w:t>.</w:t>
      </w:r>
      <w:r w:rsidR="00C83899">
        <w:rPr>
          <w:lang w:val="bg-BG"/>
        </w:rPr>
        <w:t xml:space="preserve"> Неразделна част от настоящата заповед са:</w:t>
      </w:r>
    </w:p>
    <w:p w:rsidR="00C83899" w:rsidRDefault="00C83899" w:rsidP="00C83899">
      <w:pPr>
        <w:ind w:firstLine="720"/>
        <w:jc w:val="both"/>
        <w:rPr>
          <w:lang w:val="bg-BG"/>
        </w:rPr>
      </w:pPr>
      <w:r>
        <w:rPr>
          <w:lang w:val="bg-BG"/>
        </w:rPr>
        <w:t xml:space="preserve">1. Декларации на собствениците и/или ползвателите по чл. 37ж, ал. 8 от ЗСПЗЗ. </w:t>
      </w:r>
    </w:p>
    <w:p w:rsidR="00C83899" w:rsidRDefault="00C83899" w:rsidP="00301CCB">
      <w:pPr>
        <w:ind w:firstLine="708"/>
        <w:rPr>
          <w:lang w:val="bg-BG"/>
        </w:rPr>
      </w:pPr>
      <w:r>
        <w:rPr>
          <w:lang w:val="bg-BG"/>
        </w:rPr>
        <w:t xml:space="preserve">2. Споразумението по </w:t>
      </w:r>
      <w:r w:rsidR="00544F00">
        <w:rPr>
          <w:lang w:val="bg-BG"/>
        </w:rPr>
        <w:t xml:space="preserve">т. </w:t>
      </w:r>
      <w:r w:rsidR="00544F00" w:rsidRPr="00E26E87">
        <w:t>I</w:t>
      </w:r>
      <w:r w:rsidR="00544F00" w:rsidRPr="00E26E87">
        <w:rPr>
          <w:lang w:val="bg-BG"/>
        </w:rPr>
        <w:t>.</w:t>
      </w:r>
    </w:p>
    <w:p w:rsidR="00C83899" w:rsidRPr="005E72D0" w:rsidRDefault="005238DF" w:rsidP="005E72D0">
      <w:pPr>
        <w:spacing w:before="240"/>
        <w:rPr>
          <w:b/>
          <w:lang w:val="bg-BG"/>
        </w:rPr>
      </w:pPr>
      <w:r w:rsidRPr="005E72D0">
        <w:rPr>
          <w:b/>
          <w:lang w:val="bg-BG"/>
        </w:rPr>
        <w:t>АНТОНИЯ СТОИМЕНОВА</w:t>
      </w:r>
    </w:p>
    <w:p w:rsidR="00C83899" w:rsidRPr="00CE78CA" w:rsidRDefault="00C83899" w:rsidP="00C83899">
      <w:pPr>
        <w:rPr>
          <w:i/>
          <w:lang w:val="ru-RU"/>
        </w:rPr>
      </w:pPr>
      <w:r w:rsidRPr="00CE78CA">
        <w:rPr>
          <w:i/>
          <w:lang w:val="bg-BG"/>
        </w:rPr>
        <w:t xml:space="preserve">Директор на </w:t>
      </w:r>
    </w:p>
    <w:p w:rsidR="00C83899" w:rsidRPr="00CE78CA" w:rsidRDefault="00C83899" w:rsidP="00C83899">
      <w:pPr>
        <w:rPr>
          <w:i/>
          <w:lang w:val="ru-RU"/>
        </w:rPr>
      </w:pPr>
      <w:r w:rsidRPr="00CE78CA">
        <w:rPr>
          <w:i/>
          <w:lang w:val="bg-BG"/>
        </w:rPr>
        <w:t xml:space="preserve">Областна дирекция „Земеделие” </w:t>
      </w:r>
    </w:p>
    <w:p w:rsidR="00C83899" w:rsidRPr="00CE78CA" w:rsidRDefault="003C7DD4" w:rsidP="00C83899">
      <w:pPr>
        <w:rPr>
          <w:i/>
          <w:lang w:val="bg-BG"/>
        </w:rPr>
      </w:pPr>
      <w:r>
        <w:rPr>
          <w:i/>
          <w:lang w:val="bg-BG"/>
        </w:rPr>
        <w:t>София</w:t>
      </w:r>
      <w:r w:rsidR="00C83899" w:rsidRPr="00CE78CA">
        <w:rPr>
          <w:i/>
          <w:lang w:val="bg-BG"/>
        </w:rPr>
        <w:t xml:space="preserve"> област</w:t>
      </w:r>
    </w:p>
    <w:sectPr w:rsidR="00C83899" w:rsidRPr="00CE78CA" w:rsidSect="005E72D0">
      <w:footerReference w:type="even" r:id="rId9"/>
      <w:footerReference w:type="default" r:id="rId10"/>
      <w:pgSz w:w="11906" w:h="16838"/>
      <w:pgMar w:top="539" w:right="1133" w:bottom="568" w:left="1560" w:header="708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33" w:rsidRDefault="00FD5333">
      <w:r>
        <w:separator/>
      </w:r>
    </w:p>
  </w:endnote>
  <w:endnote w:type="continuationSeparator" w:id="0">
    <w:p w:rsidR="00FD5333" w:rsidRDefault="00FD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25" w:rsidRDefault="00316F25" w:rsidP="00B343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6F25" w:rsidRDefault="00316F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25" w:rsidRDefault="00316F25" w:rsidP="00B3436C">
    <w:pPr>
      <w:pStyle w:val="Footer"/>
      <w:framePr w:wrap="around" w:vAnchor="text" w:hAnchor="margin" w:xAlign="center" w:y="1"/>
      <w:rPr>
        <w:rStyle w:val="PageNumber"/>
      </w:rPr>
    </w:pPr>
  </w:p>
  <w:p w:rsidR="005E72D0" w:rsidRPr="00A77C2E" w:rsidRDefault="005E72D0" w:rsidP="005E72D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гр. София 1000, бул. "Витоша" №4, http://mzh.government.bg/odz-sofiaoblast</w:t>
    </w:r>
  </w:p>
  <w:p w:rsidR="005E72D0" w:rsidRPr="00EA3B1F" w:rsidRDefault="005E72D0" w:rsidP="005E72D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316F25" w:rsidRDefault="00316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33" w:rsidRDefault="00FD5333">
      <w:r>
        <w:separator/>
      </w:r>
    </w:p>
  </w:footnote>
  <w:footnote w:type="continuationSeparator" w:id="0">
    <w:p w:rsidR="00FD5333" w:rsidRDefault="00FD5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540D8"/>
    <w:multiLevelType w:val="hybridMultilevel"/>
    <w:tmpl w:val="D9C4F4BA"/>
    <w:lvl w:ilvl="0" w:tplc="573AE3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70"/>
    <w:rsid w:val="00037C1B"/>
    <w:rsid w:val="00053542"/>
    <w:rsid w:val="000D5039"/>
    <w:rsid w:val="000D7F7F"/>
    <w:rsid w:val="000E19BE"/>
    <w:rsid w:val="000E3ECC"/>
    <w:rsid w:val="001006FD"/>
    <w:rsid w:val="00165F17"/>
    <w:rsid w:val="0018218B"/>
    <w:rsid w:val="00196D2E"/>
    <w:rsid w:val="001B2569"/>
    <w:rsid w:val="001B71B2"/>
    <w:rsid w:val="001C1B05"/>
    <w:rsid w:val="0020308D"/>
    <w:rsid w:val="00203A48"/>
    <w:rsid w:val="00213650"/>
    <w:rsid w:val="00224E0D"/>
    <w:rsid w:val="00232F5F"/>
    <w:rsid w:val="002778EE"/>
    <w:rsid w:val="00283FD1"/>
    <w:rsid w:val="0029354D"/>
    <w:rsid w:val="002D17E4"/>
    <w:rsid w:val="002E2314"/>
    <w:rsid w:val="002E64FA"/>
    <w:rsid w:val="002F3420"/>
    <w:rsid w:val="00300AAF"/>
    <w:rsid w:val="00301CCB"/>
    <w:rsid w:val="003047F4"/>
    <w:rsid w:val="00313CDC"/>
    <w:rsid w:val="00316F25"/>
    <w:rsid w:val="0032234F"/>
    <w:rsid w:val="00324D05"/>
    <w:rsid w:val="003353B3"/>
    <w:rsid w:val="003377E9"/>
    <w:rsid w:val="003A437B"/>
    <w:rsid w:val="003C7DD4"/>
    <w:rsid w:val="003F2738"/>
    <w:rsid w:val="004219D8"/>
    <w:rsid w:val="00430E92"/>
    <w:rsid w:val="00446CA7"/>
    <w:rsid w:val="004A4E15"/>
    <w:rsid w:val="004B1473"/>
    <w:rsid w:val="004B4242"/>
    <w:rsid w:val="004B63D5"/>
    <w:rsid w:val="004B6914"/>
    <w:rsid w:val="004E20FC"/>
    <w:rsid w:val="004E6CCE"/>
    <w:rsid w:val="004F359D"/>
    <w:rsid w:val="00506F9F"/>
    <w:rsid w:val="005238DF"/>
    <w:rsid w:val="00523F5D"/>
    <w:rsid w:val="00526651"/>
    <w:rsid w:val="0052740E"/>
    <w:rsid w:val="00540140"/>
    <w:rsid w:val="005417D8"/>
    <w:rsid w:val="00542AC4"/>
    <w:rsid w:val="00544F00"/>
    <w:rsid w:val="00574378"/>
    <w:rsid w:val="005852F3"/>
    <w:rsid w:val="005A4855"/>
    <w:rsid w:val="005C55D5"/>
    <w:rsid w:val="005C6586"/>
    <w:rsid w:val="005E72D0"/>
    <w:rsid w:val="005F40D7"/>
    <w:rsid w:val="006118F6"/>
    <w:rsid w:val="00613795"/>
    <w:rsid w:val="00613880"/>
    <w:rsid w:val="00654583"/>
    <w:rsid w:val="00654D6C"/>
    <w:rsid w:val="006553A1"/>
    <w:rsid w:val="00672310"/>
    <w:rsid w:val="006A635A"/>
    <w:rsid w:val="006B6FA0"/>
    <w:rsid w:val="006C385B"/>
    <w:rsid w:val="006F7A5A"/>
    <w:rsid w:val="00701E9C"/>
    <w:rsid w:val="00703B75"/>
    <w:rsid w:val="00715C69"/>
    <w:rsid w:val="007200C0"/>
    <w:rsid w:val="007252AE"/>
    <w:rsid w:val="007361B7"/>
    <w:rsid w:val="00743D10"/>
    <w:rsid w:val="007469D0"/>
    <w:rsid w:val="0075073B"/>
    <w:rsid w:val="00755C31"/>
    <w:rsid w:val="00757014"/>
    <w:rsid w:val="00762DA7"/>
    <w:rsid w:val="00784B7B"/>
    <w:rsid w:val="00786E5A"/>
    <w:rsid w:val="007904A0"/>
    <w:rsid w:val="007908E9"/>
    <w:rsid w:val="00796603"/>
    <w:rsid w:val="007A72ED"/>
    <w:rsid w:val="007B2E1C"/>
    <w:rsid w:val="007E5D49"/>
    <w:rsid w:val="007E7095"/>
    <w:rsid w:val="007F5273"/>
    <w:rsid w:val="00801F02"/>
    <w:rsid w:val="00804669"/>
    <w:rsid w:val="00815E40"/>
    <w:rsid w:val="00827E74"/>
    <w:rsid w:val="00851F5C"/>
    <w:rsid w:val="00860390"/>
    <w:rsid w:val="00875AE1"/>
    <w:rsid w:val="0088126E"/>
    <w:rsid w:val="008B0DDB"/>
    <w:rsid w:val="008C3785"/>
    <w:rsid w:val="008C3C58"/>
    <w:rsid w:val="008D31EE"/>
    <w:rsid w:val="008E1144"/>
    <w:rsid w:val="008E21E3"/>
    <w:rsid w:val="008F4D9E"/>
    <w:rsid w:val="00931717"/>
    <w:rsid w:val="009334B4"/>
    <w:rsid w:val="009C42F5"/>
    <w:rsid w:val="009E14F2"/>
    <w:rsid w:val="00A01B04"/>
    <w:rsid w:val="00A03F4E"/>
    <w:rsid w:val="00A83B5A"/>
    <w:rsid w:val="00A87E69"/>
    <w:rsid w:val="00A93A88"/>
    <w:rsid w:val="00AF644F"/>
    <w:rsid w:val="00B2090F"/>
    <w:rsid w:val="00B3436C"/>
    <w:rsid w:val="00B625BB"/>
    <w:rsid w:val="00B65617"/>
    <w:rsid w:val="00BA0B8F"/>
    <w:rsid w:val="00BA2E5E"/>
    <w:rsid w:val="00BA3087"/>
    <w:rsid w:val="00BB0311"/>
    <w:rsid w:val="00BC0C83"/>
    <w:rsid w:val="00BD402A"/>
    <w:rsid w:val="00BF2B04"/>
    <w:rsid w:val="00C26DD0"/>
    <w:rsid w:val="00C40555"/>
    <w:rsid w:val="00C44FB1"/>
    <w:rsid w:val="00C453F0"/>
    <w:rsid w:val="00C61AA1"/>
    <w:rsid w:val="00C83899"/>
    <w:rsid w:val="00CC1259"/>
    <w:rsid w:val="00CC5AC8"/>
    <w:rsid w:val="00CD1407"/>
    <w:rsid w:val="00CE105D"/>
    <w:rsid w:val="00CE3F1D"/>
    <w:rsid w:val="00D0777D"/>
    <w:rsid w:val="00D16C7F"/>
    <w:rsid w:val="00D41110"/>
    <w:rsid w:val="00D42C70"/>
    <w:rsid w:val="00D5027C"/>
    <w:rsid w:val="00D61727"/>
    <w:rsid w:val="00D63DB9"/>
    <w:rsid w:val="00D83CDB"/>
    <w:rsid w:val="00D93887"/>
    <w:rsid w:val="00DB1FC3"/>
    <w:rsid w:val="00DB5510"/>
    <w:rsid w:val="00DC0210"/>
    <w:rsid w:val="00DE4DBC"/>
    <w:rsid w:val="00DF7CDF"/>
    <w:rsid w:val="00E01013"/>
    <w:rsid w:val="00E10C81"/>
    <w:rsid w:val="00E15CCA"/>
    <w:rsid w:val="00E26E1A"/>
    <w:rsid w:val="00E30703"/>
    <w:rsid w:val="00E56CBB"/>
    <w:rsid w:val="00E667EE"/>
    <w:rsid w:val="00E73C8D"/>
    <w:rsid w:val="00E7482C"/>
    <w:rsid w:val="00E94137"/>
    <w:rsid w:val="00EB3958"/>
    <w:rsid w:val="00ED08A1"/>
    <w:rsid w:val="00ED2ECC"/>
    <w:rsid w:val="00EE0D89"/>
    <w:rsid w:val="00EF1B62"/>
    <w:rsid w:val="00F01DF7"/>
    <w:rsid w:val="00F514D5"/>
    <w:rsid w:val="00F63E27"/>
    <w:rsid w:val="00F6439C"/>
    <w:rsid w:val="00F800FA"/>
    <w:rsid w:val="00F944AC"/>
    <w:rsid w:val="00F97A2F"/>
    <w:rsid w:val="00FA1398"/>
    <w:rsid w:val="00FB76E2"/>
    <w:rsid w:val="00FC48F6"/>
    <w:rsid w:val="00FD5333"/>
    <w:rsid w:val="00FE43B6"/>
    <w:rsid w:val="00FE6FAA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5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13C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7A5A"/>
    <w:pPr>
      <w:tabs>
        <w:tab w:val="center" w:pos="4320"/>
        <w:tab w:val="right" w:pos="8640"/>
      </w:tabs>
    </w:pPr>
    <w:rPr>
      <w:rFonts w:ascii="TmsCyr" w:hAnsi="TmsCyr"/>
      <w:sz w:val="20"/>
      <w:szCs w:val="20"/>
      <w:lang w:val="bg-BG" w:eastAsia="bg-BG"/>
    </w:rPr>
  </w:style>
  <w:style w:type="paragraph" w:styleId="Footer">
    <w:name w:val="footer"/>
    <w:basedOn w:val="Normal"/>
    <w:link w:val="FooterChar"/>
    <w:rsid w:val="00A87E6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7E69"/>
  </w:style>
  <w:style w:type="paragraph" w:styleId="BodyText">
    <w:name w:val="Body Text"/>
    <w:basedOn w:val="Normal"/>
    <w:rsid w:val="00313CDC"/>
    <w:pPr>
      <w:spacing w:after="240"/>
      <w:jc w:val="both"/>
    </w:pPr>
    <w:rPr>
      <w:rFonts w:ascii="Garamond" w:hAnsi="Garamond"/>
      <w:spacing w:val="-5"/>
      <w:szCs w:val="20"/>
      <w:lang w:val="bg-BG" w:eastAsia="bg-BG"/>
    </w:rPr>
  </w:style>
  <w:style w:type="table" w:styleId="TableGrid">
    <w:name w:val="Table Grid"/>
    <w:basedOn w:val="TableNormal"/>
    <w:rsid w:val="0079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C6586"/>
    <w:rPr>
      <w:i/>
      <w:iCs/>
    </w:rPr>
  </w:style>
  <w:style w:type="paragraph" w:styleId="BalloonText">
    <w:name w:val="Balloon Text"/>
    <w:basedOn w:val="Normal"/>
    <w:semiHidden/>
    <w:rsid w:val="00BF2B0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E72D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5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13C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7A5A"/>
    <w:pPr>
      <w:tabs>
        <w:tab w:val="center" w:pos="4320"/>
        <w:tab w:val="right" w:pos="8640"/>
      </w:tabs>
    </w:pPr>
    <w:rPr>
      <w:rFonts w:ascii="TmsCyr" w:hAnsi="TmsCyr"/>
      <w:sz w:val="20"/>
      <w:szCs w:val="20"/>
      <w:lang w:val="bg-BG" w:eastAsia="bg-BG"/>
    </w:rPr>
  </w:style>
  <w:style w:type="paragraph" w:styleId="Footer">
    <w:name w:val="footer"/>
    <w:basedOn w:val="Normal"/>
    <w:link w:val="FooterChar"/>
    <w:rsid w:val="00A87E6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7E69"/>
  </w:style>
  <w:style w:type="paragraph" w:styleId="BodyText">
    <w:name w:val="Body Text"/>
    <w:basedOn w:val="Normal"/>
    <w:rsid w:val="00313CDC"/>
    <w:pPr>
      <w:spacing w:after="240"/>
      <w:jc w:val="both"/>
    </w:pPr>
    <w:rPr>
      <w:rFonts w:ascii="Garamond" w:hAnsi="Garamond"/>
      <w:spacing w:val="-5"/>
      <w:szCs w:val="20"/>
      <w:lang w:val="bg-BG" w:eastAsia="bg-BG"/>
    </w:rPr>
  </w:style>
  <w:style w:type="table" w:styleId="TableGrid">
    <w:name w:val="Table Grid"/>
    <w:basedOn w:val="TableNormal"/>
    <w:rsid w:val="0079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C6586"/>
    <w:rPr>
      <w:i/>
      <w:iCs/>
    </w:rPr>
  </w:style>
  <w:style w:type="paragraph" w:styleId="BalloonText">
    <w:name w:val="Balloon Text"/>
    <w:basedOn w:val="Normal"/>
    <w:semiHidden/>
    <w:rsid w:val="00BF2B0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E72D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ODZ.dot</Template>
  <TotalTime>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ПРОДОВОЛСТВИЕТО</vt:lpstr>
      <vt:lpstr>МИНИСТЕРСТВО НА ЗЕМЕДЕЛИЕТО И ПРОДОВОЛСТВИЕТО</vt:lpstr>
    </vt:vector>
  </TitlesOfParts>
  <Company>fs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ПРОДОВОЛСТВИЕТО</dc:title>
  <dc:creator>User</dc:creator>
  <cp:lastModifiedBy>User</cp:lastModifiedBy>
  <cp:revision>3</cp:revision>
  <cp:lastPrinted>2017-03-10T12:49:00Z</cp:lastPrinted>
  <dcterms:created xsi:type="dcterms:W3CDTF">2017-12-16T18:20:00Z</dcterms:created>
  <dcterms:modified xsi:type="dcterms:W3CDTF">2017-12-19T07:52:00Z</dcterms:modified>
</cp:coreProperties>
</file>