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9D124D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</w:t>
      </w:r>
      <w:proofErr w:type="spellStart"/>
      <w:r w:rsidR="00684BB8">
        <w:rPr>
          <w:rFonts w:ascii="Verdana" w:hAnsi="Verdana"/>
          <w:b/>
          <w:lang w:val="bg-BG"/>
        </w:rPr>
        <w:t>находящи</w:t>
      </w:r>
      <w:proofErr w:type="spellEnd"/>
      <w:r w:rsidR="00684BB8">
        <w:rPr>
          <w:rFonts w:ascii="Verdana" w:hAnsi="Verdana"/>
          <w:b/>
          <w:lang w:val="bg-BG"/>
        </w:rPr>
        <w:t xml:space="preserve">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9D124D">
        <w:rPr>
          <w:rFonts w:ascii="Verdana" w:hAnsi="Verdana"/>
          <w:b/>
        </w:rPr>
        <w:t xml:space="preserve"> </w:t>
      </w:r>
      <w:r w:rsidR="00F74E8B">
        <w:rPr>
          <w:rFonts w:ascii="Verdana" w:hAnsi="Verdana"/>
          <w:b/>
          <w:lang w:val="bg-BG"/>
        </w:rPr>
        <w:t>с.Дорково</w:t>
      </w:r>
      <w:r w:rsidR="009D124D">
        <w:rPr>
          <w:rFonts w:ascii="Verdana" w:hAnsi="Verdana"/>
          <w:b/>
          <w:lang w:val="bg-BG"/>
        </w:rPr>
        <w:t>, община Ракитово</w:t>
      </w:r>
    </w:p>
    <w:p w:rsidR="009D124D" w:rsidRPr="009D124D" w:rsidRDefault="009D124D" w:rsidP="009D124D">
      <w:pPr>
        <w:spacing w:line="360" w:lineRule="auto"/>
        <w:jc w:val="center"/>
        <w:rPr>
          <w:rFonts w:ascii="Verdana" w:hAnsi="Verdana"/>
          <w:b/>
        </w:rPr>
      </w:pPr>
    </w:p>
    <w:p w:rsidR="009D124D" w:rsidRPr="009D124D" w:rsidRDefault="00D75CA3" w:rsidP="009D124D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Днес</w:t>
      </w:r>
      <w:proofErr w:type="spellEnd"/>
      <w:r>
        <w:rPr>
          <w:rFonts w:ascii="Verdana" w:hAnsi="Verdana"/>
        </w:rPr>
        <w:t xml:space="preserve">, </w:t>
      </w:r>
      <w:r>
        <w:rPr>
          <w:rFonts w:ascii="Verdana" w:hAnsi="Verdana"/>
          <w:lang w:val="bg-BG"/>
        </w:rPr>
        <w:t>14</w:t>
      </w:r>
      <w:r>
        <w:rPr>
          <w:rFonts w:ascii="Verdana" w:hAnsi="Verdana"/>
        </w:rPr>
        <w:t>.0</w:t>
      </w:r>
      <w:r>
        <w:rPr>
          <w:rFonts w:ascii="Verdana" w:hAnsi="Verdana"/>
          <w:lang w:val="bg-BG"/>
        </w:rPr>
        <w:t>4</w:t>
      </w:r>
      <w:bookmarkStart w:id="0" w:name="_GoBack"/>
      <w:bookmarkEnd w:id="0"/>
      <w:r w:rsidR="009D124D" w:rsidRPr="009D124D">
        <w:rPr>
          <w:rFonts w:ascii="Verdana" w:hAnsi="Verdana"/>
        </w:rPr>
        <w:t xml:space="preserve">.2025 г. </w:t>
      </w:r>
      <w:proofErr w:type="gramStart"/>
      <w:r w:rsidR="009D124D" w:rsidRPr="009D124D">
        <w:rPr>
          <w:rFonts w:ascii="Verdana" w:hAnsi="Verdana"/>
        </w:rPr>
        <w:t>г.,</w:t>
      </w:r>
      <w:proofErr w:type="gramEnd"/>
      <w:r w:rsidR="009D124D" w:rsidRPr="009D124D">
        <w:rPr>
          <w:rFonts w:ascii="Verdana" w:hAnsi="Verdana"/>
        </w:rPr>
        <w:t xml:space="preserve"> в </w:t>
      </w:r>
      <w:proofErr w:type="spellStart"/>
      <w:r w:rsidR="009D124D" w:rsidRPr="009D124D">
        <w:rPr>
          <w:rFonts w:ascii="Verdana" w:hAnsi="Verdana"/>
        </w:rPr>
        <w:t>гр</w:t>
      </w:r>
      <w:proofErr w:type="spellEnd"/>
      <w:r w:rsidR="009D124D" w:rsidRPr="009D124D">
        <w:rPr>
          <w:rFonts w:ascii="Verdana" w:hAnsi="Verdana"/>
        </w:rPr>
        <w:t xml:space="preserve">. </w:t>
      </w:r>
      <w:proofErr w:type="spellStart"/>
      <w:proofErr w:type="gramStart"/>
      <w:r w:rsidR="009D124D" w:rsidRPr="009D124D">
        <w:rPr>
          <w:rFonts w:ascii="Verdana" w:hAnsi="Verdana"/>
        </w:rPr>
        <w:t>Ракитово</w:t>
      </w:r>
      <w:proofErr w:type="spellEnd"/>
      <w:r w:rsidR="009D124D" w:rsidRPr="009D124D">
        <w:rPr>
          <w:rFonts w:ascii="Verdana" w:hAnsi="Verdana"/>
        </w:rPr>
        <w:t xml:space="preserve">,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основание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разпоредбите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чл</w:t>
      </w:r>
      <w:proofErr w:type="spellEnd"/>
      <w:r w:rsidR="009D124D" w:rsidRPr="009D124D">
        <w:rPr>
          <w:rFonts w:ascii="Verdana" w:hAnsi="Verdana"/>
        </w:rPr>
        <w:t>.</w:t>
      </w:r>
      <w:proofErr w:type="gramEnd"/>
      <w:r w:rsidR="009D124D" w:rsidRPr="009D124D">
        <w:rPr>
          <w:rFonts w:ascii="Verdana" w:hAnsi="Verdana"/>
        </w:rPr>
        <w:t xml:space="preserve"> </w:t>
      </w:r>
      <w:proofErr w:type="gramStart"/>
      <w:r w:rsidR="009D124D" w:rsidRPr="009D124D">
        <w:rPr>
          <w:rFonts w:ascii="Verdana" w:hAnsi="Verdana"/>
        </w:rPr>
        <w:t xml:space="preserve">37и, </w:t>
      </w:r>
      <w:proofErr w:type="spellStart"/>
      <w:r w:rsidR="009D124D" w:rsidRPr="009D124D">
        <w:rPr>
          <w:rFonts w:ascii="Verdana" w:hAnsi="Verdana"/>
        </w:rPr>
        <w:t>ал</w:t>
      </w:r>
      <w:proofErr w:type="spellEnd"/>
      <w:r w:rsidR="009D124D" w:rsidRPr="009D124D">
        <w:rPr>
          <w:rFonts w:ascii="Verdana" w:hAnsi="Verdana"/>
        </w:rPr>
        <w:t>.</w:t>
      </w:r>
      <w:proofErr w:type="gramEnd"/>
      <w:r w:rsidR="009D124D" w:rsidRPr="009D124D">
        <w:rPr>
          <w:rFonts w:ascii="Verdana" w:hAnsi="Verdana"/>
        </w:rPr>
        <w:t xml:space="preserve"> 8, т. 2 </w:t>
      </w:r>
      <w:proofErr w:type="spellStart"/>
      <w:proofErr w:type="gramStart"/>
      <w:r w:rsidR="009D124D" w:rsidRPr="009D124D">
        <w:rPr>
          <w:rFonts w:ascii="Verdana" w:hAnsi="Verdana"/>
        </w:rPr>
        <w:t>от</w:t>
      </w:r>
      <w:proofErr w:type="spellEnd"/>
      <w:r w:rsidR="009D124D" w:rsidRPr="009D124D">
        <w:rPr>
          <w:rFonts w:ascii="Verdana" w:hAnsi="Verdana"/>
        </w:rPr>
        <w:t xml:space="preserve">  </w:t>
      </w:r>
      <w:proofErr w:type="spellStart"/>
      <w:r w:rsidR="009D124D" w:rsidRPr="009D124D">
        <w:rPr>
          <w:rFonts w:ascii="Verdana" w:hAnsi="Verdana"/>
        </w:rPr>
        <w:t>Закона</w:t>
      </w:r>
      <w:proofErr w:type="spellEnd"/>
      <w:proofErr w:type="gram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собствеността</w:t>
      </w:r>
      <w:proofErr w:type="spellEnd"/>
      <w:r w:rsidR="009D124D" w:rsidRPr="009D124D">
        <w:rPr>
          <w:rFonts w:ascii="Verdana" w:hAnsi="Verdana"/>
        </w:rPr>
        <w:t xml:space="preserve"> и </w:t>
      </w:r>
      <w:proofErr w:type="spellStart"/>
      <w:r w:rsidR="009D124D" w:rsidRPr="009D124D">
        <w:rPr>
          <w:rFonts w:ascii="Verdana" w:hAnsi="Verdana"/>
        </w:rPr>
        <w:t>ползването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земеделските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земи</w:t>
      </w:r>
      <w:proofErr w:type="spellEnd"/>
      <w:r w:rsidR="009D124D" w:rsidRPr="009D124D">
        <w:rPr>
          <w:rFonts w:ascii="Verdana" w:hAnsi="Verdana"/>
        </w:rPr>
        <w:t xml:space="preserve"> (ЗСПЗЗ) и </w:t>
      </w:r>
      <w:proofErr w:type="spellStart"/>
      <w:r w:rsidR="009D124D" w:rsidRPr="009D124D">
        <w:rPr>
          <w:rFonts w:ascii="Verdana" w:hAnsi="Verdana"/>
        </w:rPr>
        <w:t>чл</w:t>
      </w:r>
      <w:proofErr w:type="spellEnd"/>
      <w:r w:rsidR="009D124D" w:rsidRPr="009D124D">
        <w:rPr>
          <w:rFonts w:ascii="Verdana" w:hAnsi="Verdana"/>
        </w:rPr>
        <w:t xml:space="preserve">. </w:t>
      </w:r>
      <w:proofErr w:type="gramStart"/>
      <w:r w:rsidR="009D124D" w:rsidRPr="009D124D">
        <w:rPr>
          <w:rFonts w:ascii="Verdana" w:hAnsi="Verdana"/>
        </w:rPr>
        <w:t xml:space="preserve">104г, </w:t>
      </w:r>
      <w:proofErr w:type="spellStart"/>
      <w:r w:rsidR="009D124D" w:rsidRPr="009D124D">
        <w:rPr>
          <w:rFonts w:ascii="Verdana" w:hAnsi="Verdana"/>
        </w:rPr>
        <w:t>ал</w:t>
      </w:r>
      <w:proofErr w:type="spellEnd"/>
      <w:r w:rsidR="009D124D" w:rsidRPr="009D124D">
        <w:rPr>
          <w:rFonts w:ascii="Verdana" w:hAnsi="Verdana"/>
        </w:rPr>
        <w:t>.</w:t>
      </w:r>
      <w:proofErr w:type="gramEnd"/>
      <w:r w:rsidR="009D124D" w:rsidRPr="009D124D">
        <w:rPr>
          <w:rFonts w:ascii="Verdana" w:hAnsi="Verdana"/>
        </w:rPr>
        <w:t xml:space="preserve"> 5 </w:t>
      </w:r>
      <w:proofErr w:type="spellStart"/>
      <w:r w:rsidR="009D124D" w:rsidRPr="009D124D">
        <w:rPr>
          <w:rFonts w:ascii="Verdana" w:hAnsi="Verdana"/>
        </w:rPr>
        <w:t>от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Правилника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прилагане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ЗСПЗЗ, </w:t>
      </w:r>
      <w:proofErr w:type="spellStart"/>
      <w:r w:rsidR="009D124D" w:rsidRPr="009D124D">
        <w:rPr>
          <w:rFonts w:ascii="Verdana" w:hAnsi="Verdana"/>
        </w:rPr>
        <w:t>комисия</w:t>
      </w:r>
      <w:proofErr w:type="spellEnd"/>
      <w:r w:rsidR="009D124D" w:rsidRPr="009D124D">
        <w:rPr>
          <w:rFonts w:ascii="Verdana" w:hAnsi="Verdana"/>
        </w:rPr>
        <w:t xml:space="preserve">, </w:t>
      </w:r>
      <w:proofErr w:type="spellStart"/>
      <w:r w:rsidR="009D124D" w:rsidRPr="009D124D">
        <w:rPr>
          <w:rFonts w:ascii="Verdana" w:hAnsi="Verdana"/>
        </w:rPr>
        <w:t>определена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със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заповед</w:t>
      </w:r>
      <w:proofErr w:type="spellEnd"/>
      <w:r w:rsidR="009D124D" w:rsidRPr="009D124D">
        <w:rPr>
          <w:rFonts w:ascii="Verdana" w:hAnsi="Verdana"/>
        </w:rPr>
        <w:t xml:space="preserve"> № РД – 07 – 9 / 19.03.2025 г.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директора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Областна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дирекция</w:t>
      </w:r>
      <w:proofErr w:type="spellEnd"/>
      <w:r w:rsidR="009D124D" w:rsidRPr="009D124D">
        <w:rPr>
          <w:rFonts w:ascii="Verdana" w:hAnsi="Verdana"/>
        </w:rPr>
        <w:t xml:space="preserve"> „</w:t>
      </w:r>
      <w:proofErr w:type="spellStart"/>
      <w:r w:rsidR="009D124D" w:rsidRPr="009D124D">
        <w:rPr>
          <w:rFonts w:ascii="Verdana" w:hAnsi="Verdana"/>
        </w:rPr>
        <w:t>Земеделие</w:t>
      </w:r>
      <w:proofErr w:type="spellEnd"/>
      <w:r w:rsidR="009D124D" w:rsidRPr="009D124D">
        <w:rPr>
          <w:rFonts w:ascii="Verdana" w:hAnsi="Verdana"/>
        </w:rPr>
        <w:t xml:space="preserve">“ - </w:t>
      </w:r>
      <w:proofErr w:type="spellStart"/>
      <w:r w:rsidR="009D124D" w:rsidRPr="009D124D">
        <w:rPr>
          <w:rFonts w:ascii="Verdana" w:hAnsi="Verdana"/>
        </w:rPr>
        <w:t>Пазарджик</w:t>
      </w:r>
      <w:proofErr w:type="spellEnd"/>
      <w:r w:rsidR="009D124D" w:rsidRPr="009D124D">
        <w:rPr>
          <w:rFonts w:ascii="Verdana" w:hAnsi="Verdana"/>
        </w:rPr>
        <w:t xml:space="preserve">, в </w:t>
      </w:r>
      <w:proofErr w:type="spellStart"/>
      <w:r w:rsidR="009D124D" w:rsidRPr="009D124D">
        <w:rPr>
          <w:rFonts w:ascii="Verdana" w:hAnsi="Verdana"/>
        </w:rPr>
        <w:t>състав</w:t>
      </w:r>
      <w:proofErr w:type="spellEnd"/>
      <w:r w:rsidR="009D124D" w:rsidRPr="009D124D">
        <w:rPr>
          <w:rFonts w:ascii="Verdana" w:hAnsi="Verdana"/>
        </w:rPr>
        <w:t>:</w:t>
      </w:r>
    </w:p>
    <w:p w:rsidR="009D124D" w:rsidRPr="009D124D" w:rsidRDefault="009D124D" w:rsidP="009D124D">
      <w:pPr>
        <w:spacing w:line="360" w:lineRule="auto"/>
        <w:ind w:firstLine="720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Председател</w:t>
      </w:r>
      <w:proofErr w:type="spellEnd"/>
      <w:r w:rsidRPr="009D124D">
        <w:rPr>
          <w:rFonts w:ascii="Verdana" w:hAnsi="Verdana"/>
        </w:rPr>
        <w:t xml:space="preserve">: </w:t>
      </w:r>
      <w:proofErr w:type="spellStart"/>
      <w:r w:rsidRPr="009D124D">
        <w:rPr>
          <w:rFonts w:ascii="Verdana" w:hAnsi="Verdana"/>
        </w:rPr>
        <w:t>Георги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Димитров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Кюркчиев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зам</w:t>
      </w:r>
      <w:proofErr w:type="spellEnd"/>
      <w:r w:rsidRPr="009D124D">
        <w:rPr>
          <w:rFonts w:ascii="Verdana" w:hAnsi="Verdana"/>
        </w:rPr>
        <w:t>.</w:t>
      </w:r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Кмет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община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Ракитово</w:t>
      </w:r>
      <w:proofErr w:type="spellEnd"/>
      <w:r w:rsidR="00F74E8B">
        <w:rPr>
          <w:rFonts w:ascii="Verdana" w:hAnsi="Verdana"/>
        </w:rPr>
        <w:t xml:space="preserve"> </w:t>
      </w:r>
    </w:p>
    <w:p w:rsidR="009D124D" w:rsidRPr="009D124D" w:rsidRDefault="009D124D" w:rsidP="009D124D">
      <w:pPr>
        <w:spacing w:line="360" w:lineRule="auto"/>
        <w:ind w:firstLine="720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Членове</w:t>
      </w:r>
      <w:proofErr w:type="spellEnd"/>
      <w:r w:rsidRPr="009D124D">
        <w:rPr>
          <w:rFonts w:ascii="Verdana" w:hAnsi="Verdana"/>
        </w:rPr>
        <w:t xml:space="preserve">: </w:t>
      </w:r>
    </w:p>
    <w:p w:rsidR="009D124D" w:rsidRPr="009D124D" w:rsidRDefault="009D124D" w:rsidP="009D124D">
      <w:pPr>
        <w:pStyle w:val="ab"/>
        <w:numPr>
          <w:ilvl w:val="0"/>
          <w:numId w:val="23"/>
        </w:numPr>
        <w:spacing w:line="360" w:lineRule="auto"/>
        <w:ind w:right="111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Юлия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Емилова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Раданова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главен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юрис</w:t>
      </w:r>
      <w:r w:rsidRPr="009D124D">
        <w:rPr>
          <w:rFonts w:ascii="Verdana" w:hAnsi="Verdana"/>
        </w:rPr>
        <w:t>кон</w:t>
      </w:r>
      <w:r w:rsidR="00F74E8B">
        <w:rPr>
          <w:rFonts w:ascii="Verdana" w:hAnsi="Verdana"/>
        </w:rPr>
        <w:t>султ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община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Ракитово</w:t>
      </w:r>
      <w:proofErr w:type="spellEnd"/>
      <w:r w:rsidR="00F74E8B">
        <w:rPr>
          <w:rFonts w:ascii="Verdana" w:hAnsi="Verdana"/>
        </w:rPr>
        <w:t xml:space="preserve"> </w:t>
      </w:r>
    </w:p>
    <w:p w:rsidR="009D124D" w:rsidRPr="009D124D" w:rsidRDefault="009D124D" w:rsidP="009D124D">
      <w:pPr>
        <w:pStyle w:val="ab"/>
        <w:numPr>
          <w:ilvl w:val="0"/>
          <w:numId w:val="23"/>
        </w:numPr>
        <w:spacing w:line="360" w:lineRule="auto"/>
        <w:ind w:right="111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Мери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Кременова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Синапова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вр.и.д</w:t>
      </w:r>
      <w:proofErr w:type="spellEnd"/>
      <w:r w:rsidRPr="009D124D">
        <w:rPr>
          <w:rFonts w:ascii="Verdana" w:hAnsi="Verdana"/>
        </w:rPr>
        <w:t xml:space="preserve">. </w:t>
      </w:r>
      <w:proofErr w:type="spellStart"/>
      <w:r w:rsidRPr="009D124D">
        <w:rPr>
          <w:rFonts w:ascii="Verdana" w:hAnsi="Verdana"/>
        </w:rPr>
        <w:t>началник</w:t>
      </w:r>
      <w:proofErr w:type="spellEnd"/>
      <w:r w:rsidRPr="009D124D">
        <w:rPr>
          <w:rFonts w:ascii="Verdana" w:hAnsi="Verdana"/>
        </w:rPr>
        <w:t xml:space="preserve"> ОСЗ – </w:t>
      </w:r>
      <w:proofErr w:type="spellStart"/>
      <w:r w:rsidRPr="009D124D">
        <w:rPr>
          <w:rFonts w:ascii="Verdana" w:hAnsi="Verdana"/>
        </w:rPr>
        <w:t>Велинград</w:t>
      </w:r>
      <w:proofErr w:type="spellEnd"/>
      <w:r w:rsidRPr="009D124D">
        <w:rPr>
          <w:rFonts w:ascii="Verdana" w:hAnsi="Verdana"/>
        </w:rPr>
        <w:t>;</w:t>
      </w:r>
    </w:p>
    <w:p w:rsidR="009D124D" w:rsidRPr="009D124D" w:rsidRDefault="009D124D" w:rsidP="009D124D">
      <w:pPr>
        <w:pStyle w:val="ab"/>
        <w:widowControl w:val="0"/>
        <w:numPr>
          <w:ilvl w:val="0"/>
          <w:numId w:val="23"/>
        </w:numPr>
        <w:autoSpaceDE w:val="0"/>
        <w:autoSpaceDN w:val="0"/>
        <w:spacing w:line="360" w:lineRule="auto"/>
        <w:ind w:right="111"/>
        <w:contextualSpacing w:val="0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Кръстьо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Костадинов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директор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на</w:t>
      </w:r>
      <w:proofErr w:type="spellEnd"/>
      <w:r w:rsidRPr="009D124D">
        <w:rPr>
          <w:rFonts w:ascii="Verdana" w:hAnsi="Verdana"/>
        </w:rPr>
        <w:t xml:space="preserve"> Д „АПФСДЧР</w:t>
      </w:r>
      <w:proofErr w:type="gramStart"/>
      <w:r w:rsidRPr="009D124D">
        <w:rPr>
          <w:rFonts w:ascii="Verdana" w:hAnsi="Verdana"/>
        </w:rPr>
        <w:t>“ в</w:t>
      </w:r>
      <w:proofErr w:type="gramEnd"/>
      <w:r w:rsidRPr="009D124D">
        <w:rPr>
          <w:rFonts w:ascii="Verdana" w:hAnsi="Verdana"/>
        </w:rPr>
        <w:t xml:space="preserve"> ОД „</w:t>
      </w:r>
      <w:proofErr w:type="spellStart"/>
      <w:r w:rsidRPr="009D124D">
        <w:rPr>
          <w:rFonts w:ascii="Verdana" w:hAnsi="Verdana"/>
        </w:rPr>
        <w:t>Земеделие</w:t>
      </w:r>
      <w:proofErr w:type="spellEnd"/>
      <w:r w:rsidRPr="009D124D">
        <w:rPr>
          <w:rFonts w:ascii="Verdana" w:hAnsi="Verdana"/>
        </w:rPr>
        <w:t xml:space="preserve">“ </w:t>
      </w:r>
      <w:proofErr w:type="spellStart"/>
      <w:r w:rsidRPr="009D124D">
        <w:rPr>
          <w:rFonts w:ascii="Verdana" w:hAnsi="Verdana"/>
        </w:rPr>
        <w:t>гр</w:t>
      </w:r>
      <w:proofErr w:type="spellEnd"/>
      <w:r w:rsidRPr="009D124D">
        <w:rPr>
          <w:rFonts w:ascii="Verdana" w:hAnsi="Verdana"/>
        </w:rPr>
        <w:t xml:space="preserve">. </w:t>
      </w:r>
      <w:proofErr w:type="spellStart"/>
      <w:r w:rsidRPr="009D124D">
        <w:rPr>
          <w:rFonts w:ascii="Verdana" w:hAnsi="Verdana"/>
        </w:rPr>
        <w:t>Пазарджик</w:t>
      </w:r>
      <w:proofErr w:type="spellEnd"/>
      <w:r w:rsidRPr="009D124D">
        <w:rPr>
          <w:rFonts w:ascii="Verdana" w:hAnsi="Verdana"/>
        </w:rPr>
        <w:t>;</w:t>
      </w:r>
    </w:p>
    <w:p w:rsidR="009D124D" w:rsidRPr="009D124D" w:rsidRDefault="009D124D" w:rsidP="009D124D">
      <w:pPr>
        <w:pStyle w:val="ab"/>
        <w:widowControl w:val="0"/>
        <w:numPr>
          <w:ilvl w:val="0"/>
          <w:numId w:val="23"/>
        </w:numPr>
        <w:autoSpaceDE w:val="0"/>
        <w:autoSpaceDN w:val="0"/>
        <w:spacing w:line="360" w:lineRule="auto"/>
        <w:ind w:right="111"/>
        <w:contextualSpacing w:val="0"/>
        <w:jc w:val="both"/>
        <w:rPr>
          <w:rFonts w:ascii="Verdana" w:hAnsi="Verdana"/>
        </w:rPr>
      </w:pPr>
      <w:r w:rsidRPr="009D124D">
        <w:rPr>
          <w:rFonts w:ascii="Verdana" w:hAnsi="Verdana"/>
        </w:rPr>
        <w:t xml:space="preserve">Д-р </w:t>
      </w:r>
      <w:proofErr w:type="spellStart"/>
      <w:r w:rsidRPr="009D124D">
        <w:rPr>
          <w:rFonts w:ascii="Verdana" w:hAnsi="Verdana"/>
        </w:rPr>
        <w:t>Димитър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Петров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Георгиев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главен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инспектор</w:t>
      </w:r>
      <w:proofErr w:type="spellEnd"/>
      <w:r w:rsidRPr="009D124D">
        <w:rPr>
          <w:rFonts w:ascii="Verdana" w:hAnsi="Verdana"/>
        </w:rPr>
        <w:t xml:space="preserve"> в </w:t>
      </w:r>
      <w:proofErr w:type="spellStart"/>
      <w:r w:rsidRPr="009D124D">
        <w:rPr>
          <w:rFonts w:ascii="Verdana" w:hAnsi="Verdana"/>
        </w:rPr>
        <w:t>отдел</w:t>
      </w:r>
      <w:proofErr w:type="spellEnd"/>
      <w:r w:rsidRPr="009D124D">
        <w:rPr>
          <w:rFonts w:ascii="Verdana" w:hAnsi="Verdana"/>
        </w:rPr>
        <w:t xml:space="preserve"> „</w:t>
      </w:r>
      <w:proofErr w:type="spellStart"/>
      <w:r w:rsidRPr="009D124D">
        <w:rPr>
          <w:rFonts w:ascii="Verdana" w:hAnsi="Verdana"/>
        </w:rPr>
        <w:t>Здравеоопазване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на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ж</w:t>
      </w:r>
      <w:r w:rsidR="00F74E8B">
        <w:rPr>
          <w:rFonts w:ascii="Verdana" w:hAnsi="Verdana"/>
        </w:rPr>
        <w:t>ивотните</w:t>
      </w:r>
      <w:proofErr w:type="spellEnd"/>
      <w:r w:rsidR="00F74E8B">
        <w:rPr>
          <w:rFonts w:ascii="Verdana" w:hAnsi="Verdana"/>
        </w:rPr>
        <w:t xml:space="preserve">“ в ОДБХ – </w:t>
      </w:r>
      <w:proofErr w:type="spellStart"/>
      <w:r w:rsidR="00F74E8B">
        <w:rPr>
          <w:rFonts w:ascii="Verdana" w:hAnsi="Verdana"/>
        </w:rPr>
        <w:t>Пазарджик</w:t>
      </w:r>
      <w:proofErr w:type="spellEnd"/>
      <w:r w:rsidR="00F74E8B">
        <w:rPr>
          <w:rFonts w:ascii="Verdana" w:hAnsi="Verdana"/>
        </w:rPr>
        <w:t xml:space="preserve"> </w:t>
      </w:r>
    </w:p>
    <w:p w:rsidR="009D124D" w:rsidRPr="009D124D" w:rsidRDefault="009D124D" w:rsidP="009D124D">
      <w:pPr>
        <w:spacing w:line="360" w:lineRule="auto"/>
        <w:ind w:left="360" w:firstLine="360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Резервни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членове</w:t>
      </w:r>
      <w:proofErr w:type="spellEnd"/>
      <w:r w:rsidRPr="009D124D">
        <w:rPr>
          <w:rFonts w:ascii="Verdana" w:hAnsi="Verdana"/>
        </w:rPr>
        <w:t xml:space="preserve">: </w:t>
      </w:r>
    </w:p>
    <w:p w:rsidR="009D124D" w:rsidRPr="009D124D" w:rsidRDefault="009D124D" w:rsidP="009D124D">
      <w:pPr>
        <w:pStyle w:val="ab"/>
        <w:numPr>
          <w:ilvl w:val="0"/>
          <w:numId w:val="24"/>
        </w:numPr>
        <w:spacing w:line="360" w:lineRule="auto"/>
        <w:ind w:right="111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Марияна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Димчева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Попчева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секр</w:t>
      </w:r>
      <w:r w:rsidR="00F74E8B">
        <w:rPr>
          <w:rFonts w:ascii="Verdana" w:hAnsi="Verdana"/>
        </w:rPr>
        <w:t>етар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община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Ракитово</w:t>
      </w:r>
      <w:proofErr w:type="spellEnd"/>
      <w:r w:rsidR="00F74E8B">
        <w:rPr>
          <w:rFonts w:ascii="Verdana" w:hAnsi="Verdana"/>
        </w:rPr>
        <w:t>.</w:t>
      </w:r>
    </w:p>
    <w:p w:rsidR="009D124D" w:rsidRPr="009D124D" w:rsidRDefault="009D124D" w:rsidP="009D124D">
      <w:pPr>
        <w:pStyle w:val="ab"/>
        <w:numPr>
          <w:ilvl w:val="0"/>
          <w:numId w:val="24"/>
        </w:numPr>
        <w:spacing w:line="360" w:lineRule="auto"/>
        <w:ind w:right="111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Иван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Христов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Иванов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главен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експерт</w:t>
      </w:r>
      <w:proofErr w:type="spellEnd"/>
      <w:r w:rsidRPr="009D124D">
        <w:rPr>
          <w:rFonts w:ascii="Verdana" w:hAnsi="Verdana"/>
        </w:rPr>
        <w:t xml:space="preserve"> в ОСЗ – </w:t>
      </w:r>
      <w:proofErr w:type="spellStart"/>
      <w:r w:rsidRPr="009D124D">
        <w:rPr>
          <w:rFonts w:ascii="Verdana" w:hAnsi="Verdana"/>
        </w:rPr>
        <w:t>Велинград</w:t>
      </w:r>
      <w:proofErr w:type="spellEnd"/>
      <w:r w:rsidRPr="009D124D">
        <w:rPr>
          <w:rFonts w:ascii="Verdana" w:hAnsi="Verdana"/>
        </w:rPr>
        <w:t xml:space="preserve">, </w:t>
      </w:r>
      <w:proofErr w:type="spellStart"/>
      <w:r w:rsidRPr="009D124D">
        <w:rPr>
          <w:rFonts w:ascii="Verdana" w:hAnsi="Verdana"/>
        </w:rPr>
        <w:t>офис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Ракитово</w:t>
      </w:r>
      <w:proofErr w:type="spellEnd"/>
      <w:r w:rsidRPr="009D124D">
        <w:rPr>
          <w:rFonts w:ascii="Verdana" w:hAnsi="Verdana"/>
        </w:rPr>
        <w:t>.</w:t>
      </w:r>
    </w:p>
    <w:p w:rsidR="00384FD3" w:rsidRPr="00384FD3" w:rsidRDefault="00384FD3" w:rsidP="00384FD3">
      <w:pPr>
        <w:spacing w:line="360" w:lineRule="auto"/>
        <w:ind w:left="720"/>
        <w:jc w:val="both"/>
        <w:rPr>
          <w:rFonts w:ascii="Verdana" w:hAnsi="Verdana"/>
          <w:b/>
          <w:color w:val="000000"/>
          <w:shd w:val="clear" w:color="auto" w:fill="FFFFFF"/>
          <w:lang w:val="bg-BG"/>
        </w:rPr>
      </w:pPr>
      <w:r>
        <w:rPr>
          <w:rFonts w:ascii="Verdana" w:hAnsi="Verdana"/>
        </w:rPr>
        <w:t xml:space="preserve">         </w:t>
      </w:r>
      <w:r w:rsidRPr="00384FD3">
        <w:rPr>
          <w:rFonts w:ascii="Verdana" w:hAnsi="Verdana"/>
          <w:lang w:val="bg-BG"/>
        </w:rPr>
        <w:t xml:space="preserve">На заседание на 27.03.2025  г. комисията </w:t>
      </w:r>
      <w:proofErr w:type="spellStart"/>
      <w:r w:rsidRPr="00384FD3">
        <w:rPr>
          <w:rFonts w:ascii="Verdana" w:hAnsi="Verdana"/>
        </w:rPr>
        <w:t>определи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лицата</w:t>
      </w:r>
      <w:proofErr w:type="spellEnd"/>
      <w:r w:rsidRPr="00384FD3">
        <w:rPr>
          <w:rFonts w:ascii="Verdana" w:hAnsi="Verdana"/>
        </w:rPr>
        <w:t xml:space="preserve">, </w:t>
      </w:r>
      <w:proofErr w:type="spellStart"/>
      <w:r w:rsidRPr="00384FD3">
        <w:rPr>
          <w:rFonts w:ascii="Verdana" w:hAnsi="Verdana"/>
        </w:rPr>
        <w:t>допуснати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до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участие</w:t>
      </w:r>
      <w:proofErr w:type="spellEnd"/>
      <w:r w:rsidRPr="00384FD3">
        <w:rPr>
          <w:rFonts w:ascii="Verdana" w:hAnsi="Verdana"/>
        </w:rPr>
        <w:t xml:space="preserve"> в </w:t>
      </w:r>
      <w:proofErr w:type="spellStart"/>
      <w:r w:rsidRPr="00384FD3">
        <w:rPr>
          <w:rFonts w:ascii="Verdana" w:hAnsi="Verdana"/>
        </w:rPr>
        <w:t>разпределението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на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пасища</w:t>
      </w:r>
      <w:proofErr w:type="spellEnd"/>
      <w:r w:rsidRPr="00384FD3">
        <w:rPr>
          <w:rFonts w:ascii="Verdana" w:hAnsi="Verdana"/>
        </w:rPr>
        <w:t xml:space="preserve">, </w:t>
      </w:r>
      <w:proofErr w:type="spellStart"/>
      <w:r w:rsidRPr="00384FD3">
        <w:rPr>
          <w:rFonts w:ascii="Verdana" w:hAnsi="Verdana"/>
        </w:rPr>
        <w:t>мери</w:t>
      </w:r>
      <w:proofErr w:type="spellEnd"/>
      <w:r w:rsidRPr="00384FD3">
        <w:rPr>
          <w:rFonts w:ascii="Verdana" w:hAnsi="Verdana"/>
        </w:rPr>
        <w:t xml:space="preserve"> и </w:t>
      </w:r>
      <w:proofErr w:type="spellStart"/>
      <w:r w:rsidRPr="00384FD3">
        <w:rPr>
          <w:rFonts w:ascii="Verdana" w:hAnsi="Verdana"/>
        </w:rPr>
        <w:t>ливади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от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държавния</w:t>
      </w:r>
      <w:proofErr w:type="spellEnd"/>
      <w:r w:rsidRPr="00384FD3">
        <w:rPr>
          <w:rFonts w:ascii="Verdana" w:hAnsi="Verdana"/>
        </w:rPr>
        <w:t xml:space="preserve"> и </w:t>
      </w:r>
      <w:proofErr w:type="spellStart"/>
      <w:r w:rsidRPr="00384FD3">
        <w:rPr>
          <w:rFonts w:ascii="Verdana" w:hAnsi="Verdana"/>
        </w:rPr>
        <w:t>общинския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поземлен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фонд</w:t>
      </w:r>
      <w:proofErr w:type="spellEnd"/>
      <w:r w:rsidRPr="00384FD3">
        <w:rPr>
          <w:rFonts w:ascii="Verdana" w:hAnsi="Verdana"/>
        </w:rPr>
        <w:t xml:space="preserve">, </w:t>
      </w:r>
      <w:proofErr w:type="spellStart"/>
      <w:r w:rsidRPr="00384FD3">
        <w:rPr>
          <w:rFonts w:ascii="Verdana" w:hAnsi="Verdana"/>
        </w:rPr>
        <w:t>находящи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се</w:t>
      </w:r>
      <w:proofErr w:type="spellEnd"/>
      <w:r w:rsidRPr="00384FD3">
        <w:rPr>
          <w:rFonts w:ascii="Verdana" w:hAnsi="Verdana"/>
        </w:rPr>
        <w:t xml:space="preserve"> в </w:t>
      </w:r>
      <w:proofErr w:type="spellStart"/>
      <w:r w:rsidRPr="00384FD3">
        <w:rPr>
          <w:rFonts w:ascii="Verdana" w:hAnsi="Verdana"/>
        </w:rPr>
        <w:t>землището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на</w:t>
      </w:r>
      <w:proofErr w:type="spellEnd"/>
      <w:r w:rsidRPr="00384FD3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с.Дорково</w:t>
      </w:r>
      <w:r w:rsidRPr="00384FD3">
        <w:rPr>
          <w:rFonts w:ascii="Verdana" w:hAnsi="Verdana"/>
          <w:lang w:val="bg-BG"/>
        </w:rPr>
        <w:t>, община Ракитово. Съгласно разпоредбата на чл.</w:t>
      </w:r>
      <w:r w:rsidRPr="00384FD3">
        <w:rPr>
          <w:rFonts w:ascii="Verdana" w:hAnsi="Verdana"/>
        </w:rPr>
        <w:t xml:space="preserve"> </w:t>
      </w:r>
      <w:proofErr w:type="gramStart"/>
      <w:r w:rsidRPr="00384FD3">
        <w:rPr>
          <w:rFonts w:ascii="Verdana" w:hAnsi="Verdana"/>
        </w:rPr>
        <w:t xml:space="preserve">104г, </w:t>
      </w:r>
      <w:proofErr w:type="spellStart"/>
      <w:r w:rsidRPr="00384FD3">
        <w:rPr>
          <w:rFonts w:ascii="Verdana" w:hAnsi="Verdana"/>
        </w:rPr>
        <w:t>ал</w:t>
      </w:r>
      <w:proofErr w:type="spellEnd"/>
      <w:r w:rsidRPr="00384FD3">
        <w:rPr>
          <w:rFonts w:ascii="Verdana" w:hAnsi="Verdana"/>
        </w:rPr>
        <w:t>.</w:t>
      </w:r>
      <w:proofErr w:type="gramEnd"/>
      <w:r w:rsidRPr="00384FD3">
        <w:rPr>
          <w:rFonts w:ascii="Verdana" w:hAnsi="Verdana"/>
        </w:rPr>
        <w:t xml:space="preserve"> 5 </w:t>
      </w:r>
      <w:proofErr w:type="spellStart"/>
      <w:r w:rsidRPr="00384FD3">
        <w:rPr>
          <w:rFonts w:ascii="Verdana" w:hAnsi="Verdana"/>
        </w:rPr>
        <w:t>от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Правилника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за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прилагане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на</w:t>
      </w:r>
      <w:proofErr w:type="spellEnd"/>
      <w:r w:rsidRPr="00384FD3">
        <w:rPr>
          <w:rFonts w:ascii="Verdana" w:hAnsi="Verdana"/>
        </w:rPr>
        <w:t xml:space="preserve"> </w:t>
      </w:r>
      <w:r w:rsidRPr="00384FD3">
        <w:rPr>
          <w:rFonts w:ascii="Verdana" w:hAnsi="Verdana"/>
          <w:i/>
        </w:rPr>
        <w:t>ЗСПЗЗ</w:t>
      </w:r>
      <w:r w:rsidRPr="00384FD3">
        <w:rPr>
          <w:rFonts w:ascii="Verdana" w:hAnsi="Verdana"/>
          <w:i/>
          <w:lang w:val="bg-BG"/>
        </w:rPr>
        <w:t xml:space="preserve"> </w:t>
      </w:r>
      <w:r w:rsidRPr="00384FD3">
        <w:rPr>
          <w:rFonts w:ascii="Verdana" w:hAnsi="Verdana"/>
          <w:lang w:val="bg-BG"/>
        </w:rPr>
        <w:t>,,</w:t>
      </w:r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Комисията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съставя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списък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допуснатите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до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участие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разпределението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лица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който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се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обявява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публикува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областната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дирекция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Земеделие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",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общинските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служби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по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земеделие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общините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кметствата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интернет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страницата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областната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дирекция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Земеделие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" и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общината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срок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до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30 </w:t>
      </w:r>
      <w:proofErr w:type="spellStart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>март</w:t>
      </w:r>
      <w:proofErr w:type="spellEnd"/>
      <w:r w:rsidRPr="00384FD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 w:rsidRPr="00384FD3">
        <w:rPr>
          <w:rFonts w:ascii="Verdana" w:hAnsi="Verdana"/>
          <w:b/>
          <w:color w:val="000000"/>
          <w:shd w:val="clear" w:color="auto" w:fill="FFFFFF"/>
        </w:rPr>
        <w:t>Промени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в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списъка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могат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да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се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правят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в 7-дневен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срок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от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неговото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публикуване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при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промяна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на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обстоятелствата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,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удостоверени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по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надлежния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ред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,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както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и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за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отстраняване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на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допуснати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непълноти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и/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или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Pr="00384FD3">
        <w:rPr>
          <w:rFonts w:ascii="Verdana" w:hAnsi="Verdana"/>
          <w:b/>
          <w:color w:val="000000"/>
          <w:shd w:val="clear" w:color="auto" w:fill="FFFFFF"/>
        </w:rPr>
        <w:t>грешки</w:t>
      </w:r>
      <w:proofErr w:type="spellEnd"/>
      <w:r w:rsidRPr="00384FD3">
        <w:rPr>
          <w:rFonts w:ascii="Verdana" w:hAnsi="Verdana"/>
          <w:b/>
          <w:color w:val="000000"/>
          <w:shd w:val="clear" w:color="auto" w:fill="FFFFFF"/>
        </w:rPr>
        <w:t>.</w:t>
      </w:r>
      <w:proofErr w:type="gramEnd"/>
    </w:p>
    <w:p w:rsidR="00384FD3" w:rsidRPr="00384FD3" w:rsidRDefault="00384FD3" w:rsidP="00384FD3">
      <w:pPr>
        <w:pStyle w:val="ab"/>
        <w:spacing w:line="360" w:lineRule="auto"/>
        <w:ind w:left="108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color w:val="000000"/>
          <w:shd w:val="clear" w:color="auto" w:fill="FFFFFF"/>
          <w:lang w:val="bg-BG"/>
        </w:rPr>
        <w:t xml:space="preserve">  </w:t>
      </w:r>
      <w:r w:rsidRPr="00384FD3">
        <w:rPr>
          <w:rFonts w:ascii="Verdana" w:hAnsi="Verdana"/>
          <w:color w:val="000000"/>
          <w:shd w:val="clear" w:color="auto" w:fill="FFFFFF"/>
          <w:lang w:val="bg-BG"/>
        </w:rPr>
        <w:t xml:space="preserve"> В указания от законодателя срок, бяха събрани нови данни, касаещи недопуснатите лица. В тази връзка и </w:t>
      </w:r>
      <w:r w:rsidRPr="00384FD3">
        <w:rPr>
          <w:rFonts w:ascii="Verdana" w:hAnsi="Verdana"/>
          <w:lang w:val="bg-BG"/>
        </w:rPr>
        <w:t>на</w:t>
      </w:r>
      <w:r w:rsidRPr="00384FD3">
        <w:rPr>
          <w:rFonts w:ascii="Verdana" w:hAnsi="Verdana"/>
          <w:b/>
          <w:lang w:val="bg-BG"/>
        </w:rPr>
        <w:t xml:space="preserve"> </w:t>
      </w:r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основани</w:t>
      </w:r>
      <w:proofErr w:type="spellEnd"/>
      <w:r w:rsidRPr="00384FD3">
        <w:rPr>
          <w:rFonts w:ascii="Verdana" w:hAnsi="Verdana"/>
          <w:lang w:val="bg-BG"/>
        </w:rPr>
        <w:t>е</w:t>
      </w:r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извършените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административни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проверки</w:t>
      </w:r>
      <w:proofErr w:type="spellEnd"/>
      <w:r w:rsidRPr="00384FD3">
        <w:rPr>
          <w:rFonts w:ascii="Verdana" w:hAnsi="Verdana"/>
        </w:rPr>
        <w:t xml:space="preserve">, </w:t>
      </w:r>
      <w:proofErr w:type="spellStart"/>
      <w:r w:rsidRPr="00384FD3">
        <w:rPr>
          <w:rFonts w:ascii="Verdana" w:hAnsi="Verdana"/>
        </w:rPr>
        <w:t>комисията</w:t>
      </w:r>
      <w:proofErr w:type="spellEnd"/>
      <w:r w:rsidRPr="00384FD3">
        <w:rPr>
          <w:rFonts w:ascii="Verdana" w:hAnsi="Verdana"/>
        </w:rPr>
        <w:t xml:space="preserve"> </w:t>
      </w:r>
      <w:proofErr w:type="spellStart"/>
      <w:r w:rsidRPr="00384FD3">
        <w:rPr>
          <w:rFonts w:ascii="Verdana" w:hAnsi="Verdana"/>
        </w:rPr>
        <w:t>реши</w:t>
      </w:r>
      <w:proofErr w:type="spellEnd"/>
      <w:r w:rsidRPr="00384FD3">
        <w:rPr>
          <w:rFonts w:ascii="Verdana" w:hAnsi="Verdana"/>
        </w:rPr>
        <w:t>:</w:t>
      </w:r>
    </w:p>
    <w:p w:rsidR="009D124D" w:rsidRPr="009D124D" w:rsidRDefault="009D124D" w:rsidP="009D124D">
      <w:pPr>
        <w:pStyle w:val="ab"/>
        <w:spacing w:line="360" w:lineRule="auto"/>
        <w:ind w:left="1080"/>
        <w:rPr>
          <w:rFonts w:ascii="Verdana" w:hAnsi="Verdana"/>
        </w:rPr>
      </w:pPr>
    </w:p>
    <w:p w:rsidR="009D124D" w:rsidRPr="009D124D" w:rsidRDefault="009D124D" w:rsidP="009D124D">
      <w:pPr>
        <w:spacing w:line="360" w:lineRule="auto"/>
        <w:jc w:val="both"/>
        <w:rPr>
          <w:rFonts w:ascii="Verdana" w:hAnsi="Verdana"/>
          <w:lang w:val="bg-BG"/>
        </w:rPr>
      </w:pPr>
    </w:p>
    <w:p w:rsidR="009D124D" w:rsidRPr="009D124D" w:rsidRDefault="009D124D" w:rsidP="00BA3D1A">
      <w:pPr>
        <w:spacing w:line="360" w:lineRule="auto"/>
        <w:jc w:val="center"/>
        <w:rPr>
          <w:rFonts w:ascii="Verdana" w:hAnsi="Verdana"/>
          <w:b/>
        </w:rPr>
      </w:pP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360220" w:rsidRDefault="00360220" w:rsidP="00360220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</w:t>
      </w:r>
      <w:r>
        <w:rPr>
          <w:rFonts w:ascii="Verdana" w:hAnsi="Verdana"/>
          <w:lang w:val="bg-BG"/>
        </w:rPr>
        <w:t>ие на Заявление с вх. №РД-12-05-1</w:t>
      </w:r>
      <w:r w:rsidR="00AC6C0D">
        <w:rPr>
          <w:rFonts w:ascii="Verdana" w:hAnsi="Verdana"/>
          <w:lang w:val="bg-BG"/>
        </w:rPr>
        <w:t>78</w:t>
      </w:r>
      <w:r>
        <w:rPr>
          <w:rFonts w:ascii="Verdana" w:hAnsi="Verdana"/>
          <w:lang w:val="bg-BG"/>
        </w:rPr>
        <w:t>/1</w:t>
      </w:r>
      <w:r w:rsidR="00AC6C0D">
        <w:rPr>
          <w:rFonts w:ascii="Verdana" w:hAnsi="Verdana"/>
          <w:lang w:val="bg-BG"/>
        </w:rPr>
        <w:t>9</w:t>
      </w:r>
      <w:r>
        <w:rPr>
          <w:rFonts w:ascii="Verdana" w:hAnsi="Verdana"/>
          <w:lang w:val="bg-BG"/>
        </w:rPr>
        <w:t>.02.2025</w:t>
      </w:r>
      <w:r w:rsidRPr="00684BB8">
        <w:rPr>
          <w:rFonts w:ascii="Verdana" w:hAnsi="Verdana"/>
          <w:lang w:val="bg-BG"/>
        </w:rPr>
        <w:t xml:space="preserve"> със заяви</w:t>
      </w:r>
      <w:r>
        <w:rPr>
          <w:rFonts w:ascii="Verdana" w:hAnsi="Verdana"/>
          <w:lang w:val="bg-BG"/>
        </w:rPr>
        <w:t xml:space="preserve">тел  </w:t>
      </w:r>
      <w:r w:rsidR="00AC6C0D">
        <w:rPr>
          <w:rFonts w:ascii="Verdana" w:hAnsi="Verdana"/>
          <w:lang w:val="bg-BG"/>
        </w:rPr>
        <w:t xml:space="preserve">Благовест </w:t>
      </w:r>
      <w:proofErr w:type="spellStart"/>
      <w:r w:rsidR="00AC6C0D">
        <w:rPr>
          <w:rFonts w:ascii="Verdana" w:hAnsi="Verdana"/>
          <w:lang w:val="bg-BG"/>
        </w:rPr>
        <w:t>Искъров</w:t>
      </w:r>
      <w:proofErr w:type="spellEnd"/>
      <w:r w:rsidR="00AC6C0D">
        <w:rPr>
          <w:rFonts w:ascii="Verdana" w:hAnsi="Verdana"/>
          <w:lang w:val="bg-BG"/>
        </w:rPr>
        <w:t xml:space="preserve"> </w:t>
      </w:r>
      <w:proofErr w:type="spellStart"/>
      <w:r w:rsidR="00AC6C0D">
        <w:rPr>
          <w:rFonts w:ascii="Verdana" w:hAnsi="Verdana"/>
          <w:lang w:val="bg-BG"/>
        </w:rPr>
        <w:t>Дангов</w:t>
      </w:r>
      <w:proofErr w:type="spellEnd"/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,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4A2EE8" w:rsidRPr="00684BB8" w:rsidRDefault="004A2EE8" w:rsidP="004A2EE8">
      <w:pPr>
        <w:pStyle w:val="ab"/>
        <w:tabs>
          <w:tab w:val="left" w:pos="146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60220" w:rsidRPr="0086764E" w:rsidTr="002B398B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46</w:t>
            </w:r>
            <w:r w:rsidR="00AC6C0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41-0526</w:t>
            </w:r>
            <w:r w:rsidR="00B416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 Дорково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общ.Ракитово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Пазарджик</w:t>
            </w:r>
          </w:p>
        </w:tc>
      </w:tr>
      <w:tr w:rsidR="00360220" w:rsidRPr="0086764E" w:rsidTr="002B398B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60220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60220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 12 месеца-мляко/месо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86764E" w:rsidRDefault="00AC6C0D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86764E" w:rsidRDefault="00AC6C0D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21.750</w:t>
            </w:r>
          </w:p>
        </w:tc>
      </w:tr>
      <w:tr w:rsidR="00360220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86764E" w:rsidRDefault="00360220" w:rsidP="002B39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60220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86764E" w:rsidRDefault="00360220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86764E" w:rsidRDefault="00360220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C6C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21.750</w:t>
            </w:r>
          </w:p>
        </w:tc>
      </w:tr>
    </w:tbl>
    <w:p w:rsidR="00360220" w:rsidRPr="0086764E" w:rsidRDefault="00360220" w:rsidP="00360220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360220" w:rsidRPr="00684BB8" w:rsidTr="002B398B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60220" w:rsidRPr="00684BB8" w:rsidRDefault="00360220" w:rsidP="002B39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60220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0220" w:rsidRPr="00684BB8" w:rsidRDefault="00360220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0220" w:rsidRPr="00684BB8" w:rsidRDefault="00360220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0220" w:rsidRPr="00684BB8" w:rsidRDefault="00360220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0220" w:rsidRPr="00684BB8" w:rsidRDefault="00360220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0220" w:rsidRDefault="00360220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60220" w:rsidRPr="00684BB8" w:rsidRDefault="00360220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60220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Пазарджик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Ракитово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C6C0D">
              <w:rPr>
                <w:color w:val="000000"/>
                <w:lang w:val="bg-BG"/>
              </w:rPr>
              <w:t>45.000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</w:tr>
      <w:tr w:rsidR="00360220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360220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20" w:rsidRPr="00684BB8" w:rsidRDefault="00360220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20" w:rsidRPr="00684BB8" w:rsidRDefault="00360220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20" w:rsidRPr="00684BB8" w:rsidRDefault="00360220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C6C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45.00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20" w:rsidRPr="00684BB8" w:rsidRDefault="00360220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60220" w:rsidRDefault="00360220" w:rsidP="003602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60220" w:rsidRDefault="00360220" w:rsidP="003602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60220" w:rsidRDefault="00360220" w:rsidP="003602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360220" w:rsidRDefault="00360220" w:rsidP="003602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60220" w:rsidRDefault="00360220" w:rsidP="003602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60220" w:rsidRDefault="00360220" w:rsidP="003602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60220" w:rsidRDefault="00360220" w:rsidP="003602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84FD3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60220" w:rsidRDefault="00360220" w:rsidP="003602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60220" w:rsidRDefault="00360220" w:rsidP="003602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60220" w:rsidRDefault="00360220" w:rsidP="003602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60220" w:rsidRPr="0086764E" w:rsidRDefault="00360220" w:rsidP="003602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60220" w:rsidRPr="0086764E" w:rsidRDefault="00360220" w:rsidP="00360220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6393A" w:rsidRDefault="00360220" w:rsidP="0036022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D23AC3">
        <w:rPr>
          <w:rFonts w:ascii="Verdana" w:hAnsi="Verdana"/>
          <w:lang w:val="bg-BG"/>
        </w:rPr>
        <w:t xml:space="preserve"> </w:t>
      </w:r>
      <w:r w:rsidR="00D23AC3" w:rsidRPr="00D23AC3">
        <w:rPr>
          <w:rFonts w:ascii="Verdana" w:hAnsi="Verdana"/>
          <w:b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</w:t>
      </w:r>
      <w:r w:rsidR="00D6393A">
        <w:rPr>
          <w:rFonts w:ascii="Verdana" w:hAnsi="Verdana"/>
          <w:lang w:val="bg-BG"/>
        </w:rPr>
        <w:t>вния и общинския поземлен фонд.</w:t>
      </w:r>
      <w:r w:rsidR="00D23AC3">
        <w:rPr>
          <w:rFonts w:ascii="Verdana" w:hAnsi="Verdana"/>
          <w:lang w:val="bg-BG"/>
        </w:rPr>
        <w:t xml:space="preserve"> Извършена е справка в Системата на </w:t>
      </w:r>
      <w:r w:rsidR="00D23AC3" w:rsidRPr="00D23AC3">
        <w:rPr>
          <w:rFonts w:ascii="Verdana" w:hAnsi="Verdana"/>
          <w:i/>
          <w:lang w:val="bg-BG"/>
        </w:rPr>
        <w:t>НАП- Регистър на задължените лица</w:t>
      </w:r>
      <w:r w:rsidR="00D23AC3">
        <w:rPr>
          <w:rFonts w:ascii="Verdana" w:hAnsi="Verdana"/>
          <w:lang w:val="bg-BG"/>
        </w:rPr>
        <w:t>, като е установено, че</w:t>
      </w:r>
      <w:r w:rsidR="00384FD3">
        <w:rPr>
          <w:rFonts w:ascii="Verdana" w:hAnsi="Verdana"/>
          <w:lang w:val="bg-BG"/>
        </w:rPr>
        <w:t xml:space="preserve"> лицето е погасило </w:t>
      </w:r>
      <w:r w:rsidR="004D4A83">
        <w:rPr>
          <w:rFonts w:ascii="Verdana" w:hAnsi="Verdana"/>
          <w:lang w:val="bg-BG"/>
        </w:rPr>
        <w:t xml:space="preserve"> </w:t>
      </w:r>
      <w:r w:rsidR="00D23AC3">
        <w:rPr>
          <w:rFonts w:ascii="Verdana" w:hAnsi="Verdana"/>
          <w:lang w:val="bg-BG"/>
        </w:rPr>
        <w:t xml:space="preserve"> задължения</w:t>
      </w:r>
      <w:r w:rsidR="00384FD3">
        <w:rPr>
          <w:rFonts w:ascii="Verdana" w:hAnsi="Verdana"/>
          <w:lang w:val="bg-BG"/>
        </w:rPr>
        <w:t xml:space="preserve">та си </w:t>
      </w:r>
      <w:r w:rsidR="00D23AC3">
        <w:rPr>
          <w:rFonts w:ascii="Verdana" w:hAnsi="Verdana"/>
          <w:lang w:val="bg-BG"/>
        </w:rPr>
        <w:t xml:space="preserve"> към НАП. </w:t>
      </w:r>
    </w:p>
    <w:p w:rsidR="00D6393A" w:rsidRPr="009D124D" w:rsidRDefault="00D6393A" w:rsidP="00D6393A">
      <w:pPr>
        <w:spacing w:line="360" w:lineRule="auto"/>
        <w:jc w:val="center"/>
        <w:rPr>
          <w:rFonts w:ascii="Verdana" w:hAnsi="Verdana"/>
          <w:b/>
        </w:rPr>
      </w:pPr>
    </w:p>
    <w:p w:rsidR="00CB5E23" w:rsidRDefault="00CB5E23" w:rsidP="00CB5E23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с вх. №</w:t>
      </w:r>
      <w:r w:rsidRPr="009D124D">
        <w:t xml:space="preserve"> </w:t>
      </w:r>
      <w:r>
        <w:rPr>
          <w:rFonts w:ascii="Verdana" w:hAnsi="Verdana"/>
          <w:lang w:val="bg-BG"/>
        </w:rPr>
        <w:t>РД-12-05-</w:t>
      </w:r>
      <w:r>
        <w:rPr>
          <w:rFonts w:ascii="Verdana" w:hAnsi="Verdana"/>
        </w:rPr>
        <w:t>190</w:t>
      </w:r>
      <w:r>
        <w:rPr>
          <w:rFonts w:ascii="Verdana" w:hAnsi="Verdana"/>
          <w:lang w:val="bg-BG"/>
        </w:rPr>
        <w:t>/</w:t>
      </w:r>
      <w:r w:rsidR="00C92F4C">
        <w:rPr>
          <w:rFonts w:ascii="Verdana" w:hAnsi="Verdana"/>
        </w:rPr>
        <w:t>2</w:t>
      </w:r>
      <w:r w:rsidR="00C92F4C">
        <w:rPr>
          <w:rFonts w:ascii="Verdana" w:hAnsi="Verdana"/>
          <w:lang w:val="bg-BG"/>
        </w:rPr>
        <w:t>4</w:t>
      </w:r>
      <w:r>
        <w:rPr>
          <w:rFonts w:ascii="Verdana" w:hAnsi="Verdana"/>
          <w:lang w:val="bg-BG"/>
        </w:rPr>
        <w:t>.02.2025, със заявител</w:t>
      </w:r>
      <w:r w:rsidRPr="009D124D">
        <w:t xml:space="preserve"> </w:t>
      </w:r>
      <w:r>
        <w:rPr>
          <w:rFonts w:ascii="Verdana" w:hAnsi="Verdana"/>
          <w:lang w:val="bg-BG"/>
        </w:rPr>
        <w:t>Иван Бориславов Златанов</w:t>
      </w:r>
      <w:r w:rsidR="004A2EE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>собственик на животновъден</w:t>
      </w:r>
      <w:r w:rsidRPr="0086764E">
        <w:rPr>
          <w:rFonts w:ascii="Verdana" w:hAnsi="Verdana"/>
          <w:lang w:val="bg-BG"/>
        </w:rPr>
        <w:t xml:space="preserve"> обек</w:t>
      </w:r>
      <w:r>
        <w:rPr>
          <w:rFonts w:ascii="Verdana" w:hAnsi="Verdana"/>
          <w:lang w:val="bg-BG"/>
        </w:rPr>
        <w:t xml:space="preserve">т, в който към 01.02.2025 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4A2EE8" w:rsidRPr="0086764E" w:rsidRDefault="004A2EE8" w:rsidP="004A2EE8">
      <w:pPr>
        <w:pStyle w:val="ab"/>
        <w:tabs>
          <w:tab w:val="left" w:pos="146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CB5E23" w:rsidRPr="0086764E" w:rsidTr="002B398B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464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</w:t>
            </w:r>
            <w:r w:rsidR="00C44B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0703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с.Дорково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общ.Ракитово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Пазарджик</w:t>
            </w:r>
          </w:p>
        </w:tc>
      </w:tr>
      <w:tr w:rsidR="00CB5E23" w:rsidRPr="0086764E" w:rsidTr="002B398B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CB5E23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CB5E23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7D264C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 от 6 до  24 месеца-мляко/месо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9.600</w:t>
            </w:r>
          </w:p>
        </w:tc>
      </w:tr>
      <w:tr w:rsidR="00CB5E23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7D264C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 над 24 месеца-мляко/месо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</w:p>
        </w:tc>
      </w:tr>
      <w:tr w:rsidR="00CB5E23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29.600</w:t>
            </w:r>
          </w:p>
        </w:tc>
      </w:tr>
    </w:tbl>
    <w:p w:rsidR="00CB5E23" w:rsidRPr="0086764E" w:rsidRDefault="00CB5E23" w:rsidP="00CB5E2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CB5E23" w:rsidRPr="0086764E" w:rsidRDefault="00CB5E23" w:rsidP="00CB5E2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75"/>
      </w:tblGrid>
      <w:tr w:rsidR="00CB5E23" w:rsidRPr="00684BB8" w:rsidTr="002B398B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CB5E23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B5E23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Пазарджик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Ракитово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920BF">
              <w:rPr>
                <w:color w:val="000000"/>
                <w:lang w:val="bg-BG"/>
              </w:rPr>
              <w:t>100.000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F7555">
              <w:rPr>
                <w:color w:val="000000"/>
                <w:lang w:val="bg-BG"/>
              </w:rPr>
              <w:t>32.056</w:t>
            </w:r>
          </w:p>
        </w:tc>
      </w:tr>
      <w:tr w:rsidR="00CB5E23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CB5E23" w:rsidRPr="00684BB8" w:rsidTr="002B398B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E23" w:rsidRPr="00684BB8" w:rsidRDefault="00CB5E23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E23" w:rsidRPr="00684BB8" w:rsidRDefault="00CB5E23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920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E23" w:rsidRPr="00684BB8" w:rsidRDefault="000920BF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Общо:32.056</w:t>
            </w:r>
            <w:r w:rsidR="00CB5E23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</w:t>
      </w:r>
      <w:r w:rsidRPr="007E0B64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подадено в срок;</w:t>
      </w:r>
    </w:p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CB5E23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CB5E23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>ня</w:t>
      </w:r>
      <w:r w:rsidRPr="0086764E">
        <w:rPr>
          <w:rFonts w:ascii="Verdana" w:hAnsi="Verdana"/>
          <w:b/>
          <w:lang w:val="bg-BG"/>
        </w:rPr>
        <w:t>ма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данъчни задължения</w:t>
      </w:r>
      <w:r>
        <w:rPr>
          <w:rFonts w:ascii="Verdana" w:hAnsi="Verdana"/>
          <w:lang w:val="bg-BG"/>
        </w:rPr>
        <w:t>; (ако има се посочва че няма)</w:t>
      </w:r>
    </w:p>
    <w:p w:rsidR="00CB5E23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CB5E23" w:rsidRPr="000220D3" w:rsidRDefault="00CB5E23" w:rsidP="00CB5E23">
      <w:pPr>
        <w:tabs>
          <w:tab w:val="left" w:pos="360"/>
          <w:tab w:val="left" w:pos="1466"/>
          <w:tab w:val="left" w:pos="6642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0220D3">
        <w:rPr>
          <w:rFonts w:ascii="Verdana" w:hAnsi="Verdana"/>
          <w:lang w:val="bg-BG"/>
        </w:rPr>
        <w:t xml:space="preserve"> -</w:t>
      </w:r>
      <w:r w:rsidRPr="000220D3">
        <w:rPr>
          <w:rFonts w:ascii="Verdana" w:hAnsi="Verdana"/>
          <w:b/>
          <w:lang w:val="bg-BG"/>
        </w:rPr>
        <w:t>няма</w:t>
      </w:r>
      <w:r w:rsidRPr="000220D3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CB5E23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CB5E23" w:rsidRPr="0086764E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CB5E23" w:rsidRPr="0086764E" w:rsidRDefault="00CB5E23" w:rsidP="00CB5E2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4D4A83" w:rsidRDefault="00CB5E23" w:rsidP="004D4A8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4D4A83">
        <w:rPr>
          <w:lang w:val="bg-BG"/>
        </w:rPr>
        <w:tab/>
      </w:r>
      <w:r w:rsidR="004D4A83" w:rsidRPr="007E0B64">
        <w:rPr>
          <w:rFonts w:ascii="Verdana" w:hAnsi="Verdana"/>
          <w:lang w:val="bg-BG"/>
        </w:rPr>
        <w:t xml:space="preserve">Комисията </w:t>
      </w:r>
      <w:r w:rsidR="004D4A83">
        <w:rPr>
          <w:rFonts w:ascii="Verdana" w:hAnsi="Verdana"/>
          <w:lang w:val="bg-BG"/>
        </w:rPr>
        <w:t xml:space="preserve"> </w:t>
      </w:r>
      <w:r w:rsidR="004D4A83" w:rsidRPr="00D23AC3">
        <w:rPr>
          <w:rFonts w:ascii="Verdana" w:hAnsi="Verdana"/>
          <w:b/>
          <w:lang w:val="bg-BG"/>
        </w:rPr>
        <w:t xml:space="preserve"> </w:t>
      </w:r>
      <w:r w:rsidR="004D4A83" w:rsidRPr="007E0B64">
        <w:rPr>
          <w:rFonts w:ascii="Verdana" w:hAnsi="Verdana"/>
          <w:b/>
          <w:lang w:val="bg-BG"/>
        </w:rPr>
        <w:t>допуска</w:t>
      </w:r>
      <w:r w:rsidR="004D4A83" w:rsidRPr="007E0B64">
        <w:rPr>
          <w:rFonts w:ascii="Verdana" w:hAnsi="Verdana"/>
          <w:i/>
          <w:lang w:val="bg-BG"/>
        </w:rPr>
        <w:t xml:space="preserve"> </w:t>
      </w:r>
      <w:r w:rsidR="004D4A83"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</w:t>
      </w:r>
      <w:r w:rsidR="004D4A83">
        <w:rPr>
          <w:rFonts w:ascii="Verdana" w:hAnsi="Verdana"/>
          <w:lang w:val="bg-BG"/>
        </w:rPr>
        <w:t xml:space="preserve">вния и общинския поземлен фонд. Извършена е справка в Системата на </w:t>
      </w:r>
      <w:r w:rsidR="004D4A83" w:rsidRPr="00D23AC3">
        <w:rPr>
          <w:rFonts w:ascii="Verdana" w:hAnsi="Verdana"/>
          <w:i/>
          <w:lang w:val="bg-BG"/>
        </w:rPr>
        <w:lastRenderedPageBreak/>
        <w:t>НАП- Регистър на задължените лица</w:t>
      </w:r>
      <w:r w:rsidR="004D4A83">
        <w:rPr>
          <w:rFonts w:ascii="Verdana" w:hAnsi="Verdana"/>
          <w:lang w:val="bg-BG"/>
        </w:rPr>
        <w:t>, к</w:t>
      </w:r>
      <w:r w:rsidR="009135CB">
        <w:rPr>
          <w:rFonts w:ascii="Verdana" w:hAnsi="Verdana"/>
          <w:lang w:val="bg-BG"/>
        </w:rPr>
        <w:t xml:space="preserve">ато е установено, че лицето е погасило </w:t>
      </w:r>
      <w:r w:rsidR="004D4A83">
        <w:rPr>
          <w:rFonts w:ascii="Verdana" w:hAnsi="Verdana"/>
          <w:lang w:val="bg-BG"/>
        </w:rPr>
        <w:t xml:space="preserve"> задължения</w:t>
      </w:r>
      <w:r w:rsidR="009135CB">
        <w:rPr>
          <w:rFonts w:ascii="Verdana" w:hAnsi="Verdana"/>
          <w:lang w:val="bg-BG"/>
        </w:rPr>
        <w:t>та си</w:t>
      </w:r>
      <w:r w:rsidR="004D4A83">
        <w:rPr>
          <w:rFonts w:ascii="Verdana" w:hAnsi="Verdana"/>
          <w:lang w:val="bg-BG"/>
        </w:rPr>
        <w:t xml:space="preserve"> към НАП. </w:t>
      </w:r>
    </w:p>
    <w:p w:rsidR="00CB5E23" w:rsidRDefault="00CB5E23" w:rsidP="00CB5E2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i/>
          <w:lang w:val="bg-BG"/>
        </w:rPr>
      </w:pPr>
    </w:p>
    <w:p w:rsidR="00D6393A" w:rsidRDefault="00D6393A" w:rsidP="0036022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684BB8" w:rsidP="000220D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FB1BF0" w:rsidRDefault="00FB1BF0" w:rsidP="000220D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AF0EF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5D3B2E" w:rsidRPr="0086764E" w:rsidRDefault="005D3B2E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E25FA6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AF0EFE" w:rsidRPr="0086764E" w:rsidRDefault="005D3B2E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Георги Кюркчиев</w:t>
      </w:r>
    </w:p>
    <w:p w:rsidR="003800D7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E25FA6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5D3B2E" w:rsidRDefault="005D3B2E" w:rsidP="005D3B2E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</w:t>
      </w:r>
      <w:r w:rsidRPr="005D3B2E">
        <w:rPr>
          <w:rFonts w:ascii="Verdana" w:hAnsi="Verdana"/>
          <w:lang w:val="bg-BG"/>
        </w:rPr>
        <w:t>Юлия Раданова</w:t>
      </w:r>
    </w:p>
    <w:p w:rsidR="005D3B2E" w:rsidRPr="0086764E" w:rsidRDefault="005D3B2E" w:rsidP="005D3B2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</w:t>
      </w:r>
    </w:p>
    <w:p w:rsidR="005D3B2E" w:rsidRPr="0086764E" w:rsidRDefault="005D3B2E" w:rsidP="005D3B2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E25FA6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5D3B2E" w:rsidRPr="0086764E" w:rsidRDefault="005D3B2E" w:rsidP="005D3B2E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Мери Синапова</w:t>
      </w:r>
    </w:p>
    <w:p w:rsidR="005D3B2E" w:rsidRDefault="005D3B2E" w:rsidP="005D3B2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E25FA6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5D3B2E" w:rsidRDefault="005D3B2E" w:rsidP="005D3B2E">
      <w:pPr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Кръстьо Костадинов</w:t>
      </w:r>
    </w:p>
    <w:p w:rsidR="005D3B2E" w:rsidRDefault="005D3B2E" w:rsidP="005D3B2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E25FA6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5D3B2E" w:rsidRDefault="005D3B2E" w:rsidP="005D3B2E">
      <w:pPr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Димитър Георгиев</w:t>
      </w:r>
    </w:p>
    <w:p w:rsidR="005D3B2E" w:rsidRPr="005D3B2E" w:rsidRDefault="005D3B2E" w:rsidP="005D3B2E">
      <w:pPr>
        <w:spacing w:line="360" w:lineRule="auto"/>
        <w:ind w:left="108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B1C65" w:rsidRPr="00CB1C65" w:rsidRDefault="00CB1C65" w:rsidP="00CB1C65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Справки с отдалечен достъп от системата на НАП- регистър на задължените лица.</w:t>
      </w:r>
    </w:p>
    <w:p w:rsidR="00CB1C65" w:rsidRPr="00CB1C65" w:rsidRDefault="00CB1C65" w:rsidP="00CB1C65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Писмо на Директора на ОД ДФЗ.</w:t>
      </w:r>
    </w:p>
    <w:p w:rsidR="00CB1C65" w:rsidRPr="00CB1C65" w:rsidRDefault="00CB1C65" w:rsidP="00CB1C65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Удостоверение с изх.№ РД-12-02-261/21.03.2025 г. на Директора на ОД ,,Земеделие“ –Пазарджик.</w:t>
      </w:r>
    </w:p>
    <w:p w:rsidR="00CB1C65" w:rsidRPr="00FB1BF0" w:rsidRDefault="00CB1C65" w:rsidP="00CB1C65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Писма на директора </w:t>
      </w:r>
      <w:r w:rsidR="00FB1BF0">
        <w:rPr>
          <w:rFonts w:ascii="Verdana" w:hAnsi="Verdana"/>
          <w:lang w:val="bg-BG"/>
        </w:rPr>
        <w:t xml:space="preserve">ОД ,,Земеделие“ – Пазарджик с изх. №РД-12-02-291/25.03.2025 г. и РД-12-02-291-1/27.03.2025 г. </w:t>
      </w:r>
    </w:p>
    <w:p w:rsidR="00FB1BF0" w:rsidRPr="00FB1BF0" w:rsidRDefault="009135CB" w:rsidP="00CB1C65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Онлайн справки</w:t>
      </w:r>
      <w:r w:rsidR="00FB1BF0">
        <w:rPr>
          <w:rFonts w:ascii="Verdana" w:hAnsi="Verdana"/>
          <w:lang w:val="bg-BG"/>
        </w:rPr>
        <w:t xml:space="preserve"> от МЗХ за отглеждане животни и наеми ПМЛ към 01.02.2025 г.</w:t>
      </w:r>
    </w:p>
    <w:p w:rsidR="00FB1BF0" w:rsidRPr="00CB1C65" w:rsidRDefault="00FB1BF0" w:rsidP="00CB1C65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Удостоверения за липса задължения от Община Ракитово.</w:t>
      </w:r>
    </w:p>
    <w:p w:rsidR="00CF3EF0" w:rsidRPr="00CB1C65" w:rsidRDefault="00CF3EF0" w:rsidP="00746569">
      <w:pPr>
        <w:spacing w:line="360" w:lineRule="auto"/>
        <w:ind w:left="851"/>
        <w:rPr>
          <w:rFonts w:ascii="Verdana" w:hAnsi="Verdana"/>
        </w:rPr>
      </w:pPr>
    </w:p>
    <w:sectPr w:rsidR="00CF3EF0" w:rsidRPr="00CB1C65" w:rsidSect="00A05028">
      <w:footerReference w:type="default" r:id="rId9"/>
      <w:headerReference w:type="first" r:id="rId10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0C" w:rsidRDefault="00F4600C" w:rsidP="00227952">
      <w:r>
        <w:separator/>
      </w:r>
    </w:p>
  </w:endnote>
  <w:endnote w:type="continuationSeparator" w:id="0">
    <w:p w:rsidR="00F4600C" w:rsidRDefault="00F4600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8B" w:rsidRDefault="002B398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5CA3">
      <w:rPr>
        <w:noProof/>
      </w:rPr>
      <w:t>2</w:t>
    </w:r>
    <w:r>
      <w:rPr>
        <w:noProof/>
      </w:rPr>
      <w:fldChar w:fldCharType="end"/>
    </w:r>
  </w:p>
  <w:p w:rsidR="002B398B" w:rsidRDefault="002B39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0C" w:rsidRDefault="00F4600C" w:rsidP="00227952">
      <w:r>
        <w:separator/>
      </w:r>
    </w:p>
  </w:footnote>
  <w:footnote w:type="continuationSeparator" w:id="0">
    <w:p w:rsidR="00F4600C" w:rsidRDefault="00F4600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398B" w:rsidRDefault="002B398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2B398B" w:rsidRDefault="002B398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2B398B" w:rsidRDefault="002B398B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2B398B" w:rsidRDefault="002B39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646BDA"/>
    <w:multiLevelType w:val="hybridMultilevel"/>
    <w:tmpl w:val="0178B776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83385"/>
    <w:multiLevelType w:val="hybridMultilevel"/>
    <w:tmpl w:val="0B0665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383BA9"/>
    <w:multiLevelType w:val="hybridMultilevel"/>
    <w:tmpl w:val="065A05F6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>
    <w:nsid w:val="57DB28E7"/>
    <w:multiLevelType w:val="hybridMultilevel"/>
    <w:tmpl w:val="A2F4D236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05525B"/>
    <w:multiLevelType w:val="hybridMultilevel"/>
    <w:tmpl w:val="5CF8F586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870B60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ED1D36"/>
    <w:multiLevelType w:val="hybridMultilevel"/>
    <w:tmpl w:val="1E225E62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6176C2"/>
    <w:multiLevelType w:val="hybridMultilevel"/>
    <w:tmpl w:val="20FA8F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9"/>
  </w:num>
  <w:num w:numId="3">
    <w:abstractNumId w:val="9"/>
  </w:num>
  <w:num w:numId="4">
    <w:abstractNumId w:val="32"/>
  </w:num>
  <w:num w:numId="5">
    <w:abstractNumId w:val="37"/>
  </w:num>
  <w:num w:numId="6">
    <w:abstractNumId w:val="20"/>
  </w:num>
  <w:num w:numId="7">
    <w:abstractNumId w:val="7"/>
  </w:num>
  <w:num w:numId="8">
    <w:abstractNumId w:val="15"/>
  </w:num>
  <w:num w:numId="9">
    <w:abstractNumId w:val="17"/>
  </w:num>
  <w:num w:numId="10">
    <w:abstractNumId w:val="3"/>
  </w:num>
  <w:num w:numId="11">
    <w:abstractNumId w:val="13"/>
  </w:num>
  <w:num w:numId="12">
    <w:abstractNumId w:val="34"/>
  </w:num>
  <w:num w:numId="13">
    <w:abstractNumId w:val="29"/>
  </w:num>
  <w:num w:numId="14">
    <w:abstractNumId w:val="10"/>
  </w:num>
  <w:num w:numId="15">
    <w:abstractNumId w:val="24"/>
  </w:num>
  <w:num w:numId="16">
    <w:abstractNumId w:val="25"/>
  </w:num>
  <w:num w:numId="17">
    <w:abstractNumId w:val="38"/>
  </w:num>
  <w:num w:numId="18">
    <w:abstractNumId w:val="36"/>
  </w:num>
  <w:num w:numId="19">
    <w:abstractNumId w:val="4"/>
  </w:num>
  <w:num w:numId="20">
    <w:abstractNumId w:val="26"/>
  </w:num>
  <w:num w:numId="21">
    <w:abstractNumId w:val="28"/>
  </w:num>
  <w:num w:numId="22">
    <w:abstractNumId w:val="1"/>
  </w:num>
  <w:num w:numId="23">
    <w:abstractNumId w:val="21"/>
  </w:num>
  <w:num w:numId="24">
    <w:abstractNumId w:val="22"/>
  </w:num>
  <w:num w:numId="25">
    <w:abstractNumId w:val="35"/>
  </w:num>
  <w:num w:numId="26">
    <w:abstractNumId w:val="6"/>
  </w:num>
  <w:num w:numId="27">
    <w:abstractNumId w:val="0"/>
  </w:num>
  <w:num w:numId="28">
    <w:abstractNumId w:val="42"/>
  </w:num>
  <w:num w:numId="29">
    <w:abstractNumId w:val="18"/>
  </w:num>
  <w:num w:numId="30">
    <w:abstractNumId w:val="2"/>
  </w:num>
  <w:num w:numId="31">
    <w:abstractNumId w:val="12"/>
  </w:num>
  <w:num w:numId="32">
    <w:abstractNumId w:val="31"/>
  </w:num>
  <w:num w:numId="33">
    <w:abstractNumId w:val="19"/>
  </w:num>
  <w:num w:numId="34">
    <w:abstractNumId w:val="23"/>
  </w:num>
  <w:num w:numId="35">
    <w:abstractNumId w:val="8"/>
  </w:num>
  <w:num w:numId="36">
    <w:abstractNumId w:val="27"/>
  </w:num>
  <w:num w:numId="37">
    <w:abstractNumId w:val="14"/>
  </w:num>
  <w:num w:numId="38">
    <w:abstractNumId w:val="41"/>
  </w:num>
  <w:num w:numId="39">
    <w:abstractNumId w:val="33"/>
  </w:num>
  <w:num w:numId="40">
    <w:abstractNumId w:val="11"/>
  </w:num>
  <w:num w:numId="41">
    <w:abstractNumId w:val="40"/>
  </w:num>
  <w:num w:numId="42">
    <w:abstractNumId w:val="5"/>
  </w:num>
  <w:num w:numId="43">
    <w:abstractNumId w:val="43"/>
  </w:num>
  <w:num w:numId="44">
    <w:abstractNumId w:val="1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0D3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920BF"/>
    <w:rsid w:val="000A2FA0"/>
    <w:rsid w:val="000A6A4D"/>
    <w:rsid w:val="000C4909"/>
    <w:rsid w:val="000D22C6"/>
    <w:rsid w:val="000E2434"/>
    <w:rsid w:val="00104D58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105B"/>
    <w:rsid w:val="001C1098"/>
    <w:rsid w:val="001C42C4"/>
    <w:rsid w:val="001C545E"/>
    <w:rsid w:val="001E4C22"/>
    <w:rsid w:val="001E6550"/>
    <w:rsid w:val="001F0802"/>
    <w:rsid w:val="001F2588"/>
    <w:rsid w:val="001F26B8"/>
    <w:rsid w:val="001F40A2"/>
    <w:rsid w:val="001F7555"/>
    <w:rsid w:val="00227952"/>
    <w:rsid w:val="00236BC4"/>
    <w:rsid w:val="00240AD0"/>
    <w:rsid w:val="00247AC6"/>
    <w:rsid w:val="002530C9"/>
    <w:rsid w:val="00256DB3"/>
    <w:rsid w:val="002618C2"/>
    <w:rsid w:val="00283A39"/>
    <w:rsid w:val="00284EB2"/>
    <w:rsid w:val="002A16CA"/>
    <w:rsid w:val="002A2F71"/>
    <w:rsid w:val="002B14BB"/>
    <w:rsid w:val="002B398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0220"/>
    <w:rsid w:val="00364F51"/>
    <w:rsid w:val="00374327"/>
    <w:rsid w:val="00374F24"/>
    <w:rsid w:val="003800D7"/>
    <w:rsid w:val="00383484"/>
    <w:rsid w:val="00384FD3"/>
    <w:rsid w:val="00391196"/>
    <w:rsid w:val="00396AD0"/>
    <w:rsid w:val="003A2703"/>
    <w:rsid w:val="003C2831"/>
    <w:rsid w:val="003E56BF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5F4D"/>
    <w:rsid w:val="0049292F"/>
    <w:rsid w:val="004A2EE8"/>
    <w:rsid w:val="004A6E35"/>
    <w:rsid w:val="004C18AF"/>
    <w:rsid w:val="004D20D4"/>
    <w:rsid w:val="004D4A83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D3B2E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C19A7"/>
    <w:rsid w:val="007D264C"/>
    <w:rsid w:val="007E0B64"/>
    <w:rsid w:val="007F60BA"/>
    <w:rsid w:val="00815411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35CB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FDB"/>
    <w:rsid w:val="009C0FA5"/>
    <w:rsid w:val="009D06CA"/>
    <w:rsid w:val="009D124D"/>
    <w:rsid w:val="009D2D24"/>
    <w:rsid w:val="009E696D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74BD1"/>
    <w:rsid w:val="00A83624"/>
    <w:rsid w:val="00A9027B"/>
    <w:rsid w:val="00A95C4D"/>
    <w:rsid w:val="00AA7423"/>
    <w:rsid w:val="00AC0702"/>
    <w:rsid w:val="00AC44C3"/>
    <w:rsid w:val="00AC6C0D"/>
    <w:rsid w:val="00AD36E8"/>
    <w:rsid w:val="00AE2C42"/>
    <w:rsid w:val="00AE35F6"/>
    <w:rsid w:val="00AF0EFE"/>
    <w:rsid w:val="00B0394D"/>
    <w:rsid w:val="00B25620"/>
    <w:rsid w:val="00B35982"/>
    <w:rsid w:val="00B416EE"/>
    <w:rsid w:val="00B50D8B"/>
    <w:rsid w:val="00B517AB"/>
    <w:rsid w:val="00B56741"/>
    <w:rsid w:val="00B80A45"/>
    <w:rsid w:val="00B85CB9"/>
    <w:rsid w:val="00B86F1C"/>
    <w:rsid w:val="00B927AD"/>
    <w:rsid w:val="00B93E31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056A9"/>
    <w:rsid w:val="00C33162"/>
    <w:rsid w:val="00C37CF6"/>
    <w:rsid w:val="00C40CE7"/>
    <w:rsid w:val="00C428C4"/>
    <w:rsid w:val="00C44BB4"/>
    <w:rsid w:val="00C55B7F"/>
    <w:rsid w:val="00C572A7"/>
    <w:rsid w:val="00C662FD"/>
    <w:rsid w:val="00C856D0"/>
    <w:rsid w:val="00C913F0"/>
    <w:rsid w:val="00C92F4C"/>
    <w:rsid w:val="00CA3157"/>
    <w:rsid w:val="00CB1C65"/>
    <w:rsid w:val="00CB473E"/>
    <w:rsid w:val="00CB5E23"/>
    <w:rsid w:val="00CC7AE7"/>
    <w:rsid w:val="00CE287B"/>
    <w:rsid w:val="00CE6332"/>
    <w:rsid w:val="00CF3EF0"/>
    <w:rsid w:val="00D05ED4"/>
    <w:rsid w:val="00D23AC3"/>
    <w:rsid w:val="00D323BE"/>
    <w:rsid w:val="00D33D8E"/>
    <w:rsid w:val="00D47708"/>
    <w:rsid w:val="00D51E3A"/>
    <w:rsid w:val="00D53422"/>
    <w:rsid w:val="00D6393A"/>
    <w:rsid w:val="00D65BB9"/>
    <w:rsid w:val="00D75CA3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25FA6"/>
    <w:rsid w:val="00E36719"/>
    <w:rsid w:val="00E54174"/>
    <w:rsid w:val="00E6512C"/>
    <w:rsid w:val="00E65641"/>
    <w:rsid w:val="00E7169F"/>
    <w:rsid w:val="00E75518"/>
    <w:rsid w:val="00E775C2"/>
    <w:rsid w:val="00E801C9"/>
    <w:rsid w:val="00E8046C"/>
    <w:rsid w:val="00E90CD5"/>
    <w:rsid w:val="00EA7A5D"/>
    <w:rsid w:val="00EC098A"/>
    <w:rsid w:val="00EC40CD"/>
    <w:rsid w:val="00EC5BCE"/>
    <w:rsid w:val="00ED2E0B"/>
    <w:rsid w:val="00ED757A"/>
    <w:rsid w:val="00EE1C12"/>
    <w:rsid w:val="00EF78A7"/>
    <w:rsid w:val="00F12338"/>
    <w:rsid w:val="00F1559D"/>
    <w:rsid w:val="00F17386"/>
    <w:rsid w:val="00F2216D"/>
    <w:rsid w:val="00F30A66"/>
    <w:rsid w:val="00F456D6"/>
    <w:rsid w:val="00F4600C"/>
    <w:rsid w:val="00F533E7"/>
    <w:rsid w:val="00F66676"/>
    <w:rsid w:val="00F66CB6"/>
    <w:rsid w:val="00F713CE"/>
    <w:rsid w:val="00F74E8B"/>
    <w:rsid w:val="00F762D2"/>
    <w:rsid w:val="00F8261A"/>
    <w:rsid w:val="00F91885"/>
    <w:rsid w:val="00FA4393"/>
    <w:rsid w:val="00FB1BF0"/>
    <w:rsid w:val="00FB28F0"/>
    <w:rsid w:val="00FB5527"/>
    <w:rsid w:val="00FB796C"/>
    <w:rsid w:val="00FD59F1"/>
    <w:rsid w:val="00FF3CB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11001"/>
    <w:rsid w:val="0006734E"/>
    <w:rsid w:val="000714DD"/>
    <w:rsid w:val="00144D10"/>
    <w:rsid w:val="001B713F"/>
    <w:rsid w:val="001F4270"/>
    <w:rsid w:val="00200BCC"/>
    <w:rsid w:val="002452F7"/>
    <w:rsid w:val="002F29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B4C25"/>
    <w:rsid w:val="00940B03"/>
    <w:rsid w:val="009430AC"/>
    <w:rsid w:val="00A1791E"/>
    <w:rsid w:val="00A471C2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E340F0"/>
    <w:rsid w:val="00E73C22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5C4B-2B8A-4435-95D9-C95E5932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krast</cp:lastModifiedBy>
  <cp:revision>2</cp:revision>
  <cp:lastPrinted>2025-03-31T11:25:00Z</cp:lastPrinted>
  <dcterms:created xsi:type="dcterms:W3CDTF">2025-04-22T06:21:00Z</dcterms:created>
  <dcterms:modified xsi:type="dcterms:W3CDTF">2025-04-22T06:21:00Z</dcterms:modified>
</cp:coreProperties>
</file>