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2" w:rsidRDefault="00BB2A4C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 w:rsidRPr="00BB2A4C">
        <w:rPr>
          <w:rFonts w:cs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.2pt;margin-top:1.55pt;width:0;height:48.2pt;z-index:251658240" o:connectortype="straight"/>
        </w:pict>
      </w:r>
      <w:r w:rsidR="00B73A66">
        <w:rPr>
          <w:rFonts w:ascii="Verdana" w:hAnsi="Verdana"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600710" cy="832485"/>
            <wp:effectExtent l="0" t="0" r="8890" b="0"/>
            <wp:wrapSquare wrapText="bothSides"/>
            <wp:docPr id="10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2">
        <w:rPr>
          <w:rFonts w:ascii="Verdana" w:hAnsi="Verdana"/>
          <w:spacing w:val="40"/>
          <w:sz w:val="30"/>
          <w:szCs w:val="30"/>
        </w:rPr>
        <w:t xml:space="preserve">  </w:t>
      </w:r>
      <w:r w:rsidR="00DC3AD2">
        <w:rPr>
          <w:rFonts w:cs="Times New Roman"/>
          <w:spacing w:val="40"/>
        </w:rPr>
        <w:t>РЕПУБЛИКА БЪЛГАРИЯ</w:t>
      </w:r>
    </w:p>
    <w:p w:rsidR="00DC3AD2" w:rsidRDefault="00DC3AD2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>
        <w:rPr>
          <w:rFonts w:cs="Times New Roman"/>
        </w:rPr>
        <w:t xml:space="preserve">    </w:t>
      </w:r>
      <w:r w:rsidR="00E65E41">
        <w:rPr>
          <w:rFonts w:cs="Times New Roman"/>
          <w:b w:val="0"/>
          <w:spacing w:val="40"/>
        </w:rPr>
        <w:t>Министерство на земеделието,</w:t>
      </w:r>
      <w:r>
        <w:rPr>
          <w:rFonts w:cs="Times New Roman"/>
          <w:b w:val="0"/>
          <w:spacing w:val="40"/>
        </w:rPr>
        <w:t xml:space="preserve"> храните</w:t>
      </w:r>
      <w:r w:rsidR="00E65E41">
        <w:rPr>
          <w:rFonts w:cs="Times New Roman"/>
          <w:b w:val="0"/>
          <w:spacing w:val="40"/>
        </w:rPr>
        <w:t xml:space="preserve"> и горите</w:t>
      </w:r>
    </w:p>
    <w:p w:rsidR="00DC3AD2" w:rsidRDefault="00DC3AD2" w:rsidP="00DC3AD2">
      <w:pPr>
        <w:rPr>
          <w:rFonts w:cs="Times New Roman"/>
          <w:spacing w:val="40"/>
        </w:rPr>
      </w:pPr>
      <w:r>
        <w:rPr>
          <w:rFonts w:cs="Times New Roman"/>
          <w:b/>
          <w:lang w:val="ru-RU"/>
        </w:rPr>
        <w:t xml:space="preserve">    </w:t>
      </w:r>
      <w:r>
        <w:rPr>
          <w:rFonts w:cs="Times New Roman"/>
          <w:spacing w:val="40"/>
          <w:lang w:val="ru-RU"/>
        </w:rPr>
        <w:t xml:space="preserve">Областна дирекция </w:t>
      </w:r>
      <w:r w:rsidR="009B340A">
        <w:rPr>
          <w:rFonts w:cs="Times New Roman"/>
          <w:spacing w:val="40"/>
        </w:rPr>
        <w:t>„</w:t>
      </w:r>
      <w:r>
        <w:rPr>
          <w:rFonts w:cs="Times New Roman"/>
          <w:spacing w:val="40"/>
        </w:rPr>
        <w:t>Земеделие”-   гр.Монтана</w:t>
      </w:r>
    </w:p>
    <w:p w:rsidR="008A4852" w:rsidRDefault="008A4852" w:rsidP="00C67866">
      <w:pPr>
        <w:tabs>
          <w:tab w:val="left" w:pos="7515"/>
        </w:tabs>
        <w:jc w:val="both"/>
        <w:rPr>
          <w:lang w:val="ru-RU"/>
        </w:rPr>
      </w:pPr>
    </w:p>
    <w:p w:rsidR="00D6602B" w:rsidRDefault="00D6602B" w:rsidP="005C6308">
      <w:pPr>
        <w:jc w:val="both"/>
        <w:rPr>
          <w:lang w:eastAsia="ko-KR"/>
        </w:rPr>
      </w:pPr>
    </w:p>
    <w:p w:rsidR="00F846E7" w:rsidRDefault="00F846E7" w:rsidP="005C6308">
      <w:pPr>
        <w:jc w:val="both"/>
        <w:rPr>
          <w:lang w:eastAsia="ko-KR"/>
        </w:rPr>
      </w:pPr>
    </w:p>
    <w:p w:rsidR="00F846E7" w:rsidRPr="00DC3AD2" w:rsidRDefault="00F846E7" w:rsidP="005C6308">
      <w:pPr>
        <w:jc w:val="both"/>
        <w:rPr>
          <w:lang w:eastAsia="ko-KR"/>
        </w:rPr>
      </w:pPr>
    </w:p>
    <w:p w:rsidR="00D6602B" w:rsidRPr="00EC17C9" w:rsidRDefault="00D6602B" w:rsidP="00EC17C9">
      <w:pPr>
        <w:jc w:val="center"/>
        <w:rPr>
          <w:b/>
          <w:sz w:val="32"/>
          <w:szCs w:val="32"/>
          <w:lang w:val="ru-RU"/>
        </w:rPr>
      </w:pPr>
      <w:r w:rsidRPr="00256416">
        <w:rPr>
          <w:b/>
          <w:sz w:val="32"/>
          <w:szCs w:val="32"/>
        </w:rPr>
        <w:t>ЗАПОВЕД</w:t>
      </w:r>
    </w:p>
    <w:p w:rsidR="00B637BE" w:rsidRPr="00662C60" w:rsidRDefault="00D6602B" w:rsidP="00EC17C9">
      <w:pPr>
        <w:jc w:val="center"/>
        <w:rPr>
          <w:b/>
          <w:sz w:val="32"/>
          <w:szCs w:val="32"/>
          <w:lang w:eastAsia="ko-KR"/>
        </w:rPr>
      </w:pPr>
      <w:r w:rsidRPr="00E82951">
        <w:rPr>
          <w:b/>
          <w:sz w:val="32"/>
          <w:szCs w:val="32"/>
        </w:rPr>
        <w:t>№</w:t>
      </w:r>
      <w:r w:rsidR="00562820">
        <w:rPr>
          <w:rFonts w:hint="eastAsia"/>
          <w:b/>
          <w:sz w:val="32"/>
          <w:szCs w:val="32"/>
          <w:lang w:eastAsia="ko-KR"/>
        </w:rPr>
        <w:t xml:space="preserve"> </w:t>
      </w:r>
      <w:r w:rsidR="00E65E41">
        <w:rPr>
          <w:b/>
          <w:sz w:val="32"/>
          <w:szCs w:val="32"/>
          <w:lang w:eastAsia="ko-KR"/>
        </w:rPr>
        <w:t>450</w:t>
      </w:r>
    </w:p>
    <w:p w:rsidR="00D6602B" w:rsidRDefault="00B637BE" w:rsidP="00EC17C9">
      <w:pPr>
        <w:jc w:val="center"/>
        <w:rPr>
          <w:b/>
          <w:sz w:val="28"/>
          <w:szCs w:val="28"/>
        </w:rPr>
      </w:pPr>
      <w:r w:rsidRPr="00E82951">
        <w:rPr>
          <w:b/>
          <w:sz w:val="28"/>
          <w:szCs w:val="28"/>
        </w:rPr>
        <w:t>гр. Монтана,</w:t>
      </w:r>
      <w:r w:rsidR="00A93779">
        <w:rPr>
          <w:rFonts w:hint="eastAsia"/>
          <w:b/>
          <w:sz w:val="28"/>
          <w:szCs w:val="28"/>
          <w:lang w:eastAsia="ko-KR"/>
        </w:rPr>
        <w:t xml:space="preserve"> </w:t>
      </w:r>
      <w:r w:rsidR="00E65E41">
        <w:rPr>
          <w:b/>
          <w:sz w:val="28"/>
          <w:szCs w:val="28"/>
          <w:lang w:eastAsia="ko-KR"/>
        </w:rPr>
        <w:t>04</w:t>
      </w:r>
      <w:r w:rsidR="00087820">
        <w:rPr>
          <w:b/>
          <w:sz w:val="28"/>
          <w:szCs w:val="28"/>
          <w:lang w:val="ru-RU" w:eastAsia="ko-KR"/>
        </w:rPr>
        <w:t>.</w:t>
      </w:r>
      <w:r w:rsidR="00E65E41">
        <w:rPr>
          <w:b/>
          <w:sz w:val="28"/>
          <w:szCs w:val="28"/>
          <w:lang w:val="ru-RU" w:eastAsia="ko-KR"/>
        </w:rPr>
        <w:t>12</w:t>
      </w:r>
      <w:r w:rsidR="00E65E41">
        <w:rPr>
          <w:b/>
          <w:sz w:val="28"/>
          <w:szCs w:val="28"/>
        </w:rPr>
        <w:t>.2020</w:t>
      </w:r>
      <w:r w:rsidR="00D6602B" w:rsidRPr="00E82951">
        <w:rPr>
          <w:b/>
          <w:sz w:val="28"/>
          <w:szCs w:val="28"/>
        </w:rPr>
        <w:t xml:space="preserve"> г.</w:t>
      </w:r>
    </w:p>
    <w:p w:rsidR="00F846E7" w:rsidRPr="00E82951" w:rsidRDefault="00F846E7" w:rsidP="00511E0D">
      <w:pPr>
        <w:rPr>
          <w:b/>
          <w:sz w:val="28"/>
          <w:szCs w:val="28"/>
        </w:rPr>
      </w:pPr>
    </w:p>
    <w:p w:rsidR="000518FA" w:rsidRPr="006B6EA3" w:rsidRDefault="000518FA" w:rsidP="0070251B">
      <w:pPr>
        <w:spacing w:line="276" w:lineRule="auto"/>
        <w:ind w:firstLine="720"/>
        <w:jc w:val="both"/>
      </w:pPr>
      <w:r>
        <w:t xml:space="preserve">На основание </w:t>
      </w:r>
      <w:r w:rsidR="00360ABA">
        <w:t>чл.</w:t>
      </w:r>
      <w:r w:rsidR="00B37B48">
        <w:t xml:space="preserve"> </w:t>
      </w:r>
      <w:r w:rsidR="00360ABA">
        <w:t>3, ал.</w:t>
      </w:r>
      <w:r w:rsidR="00B37B48">
        <w:t xml:space="preserve"> </w:t>
      </w:r>
      <w:r w:rsidR="00360ABA">
        <w:t>4 от Устройствен правилник на областните дирекции „Земеделие”</w:t>
      </w:r>
      <w:r w:rsidR="00662C60">
        <w:t xml:space="preserve"> и</w:t>
      </w:r>
      <w:r w:rsidR="00360ABA" w:rsidRPr="00B8167E">
        <w:t xml:space="preserve"> </w:t>
      </w:r>
      <w:r w:rsidR="00360ABA">
        <w:t xml:space="preserve">във вр. с </w:t>
      </w:r>
      <w:r>
        <w:t>чл.</w:t>
      </w:r>
      <w:r w:rsidR="00662C60">
        <w:t xml:space="preserve"> </w:t>
      </w:r>
      <w:r>
        <w:t>37</w:t>
      </w:r>
      <w:r w:rsidR="00662C60">
        <w:t xml:space="preserve">ж </w:t>
      </w:r>
      <w:r>
        <w:t>от Закона за собствеността и ползване</w:t>
      </w:r>
      <w:r w:rsidR="00360ABA">
        <w:t>то на земеделските земи (ЗСПЗЗ)</w:t>
      </w:r>
      <w:r w:rsidR="00662C60">
        <w:t>,</w:t>
      </w:r>
      <w:r w:rsidR="00662C60" w:rsidRPr="00662C60">
        <w:t xml:space="preserve"> </w:t>
      </w:r>
      <w:r w:rsidR="00B37B48">
        <w:t xml:space="preserve">както и </w:t>
      </w:r>
      <w:r w:rsidR="00634C8F">
        <w:t>с оглед</w:t>
      </w:r>
      <w:r w:rsidR="00B37B48">
        <w:t xml:space="preserve"> </w:t>
      </w:r>
      <w:r w:rsidRPr="00511E0D">
        <w:t>Доклад вх</w:t>
      </w:r>
      <w:r w:rsidR="00622A02">
        <w:t>.</w:t>
      </w:r>
      <w:r w:rsidR="00706A00" w:rsidRPr="00511E0D">
        <w:t xml:space="preserve"> №</w:t>
      </w:r>
      <w:r w:rsidR="00511E0D">
        <w:t xml:space="preserve"> </w:t>
      </w:r>
      <w:r w:rsidR="00E65E41">
        <w:t>АР-6349</w:t>
      </w:r>
      <w:r w:rsidR="00360ABA">
        <w:t>/</w:t>
      </w:r>
      <w:r w:rsidR="00E65E41">
        <w:t>03.12.2020</w:t>
      </w:r>
      <w:r w:rsidR="00360ABA">
        <w:t xml:space="preserve"> </w:t>
      </w:r>
      <w:r w:rsidR="00706A00" w:rsidRPr="00511E0D">
        <w:t>г.</w:t>
      </w:r>
      <w:r w:rsidR="00706A00">
        <w:rPr>
          <w:color w:val="FF0000"/>
        </w:rPr>
        <w:t xml:space="preserve"> </w:t>
      </w:r>
      <w:r w:rsidR="00F846E7">
        <w:t xml:space="preserve">на </w:t>
      </w:r>
      <w:r w:rsidR="00E65E41">
        <w:t>комисията назначена със заповед 369</w:t>
      </w:r>
      <w:r w:rsidR="00CE39FF" w:rsidRPr="00CE39FF">
        <w:t>/0</w:t>
      </w:r>
      <w:r w:rsidR="00E65E41">
        <w:t>5.11.2020</w:t>
      </w:r>
      <w:r w:rsidR="00CE39FF">
        <w:t xml:space="preserve"> г. на Директора на Областна дирекция „Земеделие” гр. Монтана</w:t>
      </w:r>
    </w:p>
    <w:p w:rsidR="00D6602B" w:rsidRPr="002652EA" w:rsidRDefault="00D6602B" w:rsidP="00EC17C9">
      <w:pPr>
        <w:jc w:val="center"/>
        <w:rPr>
          <w:b/>
          <w:sz w:val="28"/>
          <w:szCs w:val="28"/>
        </w:rPr>
      </w:pPr>
    </w:p>
    <w:p w:rsidR="00D6602B" w:rsidRDefault="00D6602B" w:rsidP="00D6602B"/>
    <w:p w:rsidR="000518FA" w:rsidRDefault="000518FA" w:rsidP="00051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НАРЕЖДАМ :</w:t>
      </w:r>
    </w:p>
    <w:p w:rsidR="000518FA" w:rsidRPr="00056570" w:rsidRDefault="000518FA" w:rsidP="000518FA">
      <w:pPr>
        <w:jc w:val="center"/>
        <w:rPr>
          <w:b/>
          <w:sz w:val="28"/>
          <w:szCs w:val="28"/>
        </w:rPr>
      </w:pPr>
    </w:p>
    <w:p w:rsidR="003121E5" w:rsidRPr="00F42450" w:rsidRDefault="000518FA" w:rsidP="000518FA">
      <w:pPr>
        <w:jc w:val="both"/>
        <w:rPr>
          <w:rFonts w:cs="Times New Roman"/>
        </w:rPr>
      </w:pPr>
      <w:r>
        <w:t xml:space="preserve">         </w:t>
      </w:r>
      <w:r w:rsidRPr="00CE39FF">
        <w:rPr>
          <w:b/>
        </w:rPr>
        <w:t xml:space="preserve">Прекратявам </w:t>
      </w:r>
      <w:r>
        <w:t xml:space="preserve">процедурата по </w:t>
      </w:r>
      <w:r w:rsidR="00CE39FF">
        <w:t>реда на чл. 37</w:t>
      </w:r>
      <w:r w:rsidR="00B37B48">
        <w:t xml:space="preserve">ж от </w:t>
      </w:r>
      <w:r w:rsidR="00EC5A70">
        <w:t>З</w:t>
      </w:r>
      <w:r w:rsidR="00EC5A70" w:rsidRPr="00525321">
        <w:t>акона за собствеността и ползването на земеделските земи</w:t>
      </w:r>
      <w:r w:rsidR="00EC5A70">
        <w:t xml:space="preserve"> (</w:t>
      </w:r>
      <w:r w:rsidR="00B37B48">
        <w:t>ЗСПЗЗ</w:t>
      </w:r>
      <w:r w:rsidR="00EC5A70">
        <w:t>)</w:t>
      </w:r>
      <w:r w:rsidR="00B37B48">
        <w:t xml:space="preserve"> за </w:t>
      </w:r>
      <w:r w:rsidR="008C632F">
        <w:t>2021</w:t>
      </w:r>
      <w:r w:rsidR="00E65E41">
        <w:t xml:space="preserve"> г. за землището на с. Спанчевци</w:t>
      </w:r>
      <w:r w:rsidR="00CE39FF">
        <w:t xml:space="preserve">, </w:t>
      </w:r>
      <w:r w:rsidR="00CE39FF" w:rsidRPr="00CE39FF">
        <w:rPr>
          <w:b/>
        </w:rPr>
        <w:t>ЕКАТТЕ</w:t>
      </w:r>
      <w:r w:rsidR="00E65E41">
        <w:rPr>
          <w:b/>
        </w:rPr>
        <w:t xml:space="preserve"> 68179</w:t>
      </w:r>
      <w:r w:rsidR="00E65E41">
        <w:t>, община Вършец</w:t>
      </w:r>
      <w:r w:rsidR="008C632F">
        <w:t>, обл. Монтана</w:t>
      </w:r>
      <w:r w:rsidR="009B011B">
        <w:t xml:space="preserve">, тъй </w:t>
      </w:r>
      <w:r w:rsidR="008C632F">
        <w:t>като завителката Ефросина Вернезова е оттеглила подаденото заявление за участие в процедурата.</w:t>
      </w:r>
    </w:p>
    <w:p w:rsidR="003121E5" w:rsidRPr="00D8574D" w:rsidRDefault="00622A02" w:rsidP="003121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Настоящата заповед</w:t>
      </w:r>
      <w:r w:rsidR="000518FA" w:rsidRPr="00D8574D">
        <w:rPr>
          <w:rFonts w:ascii="Times New Roman" w:hAnsi="Times New Roman"/>
          <w:sz w:val="24"/>
          <w:szCs w:val="24"/>
          <w:lang w:val="bg-BG"/>
        </w:rPr>
        <w:t xml:space="preserve"> да се обяви в сградата на кметство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C632F">
        <w:rPr>
          <w:rFonts w:ascii="Times New Roman" w:hAnsi="Times New Roman"/>
          <w:sz w:val="24"/>
          <w:szCs w:val="24"/>
          <w:lang w:val="bg-BG"/>
        </w:rPr>
        <w:t>Спанчевци</w:t>
      </w:r>
      <w:r w:rsidR="000518FA" w:rsidRPr="00D8574D">
        <w:rPr>
          <w:rFonts w:ascii="Times New Roman" w:hAnsi="Times New Roman"/>
          <w:sz w:val="24"/>
          <w:szCs w:val="24"/>
          <w:lang w:val="bg-BG"/>
        </w:rPr>
        <w:t xml:space="preserve"> и в сградата на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 w:rsidR="003121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- гр. </w:t>
      </w:r>
      <w:r w:rsidR="008C632F">
        <w:rPr>
          <w:rFonts w:ascii="Times New Roman" w:hAnsi="Times New Roman"/>
          <w:sz w:val="24"/>
          <w:szCs w:val="24"/>
          <w:lang w:val="bg-BG"/>
        </w:rPr>
        <w:t>Берковица, ИРМ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632F">
        <w:rPr>
          <w:rFonts w:ascii="Times New Roman" w:hAnsi="Times New Roman"/>
          <w:sz w:val="24"/>
          <w:szCs w:val="24"/>
          <w:lang w:val="bg-BG"/>
        </w:rPr>
        <w:t xml:space="preserve">– Вършец.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>Същата да се публи</w:t>
      </w:r>
      <w:r w:rsidR="00550320" w:rsidRPr="00D8574D">
        <w:rPr>
          <w:rFonts w:ascii="Times New Roman" w:hAnsi="Times New Roman"/>
          <w:sz w:val="24"/>
          <w:szCs w:val="24"/>
          <w:lang w:val="bg-BG"/>
        </w:rPr>
        <w:t xml:space="preserve">кува на интернет страниците на </w:t>
      </w:r>
      <w:r w:rsidR="00550320">
        <w:rPr>
          <w:rFonts w:ascii="Times New Roman" w:hAnsi="Times New Roman"/>
          <w:sz w:val="24"/>
          <w:szCs w:val="24"/>
          <w:lang w:val="bg-BG"/>
        </w:rPr>
        <w:t>о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8C632F">
        <w:rPr>
          <w:rFonts w:ascii="Times New Roman" w:hAnsi="Times New Roman"/>
          <w:sz w:val="24"/>
          <w:szCs w:val="24"/>
          <w:lang w:val="bg-BG"/>
        </w:rPr>
        <w:t>Вършец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</w:t>
      </w:r>
      <w:r w:rsidR="008C63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 xml:space="preserve"> „Земеделие” –</w:t>
      </w:r>
      <w:r w:rsidR="003121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1E5" w:rsidRPr="00D8574D">
        <w:rPr>
          <w:rFonts w:ascii="Times New Roman" w:hAnsi="Times New Roman"/>
          <w:sz w:val="24"/>
          <w:szCs w:val="24"/>
          <w:lang w:val="bg-BG"/>
        </w:rPr>
        <w:t>Монтана.</w:t>
      </w:r>
    </w:p>
    <w:p w:rsidR="000518FA" w:rsidRPr="00665E06" w:rsidRDefault="000518FA" w:rsidP="000518FA">
      <w:pPr>
        <w:tabs>
          <w:tab w:val="left" w:pos="1800"/>
        </w:tabs>
        <w:jc w:val="both"/>
        <w:rPr>
          <w:rFonts w:cs="Times New Roman"/>
          <w:color w:val="FF6600"/>
        </w:rPr>
      </w:pPr>
    </w:p>
    <w:p w:rsidR="000518FA" w:rsidRPr="00665E06" w:rsidRDefault="000518FA" w:rsidP="000518FA">
      <w:pPr>
        <w:tabs>
          <w:tab w:val="left" w:pos="1800"/>
        </w:tabs>
        <w:jc w:val="both"/>
        <w:rPr>
          <w:rFonts w:cs="Times New Roman"/>
        </w:rPr>
      </w:pPr>
      <w:r w:rsidRPr="00665E06">
        <w:rPr>
          <w:rFonts w:cs="Times New Roman"/>
        </w:rPr>
        <w:t xml:space="preserve">             Заповедта може да бъде обжалвана по реда на Административно-процесуалния кодекс – в 14-дневен срок от обявяването, като обжалването не спира изпълнението и</w:t>
      </w:r>
      <w:r>
        <w:rPr>
          <w:rFonts w:cs="Times New Roman"/>
        </w:rPr>
        <w:t>̀</w:t>
      </w:r>
      <w:r w:rsidRPr="00665E06">
        <w:rPr>
          <w:rFonts w:cs="Times New Roman"/>
        </w:rPr>
        <w:t>.</w:t>
      </w:r>
    </w:p>
    <w:p w:rsidR="00020704" w:rsidRDefault="00020704" w:rsidP="00E63FC3">
      <w:pPr>
        <w:spacing w:line="360" w:lineRule="auto"/>
        <w:jc w:val="both"/>
        <w:rPr>
          <w:b/>
          <w:caps/>
        </w:rPr>
      </w:pPr>
    </w:p>
    <w:p w:rsidR="002C4FBE" w:rsidRDefault="002C4FBE" w:rsidP="002C4FBE">
      <w:pPr>
        <w:spacing w:line="360" w:lineRule="auto"/>
        <w:jc w:val="both"/>
        <w:rPr>
          <w:b/>
          <w:caps/>
        </w:rPr>
      </w:pPr>
    </w:p>
    <w:p w:rsidR="00404765" w:rsidRDefault="00E24495" w:rsidP="008C632F">
      <w:pPr>
        <w:jc w:val="both"/>
        <w:rPr>
          <w:b/>
          <w:caps/>
          <w:lang w:eastAsia="ko-KR"/>
        </w:rPr>
      </w:pPr>
      <w:r>
        <w:rPr>
          <w:b/>
          <w:caps/>
        </w:rPr>
        <w:t xml:space="preserve">д-р виолета гергова   </w:t>
      </w:r>
    </w:p>
    <w:p w:rsidR="00404765" w:rsidRDefault="00404765" w:rsidP="008C632F">
      <w:pPr>
        <w:jc w:val="both"/>
        <w:rPr>
          <w:i/>
        </w:rPr>
      </w:pPr>
      <w:r>
        <w:rPr>
          <w:i/>
        </w:rPr>
        <w:t>Директор</w:t>
      </w:r>
      <w:r>
        <w:rPr>
          <w:i/>
          <w:caps/>
        </w:rPr>
        <w:t xml:space="preserve"> ОД  „З</w:t>
      </w:r>
      <w:r>
        <w:rPr>
          <w:i/>
        </w:rPr>
        <w:t>емеделие</w:t>
      </w:r>
      <w:r>
        <w:rPr>
          <w:i/>
          <w:caps/>
        </w:rPr>
        <w:t>”</w:t>
      </w:r>
      <w:r w:rsidR="008C632F">
        <w:rPr>
          <w:i/>
          <w:caps/>
        </w:rPr>
        <w:t xml:space="preserve"> </w:t>
      </w:r>
      <w:r w:rsidR="00EC5A70">
        <w:rPr>
          <w:i/>
          <w:caps/>
        </w:rPr>
        <w:t>–</w:t>
      </w:r>
      <w:r w:rsidR="008C632F">
        <w:rPr>
          <w:i/>
          <w:caps/>
        </w:rPr>
        <w:t xml:space="preserve"> </w:t>
      </w:r>
      <w:r>
        <w:rPr>
          <w:i/>
          <w:caps/>
        </w:rPr>
        <w:t>М</w:t>
      </w:r>
      <w:r>
        <w:rPr>
          <w:i/>
        </w:rPr>
        <w:t>онтана</w:t>
      </w:r>
    </w:p>
    <w:p w:rsidR="00EC5A70" w:rsidRDefault="00EC5A70" w:rsidP="008C632F">
      <w:pPr>
        <w:jc w:val="both"/>
        <w:rPr>
          <w:i/>
        </w:rPr>
      </w:pPr>
    </w:p>
    <w:p w:rsidR="00EC5A70" w:rsidRDefault="00EC5A70" w:rsidP="008C632F">
      <w:pPr>
        <w:jc w:val="both"/>
        <w:rPr>
          <w:i/>
        </w:rPr>
      </w:pPr>
    </w:p>
    <w:p w:rsidR="00622A02" w:rsidRDefault="00CB64CE" w:rsidP="008C632F">
      <w:pPr>
        <w:jc w:val="both"/>
        <w:rPr>
          <w:i/>
        </w:rPr>
      </w:pPr>
      <w:r>
        <w:rPr>
          <w:i/>
        </w:rPr>
        <w:t>СМ/ГД”АР”</w:t>
      </w:r>
    </w:p>
    <w:sectPr w:rsidR="00622A02" w:rsidSect="00852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6" w:right="1106" w:bottom="576" w:left="1080" w:header="562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0A" w:rsidRDefault="00EE690A">
      <w:r>
        <w:separator/>
      </w:r>
    </w:p>
  </w:endnote>
  <w:endnote w:type="continuationSeparator" w:id="0">
    <w:p w:rsidR="00EE690A" w:rsidRDefault="00EE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BB2A4C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1B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B29" w:rsidRDefault="00931B29" w:rsidP="004F70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BB2A4C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1B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4CE">
      <w:rPr>
        <w:rStyle w:val="PageNumber"/>
        <w:noProof/>
      </w:rPr>
      <w:t>1</w:t>
    </w:r>
    <w:r>
      <w:rPr>
        <w:rStyle w:val="PageNumber"/>
      </w:rPr>
      <w:fldChar w:fldCharType="end"/>
    </w:r>
  </w:p>
  <w:p w:rsidR="00931B29" w:rsidRPr="002426C1" w:rsidRDefault="00931B29" w:rsidP="0034423D">
    <w:pPr>
      <w:jc w:val="center"/>
      <w:rPr>
        <w:rFonts w:ascii="Verdana" w:hAnsi="Verdana"/>
        <w:sz w:val="16"/>
        <w:szCs w:val="16"/>
      </w:rPr>
    </w:pPr>
    <w:r w:rsidRPr="002426C1">
      <w:rPr>
        <w:rFonts w:ascii="Verdana" w:hAnsi="Verdana"/>
        <w:sz w:val="16"/>
        <w:szCs w:val="16"/>
      </w:rPr>
      <w:t>3400 Монтана, ул.Ген.Столетов № 1, ет.1,</w:t>
    </w:r>
    <w:r w:rsidRPr="002426C1">
      <w:rPr>
        <w:rFonts w:ascii="Verdana" w:hAnsi="Verdana"/>
        <w:sz w:val="16"/>
        <w:szCs w:val="16"/>
        <w:lang w:val="ru-RU"/>
      </w:rPr>
      <w:t xml:space="preserve">  </w:t>
    </w:r>
    <w:r w:rsidRPr="002426C1">
      <w:rPr>
        <w:rFonts w:ascii="Verdana" w:hAnsi="Verdana"/>
        <w:sz w:val="16"/>
        <w:szCs w:val="16"/>
      </w:rPr>
      <w:t>пощ.кутия №389, тел. факс: 096/ 300728</w:t>
    </w:r>
    <w:r w:rsidRPr="002426C1">
      <w:rPr>
        <w:rFonts w:ascii="Verdana" w:hAnsi="Verdana"/>
        <w:sz w:val="16"/>
        <w:szCs w:val="16"/>
        <w:lang w:val="ru-RU"/>
      </w:rPr>
      <w:t xml:space="preserve">, </w:t>
    </w:r>
    <w:r w:rsidRPr="002426C1">
      <w:rPr>
        <w:rFonts w:ascii="Verdana" w:hAnsi="Verdana"/>
        <w:sz w:val="16"/>
        <w:szCs w:val="16"/>
      </w:rPr>
      <w:t xml:space="preserve">300718, 300738, 300031, web site: </w:t>
    </w:r>
    <w:hyperlink r:id="rId1" w:history="1">
      <w:r w:rsidRPr="002426C1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2426C1">
      <w:rPr>
        <w:rFonts w:ascii="Verdana" w:hAnsi="Verdana"/>
        <w:sz w:val="16"/>
        <w:szCs w:val="16"/>
      </w:rPr>
      <w:t xml:space="preserve"> , e</w:t>
    </w:r>
    <w:r w:rsidRPr="002426C1">
      <w:rPr>
        <w:rFonts w:ascii="Verdana" w:hAnsi="Verdana"/>
        <w:sz w:val="16"/>
        <w:szCs w:val="16"/>
        <w:lang w:val="ru-RU"/>
      </w:rPr>
      <w:t>-</w:t>
    </w:r>
    <w:r w:rsidRPr="002426C1">
      <w:rPr>
        <w:rFonts w:ascii="Verdana" w:hAnsi="Verdana"/>
        <w:sz w:val="16"/>
        <w:szCs w:val="16"/>
      </w:rPr>
      <w:t>mail</w:t>
    </w:r>
    <w:r w:rsidRPr="002426C1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2426C1">
        <w:rPr>
          <w:rStyle w:val="Hyperlink"/>
          <w:rFonts w:ascii="Verdana" w:hAnsi="Verdana"/>
          <w:sz w:val="16"/>
          <w:szCs w:val="16"/>
        </w:rPr>
        <w:t>odzg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2426C1">
        <w:rPr>
          <w:rStyle w:val="Hyperlink"/>
          <w:rFonts w:ascii="Verdana" w:hAnsi="Verdana"/>
          <w:sz w:val="16"/>
          <w:szCs w:val="16"/>
        </w:rPr>
        <w:t>net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2426C1">
        <w:rPr>
          <w:rStyle w:val="Hyperlink"/>
          <w:rFonts w:ascii="Verdana" w:hAnsi="Verdana"/>
          <w:sz w:val="16"/>
          <w:szCs w:val="16"/>
        </w:rPr>
        <w:t>surf</w:t>
      </w:r>
      <w:r w:rsidRPr="002426C1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2426C1">
        <w:rPr>
          <w:rStyle w:val="Hyperlink"/>
          <w:rFonts w:ascii="Verdana" w:hAnsi="Verdana"/>
          <w:sz w:val="16"/>
          <w:szCs w:val="16"/>
        </w:rPr>
        <w:t>net</w:t>
      </w:r>
    </w:hyperlink>
  </w:p>
  <w:p w:rsidR="00931B29" w:rsidRDefault="00931B29" w:rsidP="0034423D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931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0A" w:rsidRDefault="00EE690A">
      <w:r>
        <w:separator/>
      </w:r>
    </w:p>
  </w:footnote>
  <w:footnote w:type="continuationSeparator" w:id="0">
    <w:p w:rsidR="00EE690A" w:rsidRDefault="00EE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931B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931B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9" w:rsidRDefault="00931B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681C35"/>
    <w:multiLevelType w:val="hybridMultilevel"/>
    <w:tmpl w:val="E2AEC500"/>
    <w:lvl w:ilvl="0" w:tplc="A6B63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0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AD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2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C8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03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4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A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3AC"/>
    <w:rsid w:val="00002B7B"/>
    <w:rsid w:val="00006862"/>
    <w:rsid w:val="000132C4"/>
    <w:rsid w:val="00020704"/>
    <w:rsid w:val="000303C7"/>
    <w:rsid w:val="00030A78"/>
    <w:rsid w:val="00036B21"/>
    <w:rsid w:val="00041345"/>
    <w:rsid w:val="000518FA"/>
    <w:rsid w:val="00053471"/>
    <w:rsid w:val="0005391F"/>
    <w:rsid w:val="00063250"/>
    <w:rsid w:val="00063252"/>
    <w:rsid w:val="00065896"/>
    <w:rsid w:val="00071EB5"/>
    <w:rsid w:val="00073CAB"/>
    <w:rsid w:val="00076766"/>
    <w:rsid w:val="00081EBE"/>
    <w:rsid w:val="00084FEB"/>
    <w:rsid w:val="000855BE"/>
    <w:rsid w:val="00087820"/>
    <w:rsid w:val="00087B09"/>
    <w:rsid w:val="00093666"/>
    <w:rsid w:val="000963D7"/>
    <w:rsid w:val="000967C5"/>
    <w:rsid w:val="000B0D23"/>
    <w:rsid w:val="000C0095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626F"/>
    <w:rsid w:val="00110754"/>
    <w:rsid w:val="001123B2"/>
    <w:rsid w:val="00116F2B"/>
    <w:rsid w:val="00120288"/>
    <w:rsid w:val="00122663"/>
    <w:rsid w:val="00123C84"/>
    <w:rsid w:val="001257F6"/>
    <w:rsid w:val="00145038"/>
    <w:rsid w:val="00145256"/>
    <w:rsid w:val="00145A43"/>
    <w:rsid w:val="0015799A"/>
    <w:rsid w:val="00161106"/>
    <w:rsid w:val="0016699C"/>
    <w:rsid w:val="001741AF"/>
    <w:rsid w:val="001749B6"/>
    <w:rsid w:val="00187138"/>
    <w:rsid w:val="001931C0"/>
    <w:rsid w:val="0019514E"/>
    <w:rsid w:val="001B36C5"/>
    <w:rsid w:val="001B3FED"/>
    <w:rsid w:val="001B407F"/>
    <w:rsid w:val="001B5BEE"/>
    <w:rsid w:val="001C24CC"/>
    <w:rsid w:val="001D0B4D"/>
    <w:rsid w:val="001F04BC"/>
    <w:rsid w:val="001F59EF"/>
    <w:rsid w:val="0020503E"/>
    <w:rsid w:val="00217932"/>
    <w:rsid w:val="00225C79"/>
    <w:rsid w:val="00226C3A"/>
    <w:rsid w:val="002316F6"/>
    <w:rsid w:val="00231F9B"/>
    <w:rsid w:val="002341D2"/>
    <w:rsid w:val="00246AA5"/>
    <w:rsid w:val="00247C41"/>
    <w:rsid w:val="00255822"/>
    <w:rsid w:val="00256416"/>
    <w:rsid w:val="0026511B"/>
    <w:rsid w:val="00266626"/>
    <w:rsid w:val="0027214C"/>
    <w:rsid w:val="00274799"/>
    <w:rsid w:val="00290E8E"/>
    <w:rsid w:val="002A429B"/>
    <w:rsid w:val="002B3AA2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FDA"/>
    <w:rsid w:val="00321BA8"/>
    <w:rsid w:val="003269D7"/>
    <w:rsid w:val="00330AA2"/>
    <w:rsid w:val="00340554"/>
    <w:rsid w:val="0034423D"/>
    <w:rsid w:val="0034549C"/>
    <w:rsid w:val="00345F63"/>
    <w:rsid w:val="003524D6"/>
    <w:rsid w:val="00356240"/>
    <w:rsid w:val="00360ABA"/>
    <w:rsid w:val="003629D4"/>
    <w:rsid w:val="00363DF6"/>
    <w:rsid w:val="003800E8"/>
    <w:rsid w:val="00386E5F"/>
    <w:rsid w:val="003A1EEF"/>
    <w:rsid w:val="003A6477"/>
    <w:rsid w:val="003B455B"/>
    <w:rsid w:val="003B6171"/>
    <w:rsid w:val="003C0C6D"/>
    <w:rsid w:val="003D546E"/>
    <w:rsid w:val="003D644D"/>
    <w:rsid w:val="003E6D11"/>
    <w:rsid w:val="0040026A"/>
    <w:rsid w:val="00404765"/>
    <w:rsid w:val="00421EAC"/>
    <w:rsid w:val="0042287B"/>
    <w:rsid w:val="00430A7C"/>
    <w:rsid w:val="00433492"/>
    <w:rsid w:val="00435648"/>
    <w:rsid w:val="00442288"/>
    <w:rsid w:val="0046302E"/>
    <w:rsid w:val="0046552A"/>
    <w:rsid w:val="0048407B"/>
    <w:rsid w:val="00487C37"/>
    <w:rsid w:val="0049089D"/>
    <w:rsid w:val="004A7842"/>
    <w:rsid w:val="004A7CA7"/>
    <w:rsid w:val="004B2342"/>
    <w:rsid w:val="004B79D4"/>
    <w:rsid w:val="004E3B42"/>
    <w:rsid w:val="004E4A94"/>
    <w:rsid w:val="004E6C23"/>
    <w:rsid w:val="004E6D9D"/>
    <w:rsid w:val="004F03F4"/>
    <w:rsid w:val="004F2FE5"/>
    <w:rsid w:val="004F4011"/>
    <w:rsid w:val="004F7075"/>
    <w:rsid w:val="005033FB"/>
    <w:rsid w:val="00511E0D"/>
    <w:rsid w:val="00512FA3"/>
    <w:rsid w:val="005229ED"/>
    <w:rsid w:val="00544A10"/>
    <w:rsid w:val="00550320"/>
    <w:rsid w:val="00551608"/>
    <w:rsid w:val="00552A2F"/>
    <w:rsid w:val="00553B71"/>
    <w:rsid w:val="00555A00"/>
    <w:rsid w:val="00562820"/>
    <w:rsid w:val="00570DA6"/>
    <w:rsid w:val="00571D10"/>
    <w:rsid w:val="0057491E"/>
    <w:rsid w:val="00594BBB"/>
    <w:rsid w:val="005A2637"/>
    <w:rsid w:val="005A2AC7"/>
    <w:rsid w:val="005B2B3D"/>
    <w:rsid w:val="005B425B"/>
    <w:rsid w:val="005C3BF7"/>
    <w:rsid w:val="005C6308"/>
    <w:rsid w:val="005F0062"/>
    <w:rsid w:val="00606AB7"/>
    <w:rsid w:val="00615D1F"/>
    <w:rsid w:val="00622A02"/>
    <w:rsid w:val="006251B7"/>
    <w:rsid w:val="00625AB4"/>
    <w:rsid w:val="00630580"/>
    <w:rsid w:val="00634C8F"/>
    <w:rsid w:val="0063589A"/>
    <w:rsid w:val="006368F6"/>
    <w:rsid w:val="0064184E"/>
    <w:rsid w:val="00641FE7"/>
    <w:rsid w:val="00644E6E"/>
    <w:rsid w:val="00662C60"/>
    <w:rsid w:val="00665A26"/>
    <w:rsid w:val="00670FB9"/>
    <w:rsid w:val="006719C9"/>
    <w:rsid w:val="006827AF"/>
    <w:rsid w:val="00682906"/>
    <w:rsid w:val="006847F9"/>
    <w:rsid w:val="00685281"/>
    <w:rsid w:val="00691F3E"/>
    <w:rsid w:val="006967C9"/>
    <w:rsid w:val="00697631"/>
    <w:rsid w:val="006A6166"/>
    <w:rsid w:val="006A73E5"/>
    <w:rsid w:val="006B4773"/>
    <w:rsid w:val="006C3C10"/>
    <w:rsid w:val="006C3D39"/>
    <w:rsid w:val="006C676C"/>
    <w:rsid w:val="006D0073"/>
    <w:rsid w:val="006D61D3"/>
    <w:rsid w:val="006E1A95"/>
    <w:rsid w:val="006E1B59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75D1"/>
    <w:rsid w:val="00723858"/>
    <w:rsid w:val="00724D13"/>
    <w:rsid w:val="007339BD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A5096"/>
    <w:rsid w:val="007B2D3C"/>
    <w:rsid w:val="007B3A72"/>
    <w:rsid w:val="007B5D64"/>
    <w:rsid w:val="007C4BBE"/>
    <w:rsid w:val="007C6597"/>
    <w:rsid w:val="007C7FF7"/>
    <w:rsid w:val="007E172D"/>
    <w:rsid w:val="007E65C1"/>
    <w:rsid w:val="007F15A3"/>
    <w:rsid w:val="00803878"/>
    <w:rsid w:val="0081299F"/>
    <w:rsid w:val="0081725D"/>
    <w:rsid w:val="00832710"/>
    <w:rsid w:val="0083380F"/>
    <w:rsid w:val="00836666"/>
    <w:rsid w:val="0083786A"/>
    <w:rsid w:val="00841A44"/>
    <w:rsid w:val="008507C9"/>
    <w:rsid w:val="008525DC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A4852"/>
    <w:rsid w:val="008A7453"/>
    <w:rsid w:val="008B4416"/>
    <w:rsid w:val="008B63C6"/>
    <w:rsid w:val="008C3668"/>
    <w:rsid w:val="008C46B3"/>
    <w:rsid w:val="008C632F"/>
    <w:rsid w:val="008D5226"/>
    <w:rsid w:val="008E204B"/>
    <w:rsid w:val="008F1F09"/>
    <w:rsid w:val="008F4725"/>
    <w:rsid w:val="00901DA8"/>
    <w:rsid w:val="00902F7C"/>
    <w:rsid w:val="00913606"/>
    <w:rsid w:val="00915ED2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833C4"/>
    <w:rsid w:val="0098370C"/>
    <w:rsid w:val="00986F5C"/>
    <w:rsid w:val="009957E3"/>
    <w:rsid w:val="009A5E14"/>
    <w:rsid w:val="009B011B"/>
    <w:rsid w:val="009B2823"/>
    <w:rsid w:val="009B340A"/>
    <w:rsid w:val="009B355E"/>
    <w:rsid w:val="009B66B1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80697"/>
    <w:rsid w:val="00A839FC"/>
    <w:rsid w:val="00A87CBD"/>
    <w:rsid w:val="00A93779"/>
    <w:rsid w:val="00A96231"/>
    <w:rsid w:val="00A97417"/>
    <w:rsid w:val="00AA5A4C"/>
    <w:rsid w:val="00AA6160"/>
    <w:rsid w:val="00AA6F97"/>
    <w:rsid w:val="00AB51B8"/>
    <w:rsid w:val="00AC1587"/>
    <w:rsid w:val="00AD25B9"/>
    <w:rsid w:val="00AD2F8A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23D9E"/>
    <w:rsid w:val="00B32A38"/>
    <w:rsid w:val="00B37B48"/>
    <w:rsid w:val="00B45D54"/>
    <w:rsid w:val="00B523C9"/>
    <w:rsid w:val="00B5366F"/>
    <w:rsid w:val="00B5502D"/>
    <w:rsid w:val="00B5525B"/>
    <w:rsid w:val="00B637BE"/>
    <w:rsid w:val="00B73A66"/>
    <w:rsid w:val="00B91D5E"/>
    <w:rsid w:val="00B958C4"/>
    <w:rsid w:val="00B97EC4"/>
    <w:rsid w:val="00BB13EF"/>
    <w:rsid w:val="00BB2A4C"/>
    <w:rsid w:val="00BD33D1"/>
    <w:rsid w:val="00BE1C51"/>
    <w:rsid w:val="00BE2CD9"/>
    <w:rsid w:val="00BE5929"/>
    <w:rsid w:val="00BE7A38"/>
    <w:rsid w:val="00BF229C"/>
    <w:rsid w:val="00BF2475"/>
    <w:rsid w:val="00C02859"/>
    <w:rsid w:val="00C02ED2"/>
    <w:rsid w:val="00C119C9"/>
    <w:rsid w:val="00C2411C"/>
    <w:rsid w:val="00C26452"/>
    <w:rsid w:val="00C26972"/>
    <w:rsid w:val="00C30D42"/>
    <w:rsid w:val="00C413AC"/>
    <w:rsid w:val="00C51AB2"/>
    <w:rsid w:val="00C52894"/>
    <w:rsid w:val="00C53AC8"/>
    <w:rsid w:val="00C605ED"/>
    <w:rsid w:val="00C659B5"/>
    <w:rsid w:val="00C66C67"/>
    <w:rsid w:val="00C67866"/>
    <w:rsid w:val="00C76F05"/>
    <w:rsid w:val="00C80102"/>
    <w:rsid w:val="00CA057E"/>
    <w:rsid w:val="00CA494D"/>
    <w:rsid w:val="00CA4C97"/>
    <w:rsid w:val="00CA549B"/>
    <w:rsid w:val="00CB28D1"/>
    <w:rsid w:val="00CB64CE"/>
    <w:rsid w:val="00CB7D24"/>
    <w:rsid w:val="00CC3B66"/>
    <w:rsid w:val="00CC4619"/>
    <w:rsid w:val="00CD4B8D"/>
    <w:rsid w:val="00CE39FF"/>
    <w:rsid w:val="00CE3F78"/>
    <w:rsid w:val="00CE5269"/>
    <w:rsid w:val="00D042E4"/>
    <w:rsid w:val="00D14523"/>
    <w:rsid w:val="00D14D79"/>
    <w:rsid w:val="00D150C7"/>
    <w:rsid w:val="00D3382D"/>
    <w:rsid w:val="00D512CF"/>
    <w:rsid w:val="00D65C1C"/>
    <w:rsid w:val="00D6602B"/>
    <w:rsid w:val="00D809D7"/>
    <w:rsid w:val="00D8574D"/>
    <w:rsid w:val="00D8615C"/>
    <w:rsid w:val="00D921D2"/>
    <w:rsid w:val="00DA22EB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3C38"/>
    <w:rsid w:val="00E2074E"/>
    <w:rsid w:val="00E24495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5E41"/>
    <w:rsid w:val="00E676F0"/>
    <w:rsid w:val="00E72FC2"/>
    <w:rsid w:val="00E74B41"/>
    <w:rsid w:val="00E82951"/>
    <w:rsid w:val="00E84E1A"/>
    <w:rsid w:val="00E90F86"/>
    <w:rsid w:val="00EA3BD7"/>
    <w:rsid w:val="00EA54AC"/>
    <w:rsid w:val="00EB6757"/>
    <w:rsid w:val="00EC17C9"/>
    <w:rsid w:val="00EC5A70"/>
    <w:rsid w:val="00ED52BC"/>
    <w:rsid w:val="00EE0470"/>
    <w:rsid w:val="00EE26AF"/>
    <w:rsid w:val="00EE690A"/>
    <w:rsid w:val="00F000CF"/>
    <w:rsid w:val="00F01255"/>
    <w:rsid w:val="00F07625"/>
    <w:rsid w:val="00F21511"/>
    <w:rsid w:val="00F33674"/>
    <w:rsid w:val="00F35044"/>
    <w:rsid w:val="00F35FEF"/>
    <w:rsid w:val="00F42450"/>
    <w:rsid w:val="00F5450D"/>
    <w:rsid w:val="00F54D27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E37"/>
    <w:rsid w:val="00FC1ADD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rsid w:val="004B79D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B79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B79D4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B79D4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79D4"/>
    <w:rPr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4F4011"/>
  </w:style>
  <w:style w:type="paragraph" w:customStyle="1" w:styleId="firstline">
    <w:name w:val="firstline"/>
    <w:basedOn w:val="Normal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057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9273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075"/>
  </w:style>
  <w:style w:type="paragraph" w:styleId="Header">
    <w:name w:val="header"/>
    <w:basedOn w:val="Normal"/>
    <w:rsid w:val="004F7075"/>
    <w:pPr>
      <w:tabs>
        <w:tab w:val="center" w:pos="4703"/>
        <w:tab w:val="right" w:pos="9406"/>
      </w:tabs>
    </w:pPr>
  </w:style>
  <w:style w:type="character" w:styleId="Strong">
    <w:name w:val="Strong"/>
    <w:basedOn w:val="DefaultParagraphFont"/>
    <w:qFormat/>
    <w:rsid w:val="00884544"/>
    <w:rPr>
      <w:b/>
      <w:bCs/>
    </w:rPr>
  </w:style>
  <w:style w:type="character" w:customStyle="1" w:styleId="CharCharCharChar">
    <w:name w:val="Char Char Char Char"/>
    <w:basedOn w:val="DefaultParagraphFont"/>
    <w:link w:val="CharCharChar"/>
    <w:rsid w:val="00145038"/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340554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121E5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1329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Desi</cp:lastModifiedBy>
  <cp:revision>4</cp:revision>
  <cp:lastPrinted>2020-12-04T13:36:00Z</cp:lastPrinted>
  <dcterms:created xsi:type="dcterms:W3CDTF">2020-12-04T13:06:00Z</dcterms:created>
  <dcterms:modified xsi:type="dcterms:W3CDTF">2020-12-04T13:37:00Z</dcterms:modified>
</cp:coreProperties>
</file>