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A5FAD" w:rsidR="00EA5FAD" w:rsidRDefault="00EA5FAD">
      <w:pPr>
        <w:spacing w:line="360" w:lineRule="auto"/>
        <w:ind w:firstLine="709"/>
        <w:jc w:val="both"/>
        <w:rPr>
          <w:rFonts w:ascii="Verdana" w:hAnsi="Verdana"/>
        </w:rPr>
      </w:pPr>
    </w:p>
    <w:p w:rsidP="00C022A3" w:rsidR="00C022A3" w:rsidRDefault="00C022A3">
      <w:pPr>
        <w:spacing w:line="320" w:lineRule="exact"/>
        <w:jc w:val="center"/>
        <w:rPr>
          <w:rFonts w:ascii="Verdana" w:hAnsi="Verdana"/>
        </w:rPr>
      </w:pPr>
      <w:r w:rsidRPr="00E66971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C022A3" w:rsidR="00C022A3" w:rsidRDefault="00815143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F83FED5F-EAA7-476C-A7E6-B35A823A02AE}" issignatureline="t" provid="{00000000-0000-0000-0000-000000000000}" v:ext="edit"/>
          </v:shape>
        </w:pict>
      </w:r>
    </w:p>
    <w:p w:rsidP="00C022A3" w:rsidR="00C022A3" w:rsidRDefault="00C022A3" w:rsidRPr="00C022A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гр. Габрово </w:t>
      </w:r>
    </w:p>
    <w:p w:rsidP="00C022A3" w:rsidR="007B1CDC" w:rsidRDefault="007B1CDC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C022A3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C022A3">
        <w:rPr>
          <w:rFonts w:ascii="Times New Roman" w:hAnsi="Times New Roman"/>
          <w:sz w:val="24"/>
          <w:szCs w:val="24"/>
          <w:lang w:val="ru-RU"/>
        </w:rPr>
        <w:t>37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в, ал. 1 от Закона за собствеността и ползването на земеделските земи и чл. 72б, ал. 1 от Правилника за прилагане на закона за собствеността и ползването на земеделските земи,  във връзка със създаване на масиви за ползване на Обработваеми земи и Трайни насаждения за стопанската 2021/2022 г., и на основание чл. 3, ал. 4 от Устройствен правилник на ОД „Земеделие” </w:t>
      </w: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</w:rPr>
      </w:pP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ОБЩИНА ГАБРОВО</w:t>
      </w:r>
      <w:r w:rsidRPr="00C022A3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1. Кадастрална карта за землище гр.</w:t>
      </w:r>
      <w:r w:rsidRPr="00C022A3">
        <w:rPr>
          <w:rFonts w:ascii="Times New Roman" w:hAnsi="Times New Roman"/>
          <w:b/>
          <w:sz w:val="24"/>
          <w:szCs w:val="24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ГАБРОВО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</w:t>
      </w:r>
      <w:r w:rsidRPr="00C022A3">
        <w:rPr>
          <w:rFonts w:ascii="Times New Roman" w:hAnsi="Times New Roman"/>
          <w:sz w:val="24"/>
          <w:szCs w:val="24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Мартин Стефанов Симеонов – младши експерт в отдел „СДЖП“ в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2. Теодора Малчева </w:t>
      </w:r>
      <w:proofErr w:type="spellStart"/>
      <w:r w:rsidRPr="00C022A3">
        <w:rPr>
          <w:rFonts w:ascii="Times New Roman" w:hAnsi="Times New Roman"/>
          <w:sz w:val="24"/>
          <w:szCs w:val="24"/>
          <w:lang w:val="bg-BG"/>
        </w:rPr>
        <w:t>Мянкова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Трънито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 Пенка Николова Петрова – кметски наместник на с. Думници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5.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6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2. Кадастрална карта за землище с. АРМЕНИТЕ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 ЧЛЕНОВЕ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</w:t>
      </w:r>
      <w:r w:rsidRPr="00C022A3">
        <w:rPr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Георги Петков </w:t>
      </w:r>
      <w:proofErr w:type="spellStart"/>
      <w:r w:rsidRPr="00C022A3">
        <w:rPr>
          <w:rFonts w:ascii="Times New Roman" w:hAnsi="Times New Roman"/>
          <w:sz w:val="24"/>
          <w:szCs w:val="24"/>
          <w:lang w:val="bg-BG"/>
        </w:rPr>
        <w:t>Петков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C022A3">
        <w:rPr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кметски наместник на с. Армените, община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7B1CDC" w:rsidRDefault="007B1CD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7B1CDC" w:rsidRDefault="007B1CD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ru-RU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3. Кадастрална карта за землище с. БАЛАНИТЕ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</w:t>
      </w:r>
      <w:r w:rsidRPr="00C022A3">
        <w:rPr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Мариана Христова Атанасова - кметски наместник с. Баланите,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ab/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4. Кадастрална карта за землище с. БОРИКИ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</w:t>
      </w:r>
      <w:r w:rsidRPr="00C022A3">
        <w:rPr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Николай Михайлов Михов - кметски наместник с. Борики,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4.</w:t>
      </w:r>
      <w:r w:rsidRPr="00C022A3">
        <w:rPr>
          <w:rFonts w:ascii="Times New Roman" w:hAnsi="Times New Roman"/>
          <w:sz w:val="24"/>
          <w:szCs w:val="24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5. Кадастрална карта за землище с. ВРАНИЛОВЦИ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1. Теодора </w:t>
      </w:r>
      <w:proofErr w:type="spellStart"/>
      <w:r w:rsidRPr="00C022A3">
        <w:rPr>
          <w:rFonts w:ascii="Times New Roman" w:hAnsi="Times New Roman"/>
          <w:sz w:val="24"/>
          <w:szCs w:val="24"/>
          <w:lang w:val="bg-BG"/>
        </w:rPr>
        <w:t>Гинкова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Томова – кметски наместник на с. Враниловци,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2. Петко Христов </w:t>
      </w:r>
      <w:proofErr w:type="spellStart"/>
      <w:r w:rsidRPr="00C022A3">
        <w:rPr>
          <w:rFonts w:ascii="Times New Roman" w:hAnsi="Times New Roman"/>
          <w:sz w:val="24"/>
          <w:szCs w:val="24"/>
          <w:lang w:val="bg-BG"/>
        </w:rPr>
        <w:t>Червенски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Стоевци,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 Цветелина Атанасова Стефанова – кметски наместник на с. Райновци,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5.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6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lastRenderedPageBreak/>
        <w:t>6. Кадастрална карта за землище ГАРВАН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P="00C022A3" w:rsidR="00C022A3" w:rsidRDefault="00C022A3" w:rsidRPr="00C022A3">
      <w:pPr>
        <w:spacing w:line="300" w:lineRule="exact"/>
        <w:jc w:val="both"/>
        <w:rPr>
          <w:lang w:val="ru-RU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Инна Тодорова Цанева – кметски наместник на с. Гергини,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7. Кадастрална карта за землище с. ГРЪБЛЕВЦИ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1. Първан Енев </w:t>
      </w:r>
      <w:proofErr w:type="spellStart"/>
      <w:r w:rsidRPr="00C022A3">
        <w:rPr>
          <w:rFonts w:ascii="Times New Roman" w:hAnsi="Times New Roman"/>
          <w:sz w:val="24"/>
          <w:szCs w:val="24"/>
          <w:lang w:val="bg-BG"/>
        </w:rPr>
        <w:t>Банзаров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– кметски наместник с. Гръблевци,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8. Кадастрална карта за землище с. ГЪБЕНЕ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Марина Иванова Тодорова  - кметски наместник на с. Гъбене,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Ивелина Георгиева Атанасова – кметски наместник на с. Музга,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5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9. Кадастрална карта за землище с. ДЕБЕЛ ДЯЛ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Райко Василев Лалев – кметски наместник на с. Дебел дял,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7B1CDC" w:rsidRDefault="007B1CD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10. Кадастрална карта за землище с. ДОНИНО и землище с. КОПЧЕЛИИТЕ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1. Ива Тодорова </w:t>
      </w:r>
      <w:proofErr w:type="spellStart"/>
      <w:r w:rsidRPr="00C022A3">
        <w:rPr>
          <w:rFonts w:ascii="Times New Roman" w:hAnsi="Times New Roman"/>
          <w:sz w:val="24"/>
          <w:szCs w:val="24"/>
          <w:lang w:val="bg-BG"/>
        </w:rPr>
        <w:t>Гъдева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Донино,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11. Кадастрална карта за землище с. ДРАГАНОВЦИ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Ивайло Петров Марков – кметски наместник на с. Драгановци,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Димитринка Иванова Бошнакова – кметски наместник на с. Новаковци, община Габрово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5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12. Кадастрална карта за землище с. ЖЪЛТЕШ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Ана Иванова Боянова – кметски наместник на с. Жълтеш,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 xml:space="preserve">. </w:t>
      </w:r>
      <w:r w:rsidRPr="00C022A3">
        <w:rPr>
          <w:rFonts w:ascii="Times New Roman" w:hAnsi="Times New Roman"/>
          <w:sz w:val="24"/>
          <w:szCs w:val="24"/>
          <w:lang w:val="bg-BG"/>
        </w:rPr>
        <w:t>6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lastRenderedPageBreak/>
        <w:t>13. Кадастрална карта за землище с. ЗДРАВКОВЕЦ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1. Пенка Петкова Казакова -  кметски наместник на с. Здравковец, община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7B1CDC" w:rsidRDefault="007B1CD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14. Кадастрална карта за землище с. ЗЛАТЕВЦИ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1. Теодора </w:t>
      </w:r>
      <w:proofErr w:type="spellStart"/>
      <w:r w:rsidRPr="00C022A3">
        <w:rPr>
          <w:rFonts w:ascii="Times New Roman" w:hAnsi="Times New Roman"/>
          <w:sz w:val="24"/>
          <w:szCs w:val="24"/>
          <w:lang w:val="bg-BG"/>
        </w:rPr>
        <w:t>Гинкова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Томова – </w:t>
      </w:r>
      <w:proofErr w:type="spellStart"/>
      <w:r w:rsidRPr="00C022A3">
        <w:rPr>
          <w:rFonts w:ascii="Times New Roman" w:hAnsi="Times New Roman"/>
          <w:sz w:val="24"/>
          <w:szCs w:val="24"/>
          <w:lang w:val="bg-BG"/>
        </w:rPr>
        <w:t>ВрИД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кметски наместник с. Златевци,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15. Кадастрална карта за землище с. КМЕТОВЦИ и землище с. БОЖЕНЦИ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Христина Тодорова Костадинова – кметски наместник на с. Кметовци,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16. Кадастрална карта за землище с. КОЗИ РОГ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Христо Иванов Койчев – кметски наместник на с. Кози рог,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7B1CDC" w:rsidRDefault="007B1CD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17. Кадастрална карта за землище с. ЛЕСИЧАРКА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Йорданка Петрова Наумова – кметски наместник с. Лесичарка,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</w:t>
      </w:r>
      <w:r w:rsidR="007B1CDC">
        <w:rPr>
          <w:rFonts w:ascii="Times New Roman" w:hAnsi="Times New Roman"/>
          <w:b/>
          <w:sz w:val="24"/>
          <w:szCs w:val="24"/>
          <w:lang w:val="bg-BG"/>
        </w:rPr>
        <w:t>8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МИЧКОВЦИ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-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Стефан Иванов Големанов – кметски наместник на с. Мичковци,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ab/>
      </w:r>
      <w:r w:rsidRPr="00C022A3">
        <w:rPr>
          <w:rFonts w:ascii="Times New Roman" w:hAnsi="Times New Roman"/>
          <w:sz w:val="24"/>
          <w:szCs w:val="24"/>
          <w:lang w:val="bg-BG"/>
        </w:rPr>
        <w:tab/>
      </w:r>
    </w:p>
    <w:p w:rsidP="00C022A3" w:rsidR="00C022A3" w:rsidRDefault="007B1CDC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19</w:t>
      </w:r>
      <w:r w:rsidR="00C022A3" w:rsidRPr="00C022A3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ПОПОВЦИ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1. Румяна Иванова </w:t>
      </w:r>
      <w:proofErr w:type="spellStart"/>
      <w:r w:rsidRPr="00C022A3">
        <w:rPr>
          <w:rFonts w:ascii="Times New Roman" w:hAnsi="Times New Roman"/>
          <w:sz w:val="24"/>
          <w:szCs w:val="24"/>
          <w:lang w:val="bg-BG"/>
        </w:rPr>
        <w:t>Иванова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– кмет на кметство с. Поповци,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2</w:t>
      </w:r>
      <w:r w:rsidR="007B1CDC">
        <w:rPr>
          <w:rFonts w:ascii="Times New Roman" w:hAnsi="Times New Roman"/>
          <w:b/>
          <w:sz w:val="24"/>
          <w:szCs w:val="24"/>
          <w:lang w:val="bg-BG"/>
        </w:rPr>
        <w:t>0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ЧАРКОВО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Дияна Христова Колева  – кметски наместник на с. Чарково,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lastRenderedPageBreak/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2</w:t>
      </w:r>
      <w:r w:rsidR="007B1CDC">
        <w:rPr>
          <w:rFonts w:ascii="Times New Roman" w:hAnsi="Times New Roman"/>
          <w:b/>
          <w:sz w:val="24"/>
          <w:szCs w:val="24"/>
          <w:lang w:val="bg-BG"/>
        </w:rPr>
        <w:t>1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ЯВОРЕЦ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1. </w:t>
      </w:r>
      <w:proofErr w:type="spellStart"/>
      <w:r w:rsidRPr="00C022A3">
        <w:rPr>
          <w:rFonts w:ascii="Times New Roman" w:hAnsi="Times New Roman"/>
          <w:sz w:val="24"/>
          <w:szCs w:val="24"/>
          <w:lang w:val="bg-BG"/>
        </w:rPr>
        <w:t>Коьо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Кънчев Коев – кмет на кметство с. Яворец, община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Стоянова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</w:rPr>
        <w:t>II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P="00C022A3" w:rsidR="00C022A3" w:rsidRDefault="00C022A3" w:rsidRPr="00C022A3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ab/>
        <w:t>1. Проверява коректността на подадените декларации по чл. 69 и заявления по чл. 70 от ППЗСПЗЗ за съответствие с чл. 37б от ЗСПЗЗ на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P="00C022A3" w:rsidR="00C022A3" w:rsidRDefault="00C022A3" w:rsidRPr="00C022A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Приема предварителните регистри и картата на границите на масивите заедно с декларациите по чл. 69 и заявленията по чл.70 от ППЗСПЗЗ от ОСЗ;</w:t>
      </w:r>
    </w:p>
    <w:p w:rsidP="00C022A3" w:rsidR="00C022A3" w:rsidRDefault="00C022A3" w:rsidRPr="00C022A3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ab/>
        <w:t>3. Р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ъководи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ключването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споразумен</w:t>
      </w:r>
      <w:r w:rsidRPr="00C022A3">
        <w:rPr>
          <w:rFonts w:ascii="Times New Roman" w:hAnsi="Times New Roman"/>
          <w:sz w:val="24"/>
          <w:szCs w:val="24"/>
          <w:lang w:val="bg-BG"/>
        </w:rPr>
        <w:t>ие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за ползването на масиви съгласно чл.37в , ал. 2 от ЗСПЗЗ  по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Pr="00C022A3">
        <w:rPr>
          <w:rFonts w:ascii="Times New Roman" w:hAnsi="Times New Roman"/>
          <w:sz w:val="24"/>
          <w:szCs w:val="24"/>
          <w:lang w:val="bg-BG"/>
        </w:rPr>
        <w:t>а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>община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ГАБРОВО;</w:t>
      </w:r>
    </w:p>
    <w:p w:rsidP="00C022A3" w:rsidR="00C022A3" w:rsidRDefault="00C022A3" w:rsidRPr="00C022A3">
      <w:pPr>
        <w:spacing w:line="288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4. Съставя проект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служебно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земите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масиви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на чл.37в, ал.3 от ЗСПЗЗ и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чл.72в, ал.3  от ППЗСПЗЗ</w:t>
      </w:r>
      <w:r w:rsidRPr="00C022A3">
        <w:rPr>
          <w:rFonts w:ascii="Times New Roman" w:hAnsi="Times New Roman"/>
          <w:sz w:val="24"/>
          <w:szCs w:val="24"/>
          <w:lang w:val="bg-BG"/>
        </w:rPr>
        <w:t>;</w:t>
      </w:r>
    </w:p>
    <w:p w:rsidP="00C022A3" w:rsidR="00C022A3" w:rsidRDefault="00C022A3" w:rsidRPr="00C022A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служебни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справки и проверки,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включително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и на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функцийте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по т.1, 2 и 3;</w:t>
      </w:r>
    </w:p>
    <w:p w:rsidP="00C022A3" w:rsidR="00C022A3" w:rsidRDefault="00C022A3" w:rsidRPr="00C022A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Заседанията на Комисията да се свикват </w:t>
      </w:r>
      <w:proofErr w:type="gramStart"/>
      <w:r w:rsidRPr="00C022A3">
        <w:rPr>
          <w:rFonts w:ascii="Times New Roman" w:hAnsi="Times New Roman"/>
          <w:sz w:val="24"/>
          <w:szCs w:val="24"/>
          <w:lang w:val="bg-BG"/>
        </w:rPr>
        <w:t>по инициатива</w:t>
      </w:r>
      <w:proofErr w:type="gramEnd"/>
      <w:r w:rsidRPr="00C022A3">
        <w:rPr>
          <w:rFonts w:ascii="Times New Roman" w:hAnsi="Times New Roman"/>
          <w:sz w:val="24"/>
          <w:szCs w:val="24"/>
          <w:lang w:val="bg-BG"/>
        </w:rPr>
        <w:t xml:space="preserve"> на нейния председател;</w:t>
      </w:r>
    </w:p>
    <w:p w:rsidP="00C022A3" w:rsidR="00C022A3" w:rsidRDefault="00C022A3" w:rsidRPr="00C022A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7. Заседанията на Комисията да са публични и да се оповестяват чрез обяви в кметствата,  в сградата на ОСЗ и на интернет страницата на общината и ОД ”Земеделие” гр. Габрово;</w:t>
      </w:r>
    </w:p>
    <w:p w:rsidP="00C022A3" w:rsidR="00C022A3" w:rsidRDefault="00C022A3" w:rsidRPr="00C022A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8. За всяко заседание Комисията да изготвя протокол;</w:t>
      </w:r>
    </w:p>
    <w:p w:rsidP="00C022A3" w:rsidR="00C022A3" w:rsidRDefault="00C022A3" w:rsidRPr="00C022A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9. Комисията да изготви проект на картата на масивите за ползване и на регистър към нея въз основа на споразумението и/или разпределението, съгласно чл. 74 от ППЗСПЗЗ;</w:t>
      </w:r>
    </w:p>
    <w:p w:rsidP="00C022A3" w:rsidR="00C022A3" w:rsidRDefault="00C022A3" w:rsidRPr="00C022A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10. За всяко землище Комисията да изготви доклад до </w:t>
      </w:r>
      <w:r w:rsidRPr="00C022A3">
        <w:rPr>
          <w:rFonts w:ascii="Times New Roman" w:hAnsi="Times New Roman"/>
          <w:sz w:val="24"/>
          <w:szCs w:val="24"/>
          <w:lang w:val="ru-RU"/>
        </w:rPr>
        <w:t>директора на ОД "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" гр. Габрово с приложения на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хартиен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магнитен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носител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спазвайки</w:t>
      </w:r>
      <w:proofErr w:type="spellEnd"/>
      <w:r w:rsidRPr="00C022A3">
        <w:rPr>
          <w:rFonts w:ascii="Times New Roman" w:hAnsi="Times New Roman"/>
          <w:sz w:val="24"/>
          <w:szCs w:val="24"/>
          <w:lang w:val="bg-BG"/>
        </w:rPr>
        <w:t xml:space="preserve"> изискванията на чл. 37в, ал. 4 от ЗСПЗЗ и  </w:t>
      </w:r>
      <w:proofErr w:type="spellStart"/>
      <w:r w:rsidRPr="00C022A3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C022A3">
        <w:rPr>
          <w:rFonts w:ascii="Times New Roman" w:hAnsi="Times New Roman"/>
          <w:sz w:val="24"/>
          <w:szCs w:val="24"/>
          <w:lang w:val="ru-RU"/>
        </w:rPr>
        <w:t xml:space="preserve"> чл. 72в от ППЗСПЗЗ.</w:t>
      </w:r>
    </w:p>
    <w:p w:rsidP="00C022A3" w:rsidR="00C022A3" w:rsidRDefault="00C022A3" w:rsidRPr="00C022A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P="00C022A3" w:rsidR="00C022A3" w:rsidRDefault="00C022A3" w:rsidRPr="00C022A3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lastRenderedPageBreak/>
        <w:t>ІІІ.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Заповедта по чл. 37в, ал. 4 от ЗСПЗЗ да се обяви по реда на чл. 37в, ал. 5 от ЗСПЗЗ в кметствата и в сградата на Общинска служба по земеделие гр. Габрово и се публикува на интернет страниците на общината и на ОД ”Земеделие” гр. Габрово. </w:t>
      </w:r>
    </w:p>
    <w:p w:rsidP="00C022A3" w:rsidR="007B1CDC" w:rsidRDefault="007B1CDC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C022A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Габрово, да се публикува на интернет страницата  на  община Габрово и на ОД ”Земеделие” гр. Габрово</w:t>
      </w:r>
      <w:r w:rsidRPr="00C022A3">
        <w:rPr>
          <w:rFonts w:ascii="Times New Roman" w:hAnsi="Times New Roman"/>
          <w:sz w:val="24"/>
          <w:szCs w:val="24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P="00C022A3" w:rsidR="00C022A3" w:rsidRDefault="00C022A3" w:rsidRPr="00C022A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C022A3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заповед възлагам на Преслава Димитрова Демирева – главен директор на ГД ”Аграрно развитие” в ОД ”Земеделие” гр. Габрово.</w:t>
      </w:r>
    </w:p>
    <w:p w:rsidP="00C022A3" w:rsidR="00C022A3" w:rsidRDefault="00C022A3" w:rsidRPr="00C022A3">
      <w:pPr>
        <w:jc w:val="both"/>
        <w:rPr>
          <w:rFonts w:ascii="Times New Roman" w:hAnsi="Times New Roman"/>
          <w:b/>
          <w:sz w:val="24"/>
          <w:szCs w:val="24"/>
        </w:rPr>
      </w:pPr>
    </w:p>
    <w:p w:rsidP="00C022A3" w:rsidR="00C022A3" w:rsidRDefault="00C022A3" w:rsidRPr="00C022A3">
      <w:pPr>
        <w:jc w:val="both"/>
        <w:rPr>
          <w:rFonts w:ascii="Times New Roman" w:hAnsi="Times New Roman"/>
          <w:b/>
          <w:sz w:val="24"/>
          <w:szCs w:val="24"/>
        </w:rPr>
      </w:pPr>
    </w:p>
    <w:p w:rsidP="00C022A3" w:rsidR="00C022A3" w:rsidRDefault="00C022A3" w:rsidRPr="00C022A3">
      <w:pPr>
        <w:spacing w:line="300" w:lineRule="exact"/>
        <w:rPr>
          <w:rFonts w:ascii="Times New Roman" w:hAnsi="Times New Roman"/>
          <w:b/>
          <w:lang w:val="bg-BG"/>
        </w:rPr>
      </w:pPr>
    </w:p>
    <w:p w:rsidP="00C022A3" w:rsidR="00C022A3" w:rsidRDefault="00C022A3" w:rsidRPr="00C022A3">
      <w:pPr>
        <w:spacing w:line="300" w:lineRule="exact"/>
        <w:rPr>
          <w:rFonts w:ascii="Times New Roman" w:hAnsi="Times New Roman"/>
          <w:lang w:val="bg-BG"/>
        </w:rPr>
      </w:pPr>
    </w:p>
    <w:p w:rsidP="00C022A3" w:rsidR="00EA5FAD" w:rsidRDefault="00EA5FAD" w:rsidRPr="00716209">
      <w:pPr>
        <w:spacing w:line="360" w:lineRule="auto"/>
        <w:jc w:val="center"/>
        <w:rPr>
          <w:rFonts w:ascii="Verdana" w:hAnsi="Verdana"/>
          <w:lang w:val="bg-BG"/>
        </w:rPr>
      </w:pPr>
    </w:p>
    <w:p>
      <w:r>
        <w:t>С уважение,</w:t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30.07.2021г. 10:24ч.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EA5FAD" w:rsidRPr="00716209" w:rsidSect="007B1CDC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43" w:rsidRDefault="00815143">
      <w:r>
        <w:separator/>
      </w:r>
    </w:p>
  </w:endnote>
  <w:endnote w:type="continuationSeparator" w:id="0">
    <w:p w:rsidR="00815143" w:rsidRDefault="0081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065329161"/>
      <w:docPartObj>
        <w:docPartGallery w:val="Page Numbers (Bottom of Page)"/>
        <w:docPartUnique/>
      </w:docPartObj>
    </w:sdtPr>
    <w:sdtContent>
      <w:p w:rsidR="007B1CDC" w:rsidRDefault="007B1C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1CDC">
          <w:rPr>
            <w:noProof/>
            <w:lang w:val="bg-BG"/>
          </w:rPr>
          <w:t>8</w:t>
        </w:r>
        <w:r>
          <w:fldChar w:fldCharType="end"/>
        </w:r>
      </w:p>
    </w:sdtContent>
  </w:sdt>
  <w:p w:rsidR="000F799C" w:rsidRDefault="000F799C">
    <w:pPr>
      <w:pStyle w:val="a5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946D85" w:rsidR="00495C6D" w:rsidRDefault="00495C6D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457EB9" w:rsidR="00495C6D" w:rsidRDefault="00495C6D" w:rsidRPr="006003E3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P="00457EB9" w:rsidR="00495C6D" w:rsidRDefault="004A2DB7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P="00946D85" w:rsidR="00495C6D" w:rsidRDefault="00495C6D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815143" w:rsidRDefault="00815143">
      <w:r>
        <w:separator/>
      </w:r>
    </w:p>
  </w:footnote>
  <w:footnote w:id="0" w:type="continuationSeparator">
    <w:p w:rsidR="00815143" w:rsidRDefault="0081514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495C6D" w:rsidRDefault="00AE2585" w:rsidRPr="005B69F7">
    <w:pPr>
      <w:pStyle w:val="2"/>
      <w:rPr>
        <w:rStyle w:val="aa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192" simplePos="0" wp14:anchorId="34B20937" wp14:editId="2D1855ED">
          <wp:simplePos x="0" y="0"/>
          <wp:positionH relativeFrom="column">
            <wp:posOffset>-22225</wp:posOffset>
          </wp:positionH>
          <wp:positionV relativeFrom="paragraph">
            <wp:posOffset>-117221</wp:posOffset>
          </wp:positionV>
          <wp:extent cx="600710" cy="832485"/>
          <wp:effectExtent b="5715" l="0" r="8890" t="0"/>
          <wp:wrapSquare wrapText="bothSides"/>
          <wp:docPr descr="lav4e" id="27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60288" simplePos="0" wp14:anchorId="2C95C36C" wp14:editId="0876DDFB">
              <wp:simplePos x="0" y="0"/>
              <wp:positionH relativeFrom="column">
                <wp:posOffset>691261</wp:posOffset>
              </wp:positionH>
              <wp:positionV relativeFrom="paragraph">
                <wp:posOffset>-10033</wp:posOffset>
              </wp:positionV>
              <wp:extent cx="0" cy="654812"/>
              <wp:effectExtent b="3111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4812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3BF6E5B8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iafxHQIAADsEAAAOAAAAZHJzL2Uyb0RvYy54bWysU02P2jAQvVfqf7B8Z5PQQCEirFYJ9LJt kXb7A4ztJFYd27INAVX97x07QEt7qarm4Phj5s2beTOrx1Mv0ZFbJ7QqcfaQYsQV1UyotsRfXreT BUbOE8WI1IqX+Mwdfly/fbMaTMGnutOScYsARLliMCXuvDdFkjja8Z64B224gsdG2554ONo2YZYM gN7LZJqm82TQlhmrKXcObuvxEa8jftNw6j83jeMeyRIDNx9XG9d9WJP1ihStJaYT9EKD/AOLnggF QW9QNfEEHaz4A6oX1GqnG/9AdZ/ophGUxxwgmyz9LZuXjhgec4HiOHMrk/t/sPTTcWeRYKAdRor0 INHTwesYGWVZqM9gXAFmldrZkCE9qRfzrOlXh5SuOqJaHq1fzwaco0dy5xIOzkCU/fBRM7AhECAW 69TYPkBCGdApanK+acJPHtHxksLtfJYvsmmgk5Di6mes8x+47lHYlNh5S0Tb+UorBcJrm8Uo5Pjs /Oh4dQhBld4KKaP+UqGhxMvZdBYdnJaChcdg5my7r6RFRxI6KH4XFndmVh8Ui2AdJ2xz2Xsi5LgH 1lIFPMgL6Fx2Y4t8W6bLzWKzyCf5dL6Z5GldT562VT6Zb7P3s/pdXVV19j1Qy/KiE4xxFdhd2zXL /64dLoMzNtqtYW9lSO7RY6GB7PUfSUdhg5ZjV+w1O+9sKG3QGDo0Gl+mKYzAr+do9XPm1z8AAAD/ /wMAUEsDBBQABgAIAAAAIQBXcwZe3QAAAAoBAAAPAAAAZHJzL2Rvd25yZXYueG1sTI9Bb8IwDIXv k/YfIk/aZYKkSCDomiI0aYcdB0hcQ+O1hcapmpR2/Pq5u2w3P/vp+XvZdnSNuGEXak8akrkCgVR4 W1Op4Xh4n61BhGjImsYTavjGANv88SEzqfUDfeJtH0vBIRRSo6GKsU2lDEWFzoS5b5H49uU7ZyLL rpS2MwOHu0YulFpJZ2riD5Vp8a3C4rrvnQYM/TJRu40rjx/34eW0uF+G9qD189O4ewURcYx/Zpjw GR1yZjr7nmwQDWu13rBVwyxZgZgMv4vzNCRLkHkm/1fIfwAAAP//AwBQSwECLQAUAAYACAAAACEA toM4kv4AAADhAQAAEwAAAAAAAAAAAAAAAAAAAAAAW0NvbnRlbnRfVHlwZXNdLnhtbFBLAQItABQA BgAIAAAAIQA4/SH/1gAAAJQBAAALAAAAAAAAAAAAAAAAAC8BAABfcmVscy8ucmVsc1BLAQItABQA BgAIAAAAIQDIiafxHQIAADsEAAAOAAAAAAAAAAAAAAAAAC4CAABkcnMvZTJvRG9jLnhtbFBLAQIt ABQABgAIAAAAIQBXcwZe3QAAAAoBAAAPAAAAAAAAAAAAAAAAAHcEAABkcnMvZG93bnJldi54bWxQ SwUGAAAAAAQABADzAAAAgQUAAAAA " o:spid="_x0000_s1026" style="position:absolute;margin-left:54.45pt;margin-top:-.8pt;width:0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</w:p>
  <w:p w:rsidP="000F799C" w:rsidR="00495C6D" w:rsidRDefault="000F799C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 xml:space="preserve"> 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8466A6" w:rsidR="008466A6" w:rsidRDefault="00495C6D" w:rsidRPr="008466A6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E62730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466A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8C1742" w:rsidR="00495C6D" w:rsidRDefault="00495C6D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AE2585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69D27066"/>
    <w:multiLevelType w:val="hybridMultilevel"/>
    <w:tmpl w:val="AE0EE0A6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44B88"/>
    <w:rsid w:val="00045DAE"/>
    <w:rsid w:val="000477BF"/>
    <w:rsid w:val="0005609A"/>
    <w:rsid w:val="00070E7B"/>
    <w:rsid w:val="00080EF7"/>
    <w:rsid w:val="000B4927"/>
    <w:rsid w:val="000B4C8F"/>
    <w:rsid w:val="000C04E6"/>
    <w:rsid w:val="000F799C"/>
    <w:rsid w:val="001204B2"/>
    <w:rsid w:val="001239CB"/>
    <w:rsid w:val="0015724D"/>
    <w:rsid w:val="00157D1E"/>
    <w:rsid w:val="001A413F"/>
    <w:rsid w:val="001A6554"/>
    <w:rsid w:val="001B4BA5"/>
    <w:rsid w:val="001D0794"/>
    <w:rsid w:val="001E1BC8"/>
    <w:rsid w:val="00201DD3"/>
    <w:rsid w:val="0020653E"/>
    <w:rsid w:val="00225564"/>
    <w:rsid w:val="00232F8E"/>
    <w:rsid w:val="00233184"/>
    <w:rsid w:val="00233EEC"/>
    <w:rsid w:val="00237B9A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4958"/>
    <w:rsid w:val="004F765C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9412F"/>
    <w:rsid w:val="005A3B17"/>
    <w:rsid w:val="005B69F7"/>
    <w:rsid w:val="005C3D2D"/>
    <w:rsid w:val="005C458C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B0B9A"/>
    <w:rsid w:val="006B1B53"/>
    <w:rsid w:val="006E1608"/>
    <w:rsid w:val="006E4750"/>
    <w:rsid w:val="00716209"/>
    <w:rsid w:val="00735898"/>
    <w:rsid w:val="007865D2"/>
    <w:rsid w:val="007A51F7"/>
    <w:rsid w:val="007A6290"/>
    <w:rsid w:val="007B1CDC"/>
    <w:rsid w:val="007D06CB"/>
    <w:rsid w:val="007D6B64"/>
    <w:rsid w:val="007F0F7C"/>
    <w:rsid w:val="0080571D"/>
    <w:rsid w:val="008108FD"/>
    <w:rsid w:val="00815143"/>
    <w:rsid w:val="00826BD6"/>
    <w:rsid w:val="008466A6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EB4"/>
    <w:rsid w:val="00936425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E2585"/>
    <w:rsid w:val="00AF1848"/>
    <w:rsid w:val="00B25C1D"/>
    <w:rsid w:val="00B53290"/>
    <w:rsid w:val="00B915C4"/>
    <w:rsid w:val="00BD0331"/>
    <w:rsid w:val="00BD4BDC"/>
    <w:rsid w:val="00BE4B33"/>
    <w:rsid w:val="00C00904"/>
    <w:rsid w:val="00C02136"/>
    <w:rsid w:val="00C022A3"/>
    <w:rsid w:val="00C07AFE"/>
    <w:rsid w:val="00C15C09"/>
    <w:rsid w:val="00C212B9"/>
    <w:rsid w:val="00C25F60"/>
    <w:rsid w:val="00C473A4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92B77"/>
    <w:rsid w:val="00DA2BE5"/>
    <w:rsid w:val="00DB046A"/>
    <w:rsid w:val="00DD11B4"/>
    <w:rsid w:val="00DF61F5"/>
    <w:rsid w:val="00E03F3E"/>
    <w:rsid w:val="00E22C27"/>
    <w:rsid w:val="00E62730"/>
    <w:rsid w:val="00E70458"/>
    <w:rsid w:val="00E72366"/>
    <w:rsid w:val="00E80A45"/>
    <w:rsid w:val="00EA3B1F"/>
    <w:rsid w:val="00EA5FAD"/>
    <w:rsid w:val="00ED2B0D"/>
    <w:rsid w:val="00EF263B"/>
    <w:rsid w:val="00EF4948"/>
    <w:rsid w:val="00EF67E4"/>
    <w:rsid w:val="00F130FB"/>
    <w:rsid w:val="00F26248"/>
    <w:rsid w:val="00F43160"/>
    <w:rsid w:val="00F503B7"/>
    <w:rsid w:val="00F72CF1"/>
    <w:rsid w:val="00F90F47"/>
    <w:rsid w:val="00FA2580"/>
    <w:rsid w:val="00FA5D7A"/>
    <w:rsid w:val="00FB14E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0CE19ED1"/>
  <w15:docId w15:val="{E76A8703-4A58-4557-993B-9C5E27F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1" w:type="paragraph">
    <w:name w:val="heading 1"/>
    <w:basedOn w:val="a"/>
    <w:next w:val="a"/>
    <w:link w:val="10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A86B12"/>
    <w:pPr>
      <w:tabs>
        <w:tab w:pos="4320" w:val="center"/>
        <w:tab w:pos="8640" w:val="right"/>
      </w:tabs>
    </w:pPr>
  </w:style>
  <w:style w:styleId="a5" w:type="paragraph">
    <w:name w:val="footer"/>
    <w:basedOn w:val="a"/>
    <w:link w:val="a6"/>
    <w:uiPriority w:val="99"/>
    <w:rsid w:val="00A86B12"/>
    <w:pPr>
      <w:tabs>
        <w:tab w:pos="4320" w:val="center"/>
        <w:tab w:pos="8640" w:val="right"/>
      </w:tabs>
    </w:pPr>
  </w:style>
  <w:style w:styleId="a7" w:type="paragraph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styleId="21" w:type="paragraph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styleId="a9" w:type="character">
    <w:name w:val="Hyperlink"/>
    <w:rsid w:val="00A86B12"/>
    <w:rPr>
      <w:color w:val="0000FF"/>
      <w:u w:val="single"/>
    </w:rPr>
  </w:style>
  <w:style w:styleId="aa" w:type="character">
    <w:name w:val="Emphasis"/>
    <w:qFormat/>
    <w:rsid w:val="005B69F7"/>
    <w:rPr>
      <w:i/>
      <w:iCs/>
    </w:rPr>
  </w:style>
  <w:style w:styleId="ab" w:type="paragraph">
    <w:name w:val="Balloon Text"/>
    <w:basedOn w:val="a"/>
    <w:link w:val="ac"/>
    <w:semiHidden/>
    <w:rsid w:val="00DB046A"/>
    <w:rPr>
      <w:rFonts w:ascii="Tahoma" w:cs="Tahoma" w:hAnsi="Tahoma"/>
      <w:sz w:val="16"/>
      <w:szCs w:val="16"/>
    </w:rPr>
  </w:style>
  <w:style w:customStyle="1" w:styleId="11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6" w:type="character">
    <w:name w:val="Долен колонтитул Знак"/>
    <w:link w:val="a5"/>
    <w:uiPriority w:val="99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a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10" w:type="character">
    <w:name w:val="Заглавие 1 Знак"/>
    <w:basedOn w:val="a0"/>
    <w:link w:val="1"/>
    <w:rsid w:val="00C022A3"/>
    <w:rPr>
      <w:rFonts w:ascii="Bookman Old Style" w:hAnsi="Bookman Old Style"/>
      <w:b/>
      <w:spacing w:val="30"/>
      <w:sz w:val="24"/>
      <w:lang w:val="bg-BG"/>
    </w:rPr>
  </w:style>
  <w:style w:customStyle="1" w:styleId="20" w:type="character">
    <w:name w:val="Заглавие 2 Знак"/>
    <w:basedOn w:val="a0"/>
    <w:link w:val="2"/>
    <w:rsid w:val="00C022A3"/>
    <w:rPr>
      <w:u w:val="single"/>
      <w:lang w:val="bg-BG"/>
    </w:rPr>
  </w:style>
  <w:style w:customStyle="1" w:styleId="30" w:type="character">
    <w:name w:val="Заглавие 3 Знак"/>
    <w:basedOn w:val="a0"/>
    <w:link w:val="3"/>
    <w:rsid w:val="00C022A3"/>
    <w:rPr>
      <w:rFonts w:ascii="Arial" w:hAnsi="Arial"/>
      <w:b/>
      <w:sz w:val="28"/>
    </w:rPr>
  </w:style>
  <w:style w:customStyle="1" w:styleId="40" w:type="character">
    <w:name w:val="Заглавие 4 Знак"/>
    <w:basedOn w:val="a0"/>
    <w:link w:val="4"/>
    <w:rsid w:val="00C022A3"/>
    <w:rPr>
      <w:rFonts w:ascii="Arial" w:hAnsi="Arial"/>
      <w:b/>
      <w:bCs/>
      <w:lang w:val="bg-BG"/>
    </w:rPr>
  </w:style>
  <w:style w:customStyle="1" w:styleId="a4" w:type="character">
    <w:name w:val="Горен колонтитул Знак"/>
    <w:basedOn w:val="a0"/>
    <w:link w:val="a3"/>
    <w:rsid w:val="00C022A3"/>
    <w:rPr>
      <w:rFonts w:ascii="Arial" w:hAnsi="Arial"/>
    </w:rPr>
  </w:style>
  <w:style w:customStyle="1" w:styleId="a8" w:type="character">
    <w:name w:val="Основен текст Знак"/>
    <w:basedOn w:val="a0"/>
    <w:link w:val="a7"/>
    <w:rsid w:val="00C022A3"/>
    <w:rPr>
      <w:lang w:val="bg-BG"/>
    </w:rPr>
  </w:style>
  <w:style w:customStyle="1" w:styleId="22" w:type="character">
    <w:name w:val="Основен текст 2 Знак"/>
    <w:basedOn w:val="a0"/>
    <w:link w:val="21"/>
    <w:rsid w:val="00C022A3"/>
    <w:rPr>
      <w:sz w:val="24"/>
      <w:lang w:val="bg-BG"/>
    </w:rPr>
  </w:style>
  <w:style w:customStyle="1" w:styleId="ac" w:type="character">
    <w:name w:val="Изнесен текст Знак"/>
    <w:basedOn w:val="a0"/>
    <w:link w:val="ab"/>
    <w:semiHidden/>
    <w:rsid w:val="00C022A3"/>
    <w:rPr>
      <w:rFonts w:ascii="Tahoma" w:cs="Tahoma" w:hAnsi="Tahoma"/>
      <w:sz w:val="16"/>
      <w:szCs w:val="16"/>
    </w:rPr>
  </w:style>
  <w:style w:styleId="ad" w:type="paragraph">
    <w:name w:val="No Spacing"/>
    <w:uiPriority w:val="1"/>
    <w:qFormat/>
    <w:rsid w:val="00C022A3"/>
    <w:rPr>
      <w:rFonts w:ascii="Calibri" w:eastAsia="Calibri" w:hAnsi="Calibri"/>
      <w:sz w:val="22"/>
      <w:szCs w:val="22"/>
      <w:lang w:val="bg-BG"/>
    </w:rPr>
  </w:style>
  <w:style w:styleId="ae" w:type="paragraph">
    <w:name w:val="Body Text Indent"/>
    <w:basedOn w:val="a"/>
    <w:link w:val="af"/>
    <w:rsid w:val="00C022A3"/>
    <w:pPr>
      <w:spacing w:after="120"/>
      <w:ind w:left="283"/>
    </w:pPr>
  </w:style>
  <w:style w:customStyle="1" w:styleId="af" w:type="character">
    <w:name w:val="Основен текст с отстъп Знак"/>
    <w:basedOn w:val="a0"/>
    <w:link w:val="ae"/>
    <w:rsid w:val="00C022A3"/>
    <w:rPr>
      <w:rFonts w:ascii="Arial" w:hAnsi="Arial"/>
    </w:rPr>
  </w:style>
  <w:style w:customStyle="1" w:styleId="CharCharCharCharChar" w:type="paragraph">
    <w:name w:val="Char Char Знак Знак Char Char Char Знак Знак"/>
    <w:basedOn w:val="a"/>
    <w:rsid w:val="00C022A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f0" w:type="paragraph">
    <w:name w:val="List Paragraph"/>
    <w:basedOn w:val="a"/>
    <w:uiPriority w:val="34"/>
    <w:qFormat/>
    <w:rsid w:val="00C0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JE8qP1rC+COwD689LZKqu+j6hBp5W841rf8FvLi9xd0=</DigestValue>
    </Reference>
    <Reference Type="http://www.w3.org/2000/09/xmldsig#Object" URI="#idOfficeObject">
      <DigestMethod Algorithm="http://www.w3.org/2001/04/xmlenc#sha256"/>
      <DigestValue>FXSPemcpmzUAXwgU+pF7eCnNbBKGTxWiTKuOgNJgHvc=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k2S49Kl6zzh9EmE9RAqxZdvVGojQC+QH5xID6rxTc3o=</DigestValue>
    </Reference>
    <Reference Type="http://www.w3.org/2000/09/xmldsig#Object" URI="#idValidSigLnImg">
      <DigestMethod Algorithm="http://www.w3.org/2001/04/xmlenc#sha256"/>
      <DigestValue>t9pMs9zoaRfgICIUXx82NsUKBuN/0GojbOnYqBQYoOg=</DigestValue>
    </Reference>
    <Reference Type="http://www.w3.org/2000/09/xmldsig#Object" URI="#idInvalidSigLnImg">
      <DigestMethod Algorithm="http://www.w3.org/2001/04/xmlenc#sha256"/>
      <DigestValue>aO1FjN+OkDKkHqebBeQDL9rjvlZvZyciyaYQccY4SSA=</DigestValue>
    </Reference>
  </SignedInfo>
  <SignatureValue>miYMXtRfSpPTw8XDIZUq21h+S0BuGpcZwDBMJksHYCV8/Foip1BI0CHvLz58nStek+JfvY2smpBv
C92a6y5OE2pXSHzuWZQYdZLPz/hAFoiooscVkXBBKIMOQFDO6hHU/VWRimuA+tQNRSYhzK4ng7T2
XsrEz121OCCmZ1ngbyxXPirwU+nCLLRSVo9904jxEy6saquHy409Lg2dB0tBQBTtnotKxk3sKwnU
E2GLoTa4jxZ0DGDeerwizRJglkmEhaTszvgeO+J7uanbbRyKduRguXeXp9z5UQKAL5TmiajYdXDl
YpV1ogonLvkACh5h9MOI0WWdECLsIi29lkzR+g==</SignatureValue>
  <KeyInfo>
    <X509Data>
      <X509Certificate>MIIHWjCCBUKgAwIBAgIIKx65g/+7aWAwDQYJKoZIhvcNAQELBQAwgYAxJDAiBgNVBAMMG1N0YW1wSVQgR2xvYmFsIFF1YWxpZmllZCBDQTEYMBYGA1UEYQwPTlRSQkctODMxNjQxNzkxMSEwHwYDVQQKDBhJbmZvcm1hdGlvbiBTZXJ2aWNlcyBKU0MxDjAMBgNVBAcMBVNvZmlhMQswCQYDVQQGEwJCRzAeFw0yMDEwMjcxNTM0MzdaFw0yMTEwMjcxNTM0MzdaMIIBAD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hvv09EMdynAjUpvWq3tg+3IDF6Nz/PcTGNJJyv2MzAY=</DigestValue>
      </Reference>
      <Reference URI="/word/endnotes.xml?ContentType=application/vnd.openxmlformats-officedocument.wordprocessingml.endnotes+xml">
        <DigestMethod Algorithm="http://www.w3.org/2001/04/xmlenc#sha256"/>
        <DigestValue>vw4EZf/iTYzFSr+g21mm89YPIfOoZnnUmiZBM77n2o8=</DigestValue>
      </Reference>
      <Reference URI="/word/fontTable.xml?ContentType=application/vnd.openxmlformats-officedocument.wordprocessingml.fontTable+xml">
        <DigestMethod Algorithm="http://www.w3.org/2001/04/xmlenc#sha256"/>
        <DigestValue>ATDdte1aXExNk/ljjydnbSoliwvzvsFpPS5CSFspRy4=</DigestValue>
      </Reference>
      <Reference URI="/word/footer1.xml?ContentType=application/vnd.openxmlformats-officedocument.wordprocessingml.footer+xml">
        <DigestMethod Algorithm="http://www.w3.org/2001/04/xmlenc#sha256"/>
        <DigestValue>yN0p8FacHAlbnvLBfHfEKyWmPLVDaOmZJaa4bcB0yRk=</DigestValue>
      </Reference>
      <Reference URI="/word/footer2.xml?ContentType=application/vnd.openxmlformats-officedocument.wordprocessingml.footer+xml">
        <DigestMethod Algorithm="http://www.w3.org/2001/04/xmlenc#sha256"/>
        <DigestValue>PFEnlrJsjKCOM53lA+z8O83+p3pDHygo5c6qAXC4GEA=</DigestValue>
      </Reference>
      <Reference URI="/word/footnotes.xml?ContentType=application/vnd.openxmlformats-officedocument.wordprocessingml.footnotes+xml">
        <DigestMethod Algorithm="http://www.w3.org/2001/04/xmlenc#sha256"/>
        <DigestValue>YvjW0mFWJxxmCgvhYPiGix0cQ64I8f3eYyC5ywWZNzE=</DigestValue>
      </Reference>
      <Reference URI="/word/header1.xml?ContentType=application/vnd.openxmlformats-officedocument.wordprocessingml.header+xml">
        <DigestMethod Algorithm="http://www.w3.org/2001/04/xmlenc#sha256"/>
        <DigestValue>8IY/VHMrys/zJBp7GO2CNhl5JwVtpezl6AkS/XtAL9M=</DigestValue>
      </Reference>
      <Reference URI="/word/media/image1.emf?ContentType=image/x-emf">
        <DigestMethod Algorithm="http://www.w3.org/2001/04/xmlenc#sha256"/>
        <DigestValue>S+NX4mxOeS8Cc2IVNVPYzoLf/Ls4AVN3pZ/rZmIoxW8=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97SFE0vkI9T0seOBCW6HFqrcuquQuYK5CWn9oYitG/E=</DigestValue>
      </Reference>
      <Reference URI="/word/settings.xml?ContentType=application/vnd.openxmlformats-officedocument.wordprocessingml.settings+xml">
        <DigestMethod Algorithm="http://www.w3.org/2001/04/xmlenc#sha256"/>
        <DigestValue>wLNxFWG1atbThvJVCd1MQs3Ftnif5ZhsjLqfeQ0IBjM=</DigestValue>
      </Reference>
      <Reference URI="/word/styles.xml?ContentType=application/vnd.openxmlformats-officedocument.wordprocessingml.styles+xml">
        <DigestMethod Algorithm="http://www.w3.org/2001/04/xmlenc#sha256"/>
        <DigestValue>yefXiSEeCVUJylCEZryYhec7jvI82WWNDruMqHC9buo=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w+BNhvQ7StD1CfCtyGic+xb+mHR6WdQI5HUm3w4u7e0=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2021-07-30T08:14:30Z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ПО-09-5/ 30.07.2021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2021-07-30T08:14:30Z</xd:SigningTime>
          <xd:SigningCertificate>
            <xd:Cert>
              <xd:CertDigest>
                <DigestMethod Algorithm="http://www.w3.org/2001/04/xmlenc#sha256"/>
                <DigestValue>BVEty9PUX5GZc+lIbmq67oJWGJmN/HODegH25trWmgk=</DigestValue>
              </xd:CertDigest>
              <xd:IssuerSerial>
                <X509IssuerName>C=BG, L=Sofia, O=Information Services JSC, OID.2.5.4.97=NTRBG-831641791, CN=StampIT Global Qualified CA</X509IssuerName>
                <X509SerialNumber>3107124769514547552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m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  <Object Id="idInvalidSigLnImg">AQAAAGwAAAAAAAAAAAAAADIBAACYAAAAAAAAAAAAAAD7HQAA8Q4AACBFTUYAAAEAx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AAAAACHpFWC+X8AAAoACwAAAAAA3E2Egvl/AACAfV+7+X8AAKykVYL5fwAAAAAAAAAAAACAfV+7+X8AAImkXhfsAAAAAAAAAAAAAAAJAAAAAAAAAAkAAAAAAAAASAAAAPl/AADQG4O4+X8AAEAKjYL5fwAAACyEggAAAADI0I64+X8AAAAAAAAAAAAAAABdu/l/AAAAAAAAAAAAAAAAAAAAAAAAAAAAAAAAAADgFDVHFfgAAAAAAAAAAAAAIH+PWBsCAAAAAAAAAAAAACB/j1gbAgAA6KZeF+wAAADz////AAAAAAkAAAAAAAAAAAAAAAAAAAAMpl4X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NjkXhfsAAAAAAAAAAAAAAAAAIA/AAAAAGBWrrn5fwAACQAAAAAAAAAJAAAA7AAAAIekVYL5fwAAuIvLUBsCAAAmAAAAAAAAAEjmXhfsAAAAAAAAAAAAAAAAAAAAAAAAALBzmVgbAgAA0BuDuPl/AACcn5pYGwIAAA4AAAAAAAAAyNCOuPl/AAAAAAAAAAAAACYAAAD/////cOVeF+wAAAAAAAAAAAAAAAAAAAAAAAAA0FM1RxX4AAAAAAAAAAAAAG4HAAC3AQAAAAAAAAAAAAAgf49YGwIAAKDnXhfsAAAAICgrXxsCAAAHAAAAAAAAAAAAAAAAAAAA3OZeF2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EEsJXxsCAAAQ6Bpg+X8AABDJj1gbAgAAEMmPWBsCAAAAAAAAAAAAAAGnUmD5fwAAAgAAAAAAAAACAAAAAAAAAEDSUmD5fwAASMmPWBsCAAAgvEVhGwIAAFC1jVgbAgAAILxFYRsCAADQG4O4+X8AAAEAAAAAAAAAkS8iYAAAAADI0I64+X8AAAAAAAAAAAAAULWNWBsCAACRLyJg+X8AAAAAAAAAAAAAAAAAAAAAAAAQ7jVHFfgAAHD3O7kAAAAAMEtQYRsCAAAAAAAAAAAAACB/j1gbAgAA+FxeF+wAAADg////AAAAAAYAAAAAAAAAAAAAAAAAAAAcXF4X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2737</Words>
  <Characters>15601</Characters>
  <Application>Microsoft Office Word</Application>
  <DocSecurity>0</DocSecurity>
  <Lines>130</Lines>
  <Paragraphs>36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2020-11-05T08:09:00Z</dcterms:created>
  <dc:creator>ADMINISTRATOR</dc:creator>
  <cp:lastModifiedBy>PDemireva</cp:lastModifiedBy>
  <cp:lastPrinted>2018-10-26T09:29:00Z</cp:lastPrinted>
  <dcterms:modified xsi:type="dcterms:W3CDTF">2021-07-29T07:31:00Z</dcterms:modified>
  <cp:revision>5</cp:revision>
  <dc:title>ДО</dc:title>
</cp:coreProperties>
</file>