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856AA1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РД-</w:t>
      </w:r>
      <w:r w:rsidR="00F72E52" w:rsidRPr="002C6BD6">
        <w:rPr>
          <w:rFonts w:ascii="Times New Roman" w:hAnsi="Times New Roman"/>
          <w:b/>
          <w:sz w:val="28"/>
          <w:szCs w:val="28"/>
          <w:lang w:val="bg-BG"/>
        </w:rPr>
        <w:t>04-</w:t>
      </w:r>
      <w:r w:rsidR="00E601CE" w:rsidRPr="002C6BD6">
        <w:rPr>
          <w:rFonts w:ascii="Times New Roman" w:hAnsi="Times New Roman"/>
          <w:b/>
          <w:sz w:val="28"/>
          <w:szCs w:val="28"/>
          <w:lang w:val="bg-BG"/>
        </w:rPr>
        <w:t>19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AE3C31">
        <w:rPr>
          <w:rFonts w:ascii="Times New Roman" w:hAnsi="Times New Roman"/>
          <w:b/>
          <w:sz w:val="28"/>
          <w:szCs w:val="28"/>
          <w:lang w:val="bg-BG"/>
        </w:rPr>
        <w:t>11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E97095" w:rsidRPr="000C41FD">
        <w:rPr>
          <w:rFonts w:ascii="Times New Roman" w:hAnsi="Times New Roman"/>
          <w:b/>
          <w:sz w:val="28"/>
          <w:szCs w:val="28"/>
          <w:lang w:val="bg-BG"/>
        </w:rPr>
        <w:t>0</w:t>
      </w:r>
      <w:r w:rsidR="00AE3C31">
        <w:rPr>
          <w:rFonts w:ascii="Times New Roman" w:hAnsi="Times New Roman"/>
          <w:b/>
          <w:sz w:val="28"/>
          <w:szCs w:val="28"/>
          <w:lang w:val="bg-BG"/>
        </w:rPr>
        <w:t>3</w:t>
      </w:r>
      <w:r w:rsidR="003E7DFD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AE3C31">
        <w:rPr>
          <w:rFonts w:ascii="Times New Roman" w:hAnsi="Times New Roman"/>
          <w:b/>
          <w:sz w:val="28"/>
          <w:szCs w:val="28"/>
          <w:lang w:val="bg-BG"/>
        </w:rPr>
        <w:t>4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DC013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107, ал.11 от Правилника за прилагане на закона за собствеността и ползването на земеделските земи /ППЗСПЗЗ/, във вр. с чл.33, ал.4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>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№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453C">
        <w:rPr>
          <w:rFonts w:ascii="Times New Roman" w:hAnsi="Times New Roman"/>
          <w:sz w:val="24"/>
          <w:szCs w:val="24"/>
          <w:lang w:val="ru-RU"/>
        </w:rPr>
        <w:t>ПО-03-0</w:t>
      </w:r>
      <w:r w:rsidR="00AE3C31">
        <w:rPr>
          <w:rFonts w:ascii="Times New Roman" w:hAnsi="Times New Roman"/>
          <w:sz w:val="24"/>
          <w:szCs w:val="24"/>
          <w:lang w:val="ru-RU"/>
        </w:rPr>
        <w:t>1</w:t>
      </w:r>
      <w:r w:rsidR="0002453C">
        <w:rPr>
          <w:rFonts w:ascii="Times New Roman" w:hAnsi="Times New Roman"/>
          <w:sz w:val="24"/>
          <w:szCs w:val="24"/>
          <w:lang w:val="ru-RU"/>
        </w:rPr>
        <w:t>/</w:t>
      </w:r>
      <w:r w:rsidR="00856AA1">
        <w:rPr>
          <w:rFonts w:ascii="Times New Roman" w:hAnsi="Times New Roman"/>
          <w:sz w:val="24"/>
          <w:szCs w:val="24"/>
          <w:lang w:val="ru-RU"/>
        </w:rPr>
        <w:t>2</w:t>
      </w:r>
      <w:r w:rsidR="00AE3C31">
        <w:rPr>
          <w:rFonts w:ascii="Times New Roman" w:hAnsi="Times New Roman"/>
          <w:sz w:val="24"/>
          <w:szCs w:val="24"/>
          <w:lang w:val="ru-RU"/>
        </w:rPr>
        <w:t>3</w:t>
      </w:r>
      <w:r w:rsidR="0002453C">
        <w:rPr>
          <w:rFonts w:ascii="Times New Roman" w:hAnsi="Times New Roman"/>
          <w:sz w:val="24"/>
          <w:szCs w:val="24"/>
          <w:lang w:val="ru-RU"/>
        </w:rPr>
        <w:t>.</w:t>
      </w:r>
      <w:r w:rsidR="00AE3C31">
        <w:rPr>
          <w:rFonts w:ascii="Times New Roman" w:hAnsi="Times New Roman"/>
          <w:sz w:val="24"/>
          <w:szCs w:val="24"/>
          <w:lang w:val="ru-RU"/>
        </w:rPr>
        <w:t>11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856AA1">
        <w:rPr>
          <w:rFonts w:ascii="Times New Roman" w:hAnsi="Times New Roman"/>
          <w:sz w:val="24"/>
          <w:szCs w:val="24"/>
          <w:lang w:val="ru-RU"/>
        </w:rPr>
        <w:t>3</w:t>
      </w:r>
      <w:r w:rsidR="000245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02453C">
        <w:rPr>
          <w:rFonts w:ascii="Times New Roman" w:hAnsi="Times New Roman"/>
          <w:sz w:val="24"/>
          <w:szCs w:val="24"/>
          <w:lang w:val="ru-RU"/>
        </w:rPr>
        <w:t xml:space="preserve"> и ПО-03-0</w:t>
      </w:r>
      <w:r w:rsidR="00AE3C31">
        <w:rPr>
          <w:rFonts w:ascii="Times New Roman" w:hAnsi="Times New Roman"/>
          <w:sz w:val="24"/>
          <w:szCs w:val="24"/>
          <w:lang w:val="ru-RU"/>
        </w:rPr>
        <w:t>1</w:t>
      </w:r>
      <w:r w:rsidR="0002453C">
        <w:rPr>
          <w:rFonts w:ascii="Times New Roman" w:hAnsi="Times New Roman"/>
          <w:sz w:val="24"/>
          <w:szCs w:val="24"/>
          <w:lang w:val="ru-RU"/>
        </w:rPr>
        <w:t>-</w:t>
      </w:r>
      <w:r w:rsidR="00856AA1">
        <w:rPr>
          <w:rFonts w:ascii="Times New Roman" w:hAnsi="Times New Roman"/>
          <w:sz w:val="24"/>
          <w:szCs w:val="24"/>
          <w:lang w:val="ru-RU"/>
        </w:rPr>
        <w:t>01</w:t>
      </w:r>
      <w:r w:rsidR="0002453C">
        <w:rPr>
          <w:rFonts w:ascii="Times New Roman" w:hAnsi="Times New Roman"/>
          <w:sz w:val="24"/>
          <w:szCs w:val="24"/>
          <w:lang w:val="ru-RU"/>
        </w:rPr>
        <w:t>/</w:t>
      </w:r>
      <w:r w:rsidR="0097119B">
        <w:rPr>
          <w:rFonts w:ascii="Times New Roman" w:hAnsi="Times New Roman"/>
          <w:sz w:val="24"/>
          <w:szCs w:val="24"/>
          <w:lang w:val="ru-RU"/>
        </w:rPr>
        <w:t>29</w:t>
      </w:r>
      <w:r w:rsidR="0002453C">
        <w:rPr>
          <w:rFonts w:ascii="Times New Roman" w:hAnsi="Times New Roman"/>
          <w:sz w:val="24"/>
          <w:szCs w:val="24"/>
          <w:lang w:val="ru-RU"/>
        </w:rPr>
        <w:t>.</w:t>
      </w:r>
      <w:r w:rsidR="00856AA1">
        <w:rPr>
          <w:rFonts w:ascii="Times New Roman" w:hAnsi="Times New Roman"/>
          <w:sz w:val="24"/>
          <w:szCs w:val="24"/>
          <w:lang w:val="ru-RU"/>
        </w:rPr>
        <w:t>0</w:t>
      </w:r>
      <w:r w:rsidR="0097119B">
        <w:rPr>
          <w:rFonts w:ascii="Times New Roman" w:hAnsi="Times New Roman"/>
          <w:sz w:val="24"/>
          <w:szCs w:val="24"/>
          <w:lang w:val="ru-RU"/>
        </w:rPr>
        <w:t>1</w:t>
      </w:r>
      <w:bookmarkStart w:id="0" w:name="_GoBack"/>
      <w:bookmarkEnd w:id="0"/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AE3C31">
        <w:rPr>
          <w:rFonts w:ascii="Times New Roman" w:hAnsi="Times New Roman"/>
          <w:sz w:val="24"/>
          <w:szCs w:val="24"/>
          <w:lang w:val="ru-RU"/>
        </w:rPr>
        <w:t>4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одобрен</w:t>
      </w:r>
      <w:r w:rsidR="00FA44C8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 xml:space="preserve"> земеделието</w:t>
      </w:r>
      <w:r w:rsidR="006E00D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изпратен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</w:t>
      </w:r>
      <w:r w:rsidR="00AE3C31">
        <w:rPr>
          <w:rFonts w:ascii="Times New Roman" w:hAnsi="Times New Roman"/>
          <w:color w:val="000000"/>
          <w:sz w:val="24"/>
          <w:szCs w:val="24"/>
          <w:lang w:val="bg-BG"/>
        </w:rPr>
        <w:t>2177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856AA1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AE3C31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02453C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AE3C31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02453C">
        <w:rPr>
          <w:rFonts w:ascii="Times New Roman" w:hAnsi="Times New Roman"/>
          <w:color w:val="000000"/>
          <w:sz w:val="24"/>
          <w:szCs w:val="24"/>
          <w:lang w:val="bg-BG"/>
        </w:rPr>
        <w:t>202</w:t>
      </w:r>
      <w:r w:rsidR="00AE3C31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Областна дирекция „Земеделие“ гр.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 </w:t>
      </w:r>
      <w:r w:rsidR="003520B4" w:rsidRPr="003520B4">
        <w:rPr>
          <w:rFonts w:ascii="Times New Roman" w:hAnsi="Times New Roman"/>
          <w:color w:val="000000"/>
          <w:sz w:val="24"/>
          <w:szCs w:val="24"/>
          <w:lang w:val="bg-BG"/>
        </w:rPr>
        <w:t>РД-12-01-54-1/08.03.2024</w:t>
      </w:r>
      <w:r w:rsidR="004E0156" w:rsidRPr="003520B4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 за проведен по реда на чл. 107 </w:t>
      </w:r>
      <w:r w:rsidR="00DC013E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ППЗСПЗЗ търг:</w:t>
      </w:r>
    </w:p>
    <w:p w:rsidR="000C41FD" w:rsidRPr="00AA6AFD" w:rsidRDefault="000C41FD" w:rsidP="00DC013E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DC013E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DC013E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E14A36" w:rsidP="00DC013E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класираните кандидати от проведения на </w:t>
      </w:r>
      <w:r w:rsidR="00834A3C">
        <w:rPr>
          <w:rFonts w:ascii="Times New Roman" w:hAnsi="Times New Roman"/>
          <w:sz w:val="24"/>
          <w:szCs w:val="24"/>
          <w:lang w:val="bg-BG"/>
        </w:rPr>
        <w:t>15</w:t>
      </w:r>
      <w:r w:rsidR="008C2EC3">
        <w:rPr>
          <w:rFonts w:ascii="Times New Roman" w:hAnsi="Times New Roman"/>
          <w:sz w:val="24"/>
          <w:szCs w:val="24"/>
          <w:lang w:val="bg-BG"/>
        </w:rPr>
        <w:t>.0</w:t>
      </w:r>
      <w:r w:rsidR="00834A3C">
        <w:rPr>
          <w:rFonts w:ascii="Times New Roman" w:hAnsi="Times New Roman"/>
          <w:sz w:val="24"/>
          <w:szCs w:val="24"/>
          <w:lang w:val="bg-BG"/>
        </w:rPr>
        <w:t>1</w:t>
      </w:r>
      <w:r w:rsidR="00F72E52">
        <w:rPr>
          <w:rFonts w:ascii="Times New Roman" w:hAnsi="Times New Roman"/>
          <w:sz w:val="24"/>
          <w:szCs w:val="24"/>
          <w:lang w:val="bg-BG"/>
        </w:rPr>
        <w:t>.202</w:t>
      </w:r>
      <w:r w:rsidR="00834A3C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г. търг с тайно наддаване за продажба по реда на чл. 107 </w:t>
      </w:r>
      <w:r w:rsidR="000C41FD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A44C8">
        <w:rPr>
          <w:rFonts w:ascii="Times New Roman" w:hAnsi="Times New Roman"/>
          <w:sz w:val="24"/>
          <w:szCs w:val="24"/>
          <w:lang w:val="bg-BG"/>
        </w:rPr>
        <w:t>ППЗСПЗЗ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частна </w:t>
      </w:r>
      <w:r w:rsidR="00FA44C8">
        <w:rPr>
          <w:rFonts w:ascii="Times New Roman" w:hAnsi="Times New Roman"/>
          <w:sz w:val="24"/>
          <w:szCs w:val="24"/>
          <w:lang w:val="bg-BG"/>
        </w:rPr>
        <w:t>държавна собственост, отговарящ</w:t>
      </w:r>
      <w:r>
        <w:rPr>
          <w:rFonts w:ascii="Times New Roman" w:hAnsi="Times New Roman"/>
          <w:sz w:val="24"/>
          <w:szCs w:val="24"/>
          <w:lang w:val="bg-BG"/>
        </w:rPr>
        <w:t xml:space="preserve"> на условията на § 12а ЗСПЗЗ, както следва:</w:t>
      </w:r>
    </w:p>
    <w:p w:rsidR="00E14A36" w:rsidRDefault="00E14A36" w:rsidP="00DC013E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DC013E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834A3C">
        <w:rPr>
          <w:rFonts w:ascii="Times New Roman" w:hAnsi="Times New Roman"/>
          <w:b/>
          <w:sz w:val="24"/>
          <w:szCs w:val="24"/>
          <w:lang w:val="bg-BG"/>
        </w:rPr>
        <w:t>04114</w:t>
      </w:r>
      <w:r w:rsidR="008C2EC3">
        <w:rPr>
          <w:rFonts w:ascii="Times New Roman" w:hAnsi="Times New Roman"/>
          <w:b/>
          <w:sz w:val="24"/>
          <w:szCs w:val="24"/>
          <w:lang w:val="bg-BG"/>
        </w:rPr>
        <w:t>.</w:t>
      </w:r>
      <w:r w:rsidR="00834A3C">
        <w:rPr>
          <w:rFonts w:ascii="Times New Roman" w:hAnsi="Times New Roman"/>
          <w:b/>
          <w:sz w:val="24"/>
          <w:szCs w:val="24"/>
          <w:lang w:val="bg-BG"/>
        </w:rPr>
        <w:t>24</w:t>
      </w:r>
      <w:r w:rsidR="008C2EC3">
        <w:rPr>
          <w:rFonts w:ascii="Times New Roman" w:hAnsi="Times New Roman"/>
          <w:b/>
          <w:sz w:val="24"/>
          <w:szCs w:val="24"/>
          <w:lang w:val="bg-BG"/>
        </w:rPr>
        <w:t>.</w:t>
      </w:r>
      <w:r w:rsidR="00834A3C">
        <w:rPr>
          <w:rFonts w:ascii="Times New Roman" w:hAnsi="Times New Roman"/>
          <w:b/>
          <w:sz w:val="24"/>
          <w:szCs w:val="24"/>
          <w:lang w:val="bg-BG"/>
        </w:rPr>
        <w:t>72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E31561">
        <w:rPr>
          <w:rFonts w:ascii="Times New Roman" w:hAnsi="Times New Roman"/>
          <w:b/>
          <w:sz w:val="24"/>
          <w:szCs w:val="24"/>
          <w:lang w:val="bg-BG"/>
        </w:rPr>
        <w:t>1</w:t>
      </w:r>
      <w:r w:rsidR="00834A3C">
        <w:rPr>
          <w:rFonts w:ascii="Times New Roman" w:hAnsi="Times New Roman"/>
          <w:b/>
          <w:sz w:val="24"/>
          <w:szCs w:val="24"/>
          <w:lang w:val="bg-BG"/>
        </w:rPr>
        <w:t>1</w:t>
      </w:r>
      <w:r w:rsidR="00E31561">
        <w:rPr>
          <w:rFonts w:ascii="Times New Roman" w:hAnsi="Times New Roman"/>
          <w:b/>
          <w:sz w:val="24"/>
          <w:szCs w:val="24"/>
          <w:lang w:val="bg-BG"/>
        </w:rPr>
        <w:t>.</w:t>
      </w:r>
      <w:r w:rsidR="00834A3C">
        <w:rPr>
          <w:rFonts w:ascii="Times New Roman" w:hAnsi="Times New Roman"/>
          <w:b/>
          <w:sz w:val="24"/>
          <w:szCs w:val="24"/>
          <w:lang w:val="bg-BG"/>
        </w:rPr>
        <w:t>846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>
        <w:rPr>
          <w:rFonts w:ascii="Times New Roman" w:hAnsi="Times New Roman"/>
          <w:sz w:val="24"/>
          <w:szCs w:val="24"/>
          <w:lang w:val="bg-BG"/>
        </w:rPr>
        <w:t xml:space="preserve"> на землище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834A3C">
        <w:rPr>
          <w:rFonts w:ascii="Times New Roman" w:hAnsi="Times New Roman"/>
          <w:sz w:val="24"/>
          <w:szCs w:val="24"/>
          <w:lang w:val="bg-BG"/>
        </w:rPr>
        <w:t>Бинкос</w:t>
      </w:r>
      <w:r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235BA8">
        <w:rPr>
          <w:rFonts w:ascii="Times New Roman" w:hAnsi="Times New Roman"/>
          <w:sz w:val="24"/>
          <w:szCs w:val="24"/>
          <w:lang w:val="bg-BG"/>
        </w:rPr>
        <w:t xml:space="preserve">Сливен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E31561">
        <w:rPr>
          <w:rFonts w:ascii="Times New Roman" w:hAnsi="Times New Roman"/>
          <w:b/>
          <w:sz w:val="24"/>
          <w:szCs w:val="24"/>
          <w:lang w:val="bg-BG"/>
        </w:rPr>
        <w:t>3</w:t>
      </w:r>
      <w:r w:rsidR="00834A3C">
        <w:rPr>
          <w:rFonts w:ascii="Times New Roman" w:hAnsi="Times New Roman"/>
          <w:b/>
          <w:sz w:val="24"/>
          <w:szCs w:val="24"/>
          <w:lang w:val="bg-BG"/>
        </w:rPr>
        <w:t>6530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E31561">
        <w:rPr>
          <w:rFonts w:ascii="Times New Roman" w:hAnsi="Times New Roman"/>
          <w:b/>
          <w:sz w:val="24"/>
          <w:szCs w:val="24"/>
          <w:lang w:val="bg-BG"/>
        </w:rPr>
        <w:t>три</w:t>
      </w:r>
      <w:r w:rsidR="00834A3C">
        <w:rPr>
          <w:rFonts w:ascii="Times New Roman" w:hAnsi="Times New Roman"/>
          <w:b/>
          <w:sz w:val="24"/>
          <w:szCs w:val="24"/>
          <w:lang w:val="bg-BG"/>
        </w:rPr>
        <w:t>десет и шест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r w:rsidR="0057045B">
        <w:rPr>
          <w:rFonts w:ascii="Times New Roman" w:hAnsi="Times New Roman"/>
          <w:b/>
          <w:sz w:val="24"/>
          <w:szCs w:val="24"/>
          <w:lang w:val="bg-BG"/>
        </w:rPr>
        <w:t xml:space="preserve">петстотин 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 xml:space="preserve">и </w:t>
      </w:r>
      <w:r w:rsidR="0057045B">
        <w:rPr>
          <w:rFonts w:ascii="Times New Roman" w:hAnsi="Times New Roman"/>
          <w:b/>
          <w:sz w:val="24"/>
          <w:szCs w:val="24"/>
          <w:lang w:val="bg-BG"/>
        </w:rPr>
        <w:t>три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>десет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32DEF">
        <w:rPr>
          <w:rFonts w:ascii="Times New Roman" w:hAnsi="Times New Roman"/>
          <w:color w:val="000000"/>
          <w:sz w:val="24"/>
          <w:szCs w:val="24"/>
          <w:lang w:val="bg-BG"/>
        </w:rPr>
        <w:t>КЖ</w:t>
      </w:r>
      <w:r w:rsidR="0057045B">
        <w:rPr>
          <w:rFonts w:ascii="Times New Roman" w:hAnsi="Times New Roman"/>
          <w:color w:val="000000"/>
          <w:sz w:val="24"/>
          <w:szCs w:val="24"/>
          <w:lang w:val="bg-BG"/>
        </w:rPr>
        <w:t>Ц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31561">
        <w:rPr>
          <w:rFonts w:ascii="Times New Roman" w:hAnsi="Times New Roman"/>
          <w:color w:val="000000"/>
          <w:sz w:val="24"/>
          <w:szCs w:val="24"/>
          <w:lang w:val="bg-BG"/>
        </w:rPr>
        <w:t>ЕГН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32DEF">
        <w:rPr>
          <w:rFonts w:ascii="Times New Roman" w:hAnsi="Times New Roman"/>
          <w:color w:val="000000"/>
          <w:sz w:val="24"/>
          <w:szCs w:val="24"/>
          <w:lang w:val="bg-BG"/>
        </w:rPr>
        <w:t>********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095C11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E31561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57045B">
        <w:rPr>
          <w:rFonts w:ascii="Times New Roman" w:hAnsi="Times New Roman"/>
          <w:color w:val="000000"/>
          <w:sz w:val="24"/>
          <w:szCs w:val="24"/>
          <w:lang w:val="bg-BG"/>
        </w:rPr>
        <w:t>7</w:t>
      </w:r>
      <w:r w:rsidR="00E31561">
        <w:rPr>
          <w:rFonts w:ascii="Times New Roman" w:hAnsi="Times New Roman"/>
          <w:color w:val="000000"/>
          <w:sz w:val="24"/>
          <w:szCs w:val="24"/>
          <w:lang w:val="bg-BG"/>
        </w:rPr>
        <w:t>50</w:t>
      </w:r>
      <w:r w:rsidR="0057045B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="00095C11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E31561">
        <w:rPr>
          <w:rFonts w:ascii="Times New Roman" w:hAnsi="Times New Roman"/>
          <w:color w:val="000000"/>
          <w:sz w:val="24"/>
          <w:szCs w:val="24"/>
          <w:lang w:val="bg-BG"/>
        </w:rPr>
        <w:t xml:space="preserve"> три</w:t>
      </w:r>
      <w:r w:rsidR="0057045B">
        <w:rPr>
          <w:rFonts w:ascii="Times New Roman" w:hAnsi="Times New Roman"/>
          <w:color w:val="000000"/>
          <w:sz w:val="24"/>
          <w:szCs w:val="24"/>
          <w:lang w:val="bg-BG"/>
        </w:rPr>
        <w:t>десет и седем</w:t>
      </w:r>
      <w:r w:rsidR="00E31561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и пет</w:t>
      </w:r>
      <w:r w:rsidR="0057045B">
        <w:rPr>
          <w:rFonts w:ascii="Times New Roman" w:hAnsi="Times New Roman"/>
          <w:color w:val="000000"/>
          <w:sz w:val="24"/>
          <w:szCs w:val="24"/>
          <w:lang w:val="bg-BG"/>
        </w:rPr>
        <w:t>стотин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лева);</w:t>
      </w: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FA44C8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9747A">
        <w:rPr>
          <w:rFonts w:ascii="Times New Roman" w:hAnsi="Times New Roman"/>
          <w:color w:val="000000"/>
          <w:sz w:val="24"/>
          <w:szCs w:val="24"/>
          <w:lang w:val="bg-BG"/>
        </w:rPr>
        <w:t>КНК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E31561" w:rsidRPr="00E31561">
        <w:t xml:space="preserve"> </w:t>
      </w:r>
      <w:r w:rsidR="00E31561" w:rsidRPr="00E31561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B32DEF">
        <w:rPr>
          <w:rFonts w:ascii="Times New Roman" w:hAnsi="Times New Roman"/>
          <w:color w:val="000000"/>
          <w:sz w:val="24"/>
          <w:szCs w:val="24"/>
          <w:lang w:val="bg-BG"/>
        </w:rPr>
        <w:t>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181985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09747A">
        <w:rPr>
          <w:rFonts w:ascii="Times New Roman" w:hAnsi="Times New Roman"/>
          <w:color w:val="000000"/>
          <w:sz w:val="24"/>
          <w:szCs w:val="24"/>
          <w:lang w:val="bg-BG"/>
        </w:rPr>
        <w:t>7</w:t>
      </w:r>
      <w:r w:rsidR="00181985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181985" w:rsidRPr="00181985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09747A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181985" w:rsidRPr="00181985">
        <w:rPr>
          <w:rFonts w:ascii="Times New Roman" w:hAnsi="Times New Roman"/>
          <w:color w:val="000000"/>
          <w:sz w:val="24"/>
          <w:szCs w:val="24"/>
          <w:lang w:val="bg-BG"/>
        </w:rPr>
        <w:t xml:space="preserve">,00 лв. ( </w:t>
      </w:r>
      <w:r w:rsidR="0009747A">
        <w:rPr>
          <w:rFonts w:ascii="Times New Roman" w:hAnsi="Times New Roman"/>
          <w:color w:val="000000"/>
          <w:sz w:val="24"/>
          <w:szCs w:val="24"/>
          <w:lang w:val="bg-BG"/>
        </w:rPr>
        <w:t xml:space="preserve">тридесет и седем хиляди </w:t>
      </w:r>
      <w:r w:rsidR="00181985" w:rsidRPr="00181985">
        <w:rPr>
          <w:rFonts w:ascii="Times New Roman" w:hAnsi="Times New Roman"/>
          <w:color w:val="000000"/>
          <w:sz w:val="24"/>
          <w:szCs w:val="24"/>
          <w:lang w:val="bg-BG"/>
        </w:rPr>
        <w:t>лева);</w:t>
      </w:r>
    </w:p>
    <w:p w:rsidR="00AC6965" w:rsidRDefault="00AC6965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81985" w:rsidRDefault="00181985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181985" w:rsidRDefault="00181985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A6C43" w:rsidRDefault="00833DE7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lastRenderedPageBreak/>
        <w:t>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</w:t>
      </w:r>
      <w:r w:rsidR="001D1017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гр.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D0DB9" w:rsidP="00DC013E">
      <w:pPr>
        <w:tabs>
          <w:tab w:val="left" w:pos="426"/>
        </w:tabs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D1017" w:rsidRDefault="001D1017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5F" w:rsidRDefault="000F335F">
      <w:r>
        <w:separator/>
      </w:r>
    </w:p>
  </w:endnote>
  <w:endnote w:type="continuationSeparator" w:id="0">
    <w:p w:rsidR="000F335F" w:rsidRDefault="000F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7119B">
      <w:rPr>
        <w:rStyle w:val="af"/>
        <w:noProof/>
      </w:rPr>
      <w:t>2</w:t>
    </w:r>
    <w:r>
      <w:rPr>
        <w:rStyle w:val="af"/>
      </w:rPr>
      <w:fldChar w:fldCharType="end"/>
    </w:r>
  </w:p>
  <w:p w:rsidR="00821584" w:rsidRPr="00424EC4" w:rsidRDefault="00821584" w:rsidP="0082158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821584" w:rsidRPr="00424EC4" w:rsidRDefault="00821584" w:rsidP="0082158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1E3E94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5F" w:rsidRDefault="000F335F">
      <w:r>
        <w:separator/>
      </w:r>
    </w:p>
  </w:footnote>
  <w:footnote w:type="continuationSeparator" w:id="0">
    <w:p w:rsidR="000F335F" w:rsidRDefault="000F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9C9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AB48FD"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AA0E29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B504818"/>
    <w:multiLevelType w:val="hybridMultilevel"/>
    <w:tmpl w:val="4CDE447A"/>
    <w:lvl w:ilvl="0" w:tplc="52BA239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7681C"/>
    <w:multiLevelType w:val="hybridMultilevel"/>
    <w:tmpl w:val="7FFEC43E"/>
    <w:lvl w:ilvl="0" w:tplc="0402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212134"/>
    <w:multiLevelType w:val="hybridMultilevel"/>
    <w:tmpl w:val="4CDE447A"/>
    <w:lvl w:ilvl="0" w:tplc="52BA239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8"/>
  </w:num>
  <w:num w:numId="5">
    <w:abstractNumId w:val="18"/>
  </w:num>
  <w:num w:numId="6">
    <w:abstractNumId w:val="9"/>
  </w:num>
  <w:num w:numId="7">
    <w:abstractNumId w:val="32"/>
  </w:num>
  <w:num w:numId="8">
    <w:abstractNumId w:val="7"/>
  </w:num>
  <w:num w:numId="9">
    <w:abstractNumId w:val="34"/>
  </w:num>
  <w:num w:numId="10">
    <w:abstractNumId w:val="37"/>
  </w:num>
  <w:num w:numId="11">
    <w:abstractNumId w:val="11"/>
  </w:num>
  <w:num w:numId="12">
    <w:abstractNumId w:val="0"/>
  </w:num>
  <w:num w:numId="13">
    <w:abstractNumId w:val="26"/>
  </w:num>
  <w:num w:numId="14">
    <w:abstractNumId w:val="24"/>
  </w:num>
  <w:num w:numId="15">
    <w:abstractNumId w:val="4"/>
  </w:num>
  <w:num w:numId="16">
    <w:abstractNumId w:val="36"/>
  </w:num>
  <w:num w:numId="17">
    <w:abstractNumId w:val="1"/>
  </w:num>
  <w:num w:numId="18">
    <w:abstractNumId w:val="27"/>
  </w:num>
  <w:num w:numId="19">
    <w:abstractNumId w:val="14"/>
  </w:num>
  <w:num w:numId="20">
    <w:abstractNumId w:val="31"/>
  </w:num>
  <w:num w:numId="21">
    <w:abstractNumId w:val="5"/>
  </w:num>
  <w:num w:numId="22">
    <w:abstractNumId w:val="6"/>
  </w:num>
  <w:num w:numId="23">
    <w:abstractNumId w:val="25"/>
  </w:num>
  <w:num w:numId="24">
    <w:abstractNumId w:val="23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2"/>
  </w:num>
  <w:num w:numId="30">
    <w:abstractNumId w:val="12"/>
  </w:num>
  <w:num w:numId="31">
    <w:abstractNumId w:val="33"/>
  </w:num>
  <w:num w:numId="32">
    <w:abstractNumId w:val="21"/>
  </w:num>
  <w:num w:numId="33">
    <w:abstractNumId w:val="19"/>
  </w:num>
  <w:num w:numId="34">
    <w:abstractNumId w:val="35"/>
  </w:num>
  <w:num w:numId="35">
    <w:abstractNumId w:val="30"/>
  </w:num>
  <w:num w:numId="36">
    <w:abstractNumId w:val="29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453C"/>
    <w:rsid w:val="00025B04"/>
    <w:rsid w:val="00027E59"/>
    <w:rsid w:val="00027FBC"/>
    <w:rsid w:val="00030173"/>
    <w:rsid w:val="000325B8"/>
    <w:rsid w:val="00044A54"/>
    <w:rsid w:val="000544E9"/>
    <w:rsid w:val="00054FB2"/>
    <w:rsid w:val="00056592"/>
    <w:rsid w:val="000567CE"/>
    <w:rsid w:val="00061546"/>
    <w:rsid w:val="00063A80"/>
    <w:rsid w:val="00064069"/>
    <w:rsid w:val="00066B38"/>
    <w:rsid w:val="00071607"/>
    <w:rsid w:val="0009089E"/>
    <w:rsid w:val="00095C11"/>
    <w:rsid w:val="0009747A"/>
    <w:rsid w:val="000A5A64"/>
    <w:rsid w:val="000A6251"/>
    <w:rsid w:val="000A7A14"/>
    <w:rsid w:val="000B7535"/>
    <w:rsid w:val="000C41FD"/>
    <w:rsid w:val="000C727B"/>
    <w:rsid w:val="000D7299"/>
    <w:rsid w:val="000E0DDA"/>
    <w:rsid w:val="000F335F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64B7D"/>
    <w:rsid w:val="001708ED"/>
    <w:rsid w:val="00171208"/>
    <w:rsid w:val="0017167F"/>
    <w:rsid w:val="00171EF9"/>
    <w:rsid w:val="00175EEB"/>
    <w:rsid w:val="001804DB"/>
    <w:rsid w:val="00181985"/>
    <w:rsid w:val="001B2ADB"/>
    <w:rsid w:val="001C0507"/>
    <w:rsid w:val="001C5808"/>
    <w:rsid w:val="001C74E4"/>
    <w:rsid w:val="001C7D38"/>
    <w:rsid w:val="001D0F07"/>
    <w:rsid w:val="001D1017"/>
    <w:rsid w:val="001E21FE"/>
    <w:rsid w:val="001E3E94"/>
    <w:rsid w:val="001E76A8"/>
    <w:rsid w:val="001F6C3D"/>
    <w:rsid w:val="001F7DD4"/>
    <w:rsid w:val="001F7F19"/>
    <w:rsid w:val="0022189E"/>
    <w:rsid w:val="00227A24"/>
    <w:rsid w:val="002307BE"/>
    <w:rsid w:val="002330D1"/>
    <w:rsid w:val="00235451"/>
    <w:rsid w:val="00235BA8"/>
    <w:rsid w:val="00251E04"/>
    <w:rsid w:val="0025357E"/>
    <w:rsid w:val="00253F1E"/>
    <w:rsid w:val="00256C72"/>
    <w:rsid w:val="00261C41"/>
    <w:rsid w:val="00262F5C"/>
    <w:rsid w:val="00274256"/>
    <w:rsid w:val="00281B0A"/>
    <w:rsid w:val="00286BD9"/>
    <w:rsid w:val="00290CE0"/>
    <w:rsid w:val="00293928"/>
    <w:rsid w:val="00295AC3"/>
    <w:rsid w:val="002B7D1A"/>
    <w:rsid w:val="002C2ADA"/>
    <w:rsid w:val="002C6BD6"/>
    <w:rsid w:val="002D0108"/>
    <w:rsid w:val="002D328C"/>
    <w:rsid w:val="002D56D4"/>
    <w:rsid w:val="002E428E"/>
    <w:rsid w:val="002E4E4F"/>
    <w:rsid w:val="002F45AB"/>
    <w:rsid w:val="002F7CC2"/>
    <w:rsid w:val="003066C4"/>
    <w:rsid w:val="0030719D"/>
    <w:rsid w:val="00310D67"/>
    <w:rsid w:val="0031299C"/>
    <w:rsid w:val="003333F1"/>
    <w:rsid w:val="00335434"/>
    <w:rsid w:val="00336201"/>
    <w:rsid w:val="00340C26"/>
    <w:rsid w:val="003520B4"/>
    <w:rsid w:val="00365ADF"/>
    <w:rsid w:val="00381B71"/>
    <w:rsid w:val="00385E7E"/>
    <w:rsid w:val="00393266"/>
    <w:rsid w:val="00393566"/>
    <w:rsid w:val="00394BD7"/>
    <w:rsid w:val="003A1D3C"/>
    <w:rsid w:val="003C3154"/>
    <w:rsid w:val="003D5011"/>
    <w:rsid w:val="003D6D6E"/>
    <w:rsid w:val="003E7DFD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7EB6"/>
    <w:rsid w:val="004501DF"/>
    <w:rsid w:val="004638B8"/>
    <w:rsid w:val="00466C1E"/>
    <w:rsid w:val="0047274F"/>
    <w:rsid w:val="00480380"/>
    <w:rsid w:val="004837A5"/>
    <w:rsid w:val="00486192"/>
    <w:rsid w:val="00492BF4"/>
    <w:rsid w:val="004975EF"/>
    <w:rsid w:val="004A24C5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300FE"/>
    <w:rsid w:val="005421F9"/>
    <w:rsid w:val="00543C6E"/>
    <w:rsid w:val="00546B7D"/>
    <w:rsid w:val="00554E5B"/>
    <w:rsid w:val="00561C76"/>
    <w:rsid w:val="0057045B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0782B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A4414"/>
    <w:rsid w:val="006A7D6B"/>
    <w:rsid w:val="006A7DB4"/>
    <w:rsid w:val="006B4514"/>
    <w:rsid w:val="006B777D"/>
    <w:rsid w:val="006C08ED"/>
    <w:rsid w:val="006D1920"/>
    <w:rsid w:val="006E00D3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207E"/>
    <w:rsid w:val="007859F0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584"/>
    <w:rsid w:val="008219D5"/>
    <w:rsid w:val="008244E2"/>
    <w:rsid w:val="0083192E"/>
    <w:rsid w:val="00833641"/>
    <w:rsid w:val="00833DE7"/>
    <w:rsid w:val="00834A3C"/>
    <w:rsid w:val="008454C8"/>
    <w:rsid w:val="0084623E"/>
    <w:rsid w:val="008524D3"/>
    <w:rsid w:val="00855499"/>
    <w:rsid w:val="00856AA1"/>
    <w:rsid w:val="00857AAC"/>
    <w:rsid w:val="008701D8"/>
    <w:rsid w:val="00873CF0"/>
    <w:rsid w:val="00882D32"/>
    <w:rsid w:val="00886D4F"/>
    <w:rsid w:val="00892CD8"/>
    <w:rsid w:val="008A0F13"/>
    <w:rsid w:val="008A726C"/>
    <w:rsid w:val="008A72CA"/>
    <w:rsid w:val="008A7E38"/>
    <w:rsid w:val="008C2EC3"/>
    <w:rsid w:val="008C4733"/>
    <w:rsid w:val="008D377E"/>
    <w:rsid w:val="008E72B5"/>
    <w:rsid w:val="008F1999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0370"/>
    <w:rsid w:val="009528B5"/>
    <w:rsid w:val="0095434F"/>
    <w:rsid w:val="00954CA7"/>
    <w:rsid w:val="009551F1"/>
    <w:rsid w:val="0095613D"/>
    <w:rsid w:val="0096315C"/>
    <w:rsid w:val="009701D8"/>
    <w:rsid w:val="0097119B"/>
    <w:rsid w:val="0098382B"/>
    <w:rsid w:val="00986928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35AA3"/>
    <w:rsid w:val="00A45F55"/>
    <w:rsid w:val="00A47837"/>
    <w:rsid w:val="00A47D77"/>
    <w:rsid w:val="00A50181"/>
    <w:rsid w:val="00A608D5"/>
    <w:rsid w:val="00A61463"/>
    <w:rsid w:val="00A677D5"/>
    <w:rsid w:val="00A71EA5"/>
    <w:rsid w:val="00A763B7"/>
    <w:rsid w:val="00A768F9"/>
    <w:rsid w:val="00A82FC4"/>
    <w:rsid w:val="00A84A27"/>
    <w:rsid w:val="00A952D6"/>
    <w:rsid w:val="00A958F9"/>
    <w:rsid w:val="00A9687F"/>
    <w:rsid w:val="00AA0E29"/>
    <w:rsid w:val="00AA596F"/>
    <w:rsid w:val="00AA6AFD"/>
    <w:rsid w:val="00AB16FF"/>
    <w:rsid w:val="00AB48FD"/>
    <w:rsid w:val="00AC51E7"/>
    <w:rsid w:val="00AC6965"/>
    <w:rsid w:val="00AE3C31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31D74"/>
    <w:rsid w:val="00B32DEF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B1056"/>
    <w:rsid w:val="00BB3176"/>
    <w:rsid w:val="00BC21C2"/>
    <w:rsid w:val="00BC34B3"/>
    <w:rsid w:val="00BC458D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6A65"/>
    <w:rsid w:val="00CC6668"/>
    <w:rsid w:val="00CD14D3"/>
    <w:rsid w:val="00CF076A"/>
    <w:rsid w:val="00CF10E9"/>
    <w:rsid w:val="00D00012"/>
    <w:rsid w:val="00D00065"/>
    <w:rsid w:val="00D00EF4"/>
    <w:rsid w:val="00D00F56"/>
    <w:rsid w:val="00D01BEF"/>
    <w:rsid w:val="00D05262"/>
    <w:rsid w:val="00D0706A"/>
    <w:rsid w:val="00D076F1"/>
    <w:rsid w:val="00D1153D"/>
    <w:rsid w:val="00D22905"/>
    <w:rsid w:val="00D27662"/>
    <w:rsid w:val="00D40A47"/>
    <w:rsid w:val="00D43F8B"/>
    <w:rsid w:val="00D50BE2"/>
    <w:rsid w:val="00D76108"/>
    <w:rsid w:val="00DA431A"/>
    <w:rsid w:val="00DA7929"/>
    <w:rsid w:val="00DB62F4"/>
    <w:rsid w:val="00DC013E"/>
    <w:rsid w:val="00DC2CF6"/>
    <w:rsid w:val="00DC3BF2"/>
    <w:rsid w:val="00DC406F"/>
    <w:rsid w:val="00DD0DB9"/>
    <w:rsid w:val="00DD78E6"/>
    <w:rsid w:val="00DD7CF7"/>
    <w:rsid w:val="00DE26F1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1561"/>
    <w:rsid w:val="00E334B3"/>
    <w:rsid w:val="00E35808"/>
    <w:rsid w:val="00E479CC"/>
    <w:rsid w:val="00E52B23"/>
    <w:rsid w:val="00E601CE"/>
    <w:rsid w:val="00E65F65"/>
    <w:rsid w:val="00E724CE"/>
    <w:rsid w:val="00E735DE"/>
    <w:rsid w:val="00E74427"/>
    <w:rsid w:val="00E82E34"/>
    <w:rsid w:val="00E83C73"/>
    <w:rsid w:val="00E8473B"/>
    <w:rsid w:val="00E97095"/>
    <w:rsid w:val="00EA3034"/>
    <w:rsid w:val="00EA3595"/>
    <w:rsid w:val="00EA72F6"/>
    <w:rsid w:val="00EA7A10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442F"/>
    <w:rsid w:val="00F6509C"/>
    <w:rsid w:val="00F72E52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4F9D0"/>
  <w15:docId w15:val="{2BD5BDAF-2404-43B9-A440-5F87D866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A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C15F-FEDC-4178-9292-B3603C7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1761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CZC02499YT</cp:lastModifiedBy>
  <cp:revision>50</cp:revision>
  <cp:lastPrinted>2023-08-10T12:18:00Z</cp:lastPrinted>
  <dcterms:created xsi:type="dcterms:W3CDTF">2020-01-27T08:24:00Z</dcterms:created>
  <dcterms:modified xsi:type="dcterms:W3CDTF">2024-03-11T12:54:00Z</dcterms:modified>
</cp:coreProperties>
</file>